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5F4" w:rsidRDefault="007055F4" w:rsidP="00597C26">
      <w:pPr>
        <w:jc w:val="center"/>
        <w:rPr>
          <w:rFonts w:ascii="Times New Roman" w:hAnsi="Times New Roman" w:cs="Times New Roman"/>
          <w:sz w:val="26"/>
          <w:szCs w:val="26"/>
        </w:rPr>
      </w:pPr>
      <w:r w:rsidRPr="007055F4">
        <w:rPr>
          <w:rFonts w:ascii="Times New Roman" w:hAnsi="Times New Roman" w:cs="Times New Roman"/>
          <w:b/>
          <w:sz w:val="26"/>
          <w:szCs w:val="26"/>
        </w:rPr>
        <w:t>Пояснительная записка.</w:t>
      </w:r>
    </w:p>
    <w:p w:rsidR="0014457C" w:rsidRPr="00E41F5A" w:rsidRDefault="00E41F5A" w:rsidP="00E41F5A">
      <w:pPr>
        <w:pStyle w:val="Style5"/>
        <w:widowControl/>
        <w:spacing w:line="240" w:lineRule="auto"/>
        <w:ind w:firstLine="0"/>
        <w:contextualSpacing/>
        <w:rPr>
          <w:rFonts w:ascii="Times New Roman" w:hAnsi="Times New Roman" w:cs="Times New Roman"/>
          <w:sz w:val="28"/>
          <w:szCs w:val="28"/>
          <w:lang w:eastAsia="en-US"/>
        </w:rPr>
      </w:pPr>
      <w:r w:rsidRPr="00E41F5A">
        <w:rPr>
          <w:rFonts w:ascii="Times New Roman" w:hAnsi="Times New Roman" w:cs="Times New Roman"/>
          <w:sz w:val="26"/>
          <w:szCs w:val="26"/>
          <w:lang w:eastAsia="en-US"/>
        </w:rPr>
        <w:t xml:space="preserve">Дополнительная </w:t>
      </w:r>
      <w:r w:rsidR="00A87A09">
        <w:rPr>
          <w:rFonts w:ascii="Times New Roman" w:hAnsi="Times New Roman" w:cs="Times New Roman"/>
          <w:sz w:val="26"/>
          <w:szCs w:val="26"/>
          <w:lang w:eastAsia="en-US"/>
        </w:rPr>
        <w:t xml:space="preserve">общеобразовательная </w:t>
      </w:r>
      <w:r w:rsidRPr="00E41F5A">
        <w:rPr>
          <w:rFonts w:ascii="Times New Roman" w:hAnsi="Times New Roman" w:cs="Times New Roman"/>
          <w:sz w:val="26"/>
          <w:szCs w:val="26"/>
          <w:lang w:eastAsia="en-US"/>
        </w:rPr>
        <w:t>общеразвивающая программа «Лепка из глины» включена в образовательную программу МУДО «Дом детского творчества» имеет художественную направленность, направлена на развитие творческих способностей детей, способствует развитию художественного мышления, приобщению к народному творчеству, художественным ремеслам.</w:t>
      </w:r>
      <w:r w:rsidRPr="00E41F5A">
        <w:rPr>
          <w:rFonts w:ascii="Times New Roman" w:hAnsi="Times New Roman" w:cs="Times New Roman"/>
          <w:color w:val="000000"/>
          <w:sz w:val="26"/>
          <w:szCs w:val="26"/>
        </w:rPr>
        <w:t xml:space="preserve"> Программа соответствует потребностям детей и их родителей, так как ориентирована на разный уровень подготовленности учащихся</w:t>
      </w:r>
      <w:r w:rsidRPr="00A33EAB">
        <w:rPr>
          <w:rFonts w:ascii="Times New Roman" w:hAnsi="Times New Roman" w:cs="Times New Roman"/>
          <w:color w:val="000000"/>
          <w:sz w:val="28"/>
          <w:szCs w:val="28"/>
        </w:rPr>
        <w:t>.</w:t>
      </w:r>
      <w:r>
        <w:rPr>
          <w:rFonts w:ascii="Times New Roman" w:hAnsi="Times New Roman" w:cs="Times New Roman"/>
          <w:sz w:val="28"/>
          <w:szCs w:val="28"/>
          <w:lang w:eastAsia="en-US"/>
        </w:rPr>
        <w:t xml:space="preserve">   </w:t>
      </w:r>
    </w:p>
    <w:p w:rsidR="00B340A0" w:rsidRDefault="00C02893" w:rsidP="00E41F5A">
      <w:pPr>
        <w:autoSpaceDE w:val="0"/>
        <w:autoSpaceDN w:val="0"/>
        <w:adjustRightInd w:val="0"/>
        <w:contextualSpacing/>
        <w:jc w:val="both"/>
        <w:rPr>
          <w:rFonts w:ascii="Times New Roman" w:hAnsi="Times New Roman" w:cs="Times New Roman"/>
          <w:sz w:val="26"/>
          <w:szCs w:val="26"/>
        </w:rPr>
      </w:pPr>
      <w:r w:rsidRPr="00C02893">
        <w:rPr>
          <w:rFonts w:ascii="Times New Roman" w:hAnsi="Times New Roman" w:cs="Times New Roman"/>
          <w:sz w:val="26"/>
          <w:szCs w:val="26"/>
        </w:rPr>
        <w:t xml:space="preserve">Программа знакомит детей с декоративно-прикладным искусством в целом, </w:t>
      </w:r>
      <w:r w:rsidR="00B340A0">
        <w:rPr>
          <w:rFonts w:ascii="Times New Roman" w:hAnsi="Times New Roman" w:cs="Times New Roman"/>
          <w:sz w:val="26"/>
          <w:szCs w:val="26"/>
        </w:rPr>
        <w:t xml:space="preserve">  д</w:t>
      </w:r>
      <w:r w:rsidRPr="00C02893">
        <w:rPr>
          <w:rFonts w:ascii="Times New Roman" w:hAnsi="Times New Roman" w:cs="Times New Roman"/>
          <w:sz w:val="26"/>
          <w:szCs w:val="26"/>
        </w:rPr>
        <w:t xml:space="preserve">ети знакомятся с новыми материалами, приемами, а также с помощью программы расширяют круг своих знаний, изучают искусство других народов, получают профессиональные навыки. Важным в развитии детей является воспитание художественной потребности. </w:t>
      </w:r>
      <w:r w:rsidR="00B340A0">
        <w:rPr>
          <w:rFonts w:ascii="Times New Roman" w:hAnsi="Times New Roman" w:cs="Times New Roman"/>
          <w:sz w:val="26"/>
          <w:szCs w:val="26"/>
        </w:rPr>
        <w:t xml:space="preserve"> </w:t>
      </w:r>
    </w:p>
    <w:p w:rsidR="004974C4" w:rsidRDefault="0014457C" w:rsidP="00E41F5A">
      <w:pPr>
        <w:autoSpaceDE w:val="0"/>
        <w:autoSpaceDN w:val="0"/>
        <w:adjustRightInd w:val="0"/>
        <w:contextualSpacing/>
        <w:jc w:val="both"/>
        <w:rPr>
          <w:rFonts w:ascii="Times New Roman" w:hAnsi="Times New Roman" w:cs="Times New Roman"/>
          <w:sz w:val="26"/>
          <w:szCs w:val="26"/>
        </w:rPr>
      </w:pPr>
      <w:r w:rsidRPr="000D3714">
        <w:rPr>
          <w:rFonts w:ascii="Times New Roman" w:hAnsi="Times New Roman" w:cs="Times New Roman"/>
          <w:b/>
          <w:sz w:val="26"/>
          <w:szCs w:val="26"/>
        </w:rPr>
        <w:t>Новизна</w:t>
      </w:r>
      <w:r w:rsidRPr="008732EE">
        <w:rPr>
          <w:rFonts w:ascii="Times New Roman" w:hAnsi="Times New Roman" w:cs="Times New Roman"/>
          <w:sz w:val="26"/>
          <w:szCs w:val="26"/>
        </w:rPr>
        <w:t xml:space="preserve"> программы в том, что дети впервые попробуют лепить из природного материала - белой глины, которую добывают в районе, выразить свои эмоции, более эффективно использовать все возможные ресурсы самостоятельно или с помощью несложных инструментов, предложенных учителем. </w:t>
      </w:r>
      <w:r w:rsidR="00C02893">
        <w:rPr>
          <w:rFonts w:ascii="Times New Roman" w:hAnsi="Times New Roman" w:cs="Times New Roman"/>
          <w:sz w:val="26"/>
          <w:szCs w:val="26"/>
        </w:rPr>
        <w:t xml:space="preserve"> </w:t>
      </w:r>
      <w:r w:rsidR="00C02893" w:rsidRPr="00C02893">
        <w:rPr>
          <w:rFonts w:ascii="Times New Roman" w:hAnsi="Times New Roman" w:cs="Times New Roman"/>
          <w:sz w:val="26"/>
          <w:szCs w:val="26"/>
        </w:rPr>
        <w:t xml:space="preserve">Программа лепка и керамика разнообразна по техникам и темам. Дети учатся работать в разных направлениях </w:t>
      </w:r>
      <w:r w:rsidR="00B340A0">
        <w:rPr>
          <w:rFonts w:ascii="Times New Roman" w:hAnsi="Times New Roman" w:cs="Times New Roman"/>
          <w:sz w:val="26"/>
          <w:szCs w:val="26"/>
        </w:rPr>
        <w:t>лепки из глины</w:t>
      </w:r>
      <w:r w:rsidR="00C02893" w:rsidRPr="00C02893">
        <w:rPr>
          <w:rFonts w:ascii="Times New Roman" w:hAnsi="Times New Roman" w:cs="Times New Roman"/>
          <w:sz w:val="26"/>
          <w:szCs w:val="26"/>
        </w:rPr>
        <w:t>. Изучают и работают в различных стилях, декоративно</w:t>
      </w:r>
      <w:r w:rsidR="00B340A0">
        <w:rPr>
          <w:rFonts w:ascii="Times New Roman" w:hAnsi="Times New Roman" w:cs="Times New Roman"/>
          <w:sz w:val="26"/>
          <w:szCs w:val="26"/>
        </w:rPr>
        <w:t>-</w:t>
      </w:r>
      <w:r w:rsidR="00C02893" w:rsidRPr="00C02893">
        <w:rPr>
          <w:rFonts w:ascii="Times New Roman" w:hAnsi="Times New Roman" w:cs="Times New Roman"/>
          <w:sz w:val="26"/>
          <w:szCs w:val="26"/>
        </w:rPr>
        <w:t>прикладном искусстве, скульптуре, мелкой пласт</w:t>
      </w:r>
      <w:r w:rsidR="00B340A0">
        <w:rPr>
          <w:rFonts w:ascii="Times New Roman" w:hAnsi="Times New Roman" w:cs="Times New Roman"/>
          <w:sz w:val="26"/>
          <w:szCs w:val="26"/>
        </w:rPr>
        <w:t>ике</w:t>
      </w:r>
      <w:r w:rsidR="00C02893" w:rsidRPr="00C02893">
        <w:rPr>
          <w:rFonts w:ascii="Times New Roman" w:hAnsi="Times New Roman" w:cs="Times New Roman"/>
          <w:sz w:val="26"/>
          <w:szCs w:val="26"/>
        </w:rPr>
        <w:t>. Программа знакомит детей с декоративно-прикладным искусством в целом, сосредотачивая их внимание, на таком виде искусства как керамика и мелкая пластика. Программа может дать ребенку уверенность в своих силах для поступления в высшие учебные заведения по профилю.</w:t>
      </w:r>
      <w:r w:rsidR="00C02893">
        <w:t xml:space="preserve"> </w:t>
      </w:r>
      <w:r w:rsidRPr="008732EE">
        <w:rPr>
          <w:rFonts w:ascii="Times New Roman" w:hAnsi="Times New Roman" w:cs="Times New Roman"/>
          <w:sz w:val="26"/>
          <w:szCs w:val="26"/>
        </w:rPr>
        <w:t xml:space="preserve"> </w:t>
      </w:r>
      <w:r w:rsidR="00A87A09">
        <w:rPr>
          <w:rFonts w:ascii="Times New Roman" w:hAnsi="Times New Roman" w:cs="Times New Roman"/>
          <w:sz w:val="26"/>
          <w:szCs w:val="26"/>
        </w:rPr>
        <w:t xml:space="preserve">                                      </w:t>
      </w:r>
      <w:r w:rsidR="00E538CB" w:rsidRPr="00E538CB">
        <w:rPr>
          <w:rFonts w:ascii="Times New Roman" w:hAnsi="Times New Roman" w:cs="Times New Roman"/>
          <w:sz w:val="26"/>
          <w:szCs w:val="26"/>
        </w:rPr>
        <w:t xml:space="preserve"> </w:t>
      </w:r>
      <w:r w:rsidR="00A87A09">
        <w:rPr>
          <w:rFonts w:ascii="Times New Roman" w:hAnsi="Times New Roman" w:cs="Times New Roman"/>
          <w:sz w:val="26"/>
          <w:szCs w:val="26"/>
        </w:rPr>
        <w:t xml:space="preserve"> </w:t>
      </w:r>
      <w:r w:rsidR="00B031CC">
        <w:rPr>
          <w:rFonts w:ascii="Times New Roman" w:hAnsi="Times New Roman" w:cs="Times New Roman"/>
          <w:sz w:val="26"/>
          <w:szCs w:val="26"/>
        </w:rPr>
        <w:t xml:space="preserve"> </w:t>
      </w:r>
      <w:r w:rsidR="00E538CB" w:rsidRPr="007055F4">
        <w:rPr>
          <w:rFonts w:ascii="Times New Roman" w:hAnsi="Times New Roman" w:cs="Times New Roman"/>
          <w:sz w:val="26"/>
          <w:szCs w:val="26"/>
        </w:rPr>
        <w:t xml:space="preserve"> </w:t>
      </w:r>
    </w:p>
    <w:p w:rsidR="00E41F5A" w:rsidRPr="00E41F5A" w:rsidRDefault="00E41F5A" w:rsidP="00E41F5A">
      <w:pPr>
        <w:autoSpaceDE w:val="0"/>
        <w:autoSpaceDN w:val="0"/>
        <w:adjustRightInd w:val="0"/>
        <w:contextualSpacing/>
        <w:jc w:val="both"/>
        <w:rPr>
          <w:rFonts w:ascii="Times New Roman" w:eastAsia="Times New Roman" w:hAnsi="Times New Roman" w:cs="Times New Roman"/>
          <w:spacing w:val="-2"/>
          <w:sz w:val="26"/>
          <w:szCs w:val="26"/>
        </w:rPr>
      </w:pPr>
      <w:r w:rsidRPr="00E41F5A">
        <w:rPr>
          <w:rFonts w:ascii="Times New Roman" w:eastAsia="Times New Roman" w:hAnsi="Times New Roman" w:cs="Times New Roman"/>
          <w:b/>
          <w:spacing w:val="-2"/>
          <w:sz w:val="26"/>
          <w:szCs w:val="26"/>
        </w:rPr>
        <w:t xml:space="preserve">Адресат программы. </w:t>
      </w:r>
      <w:r w:rsidRPr="00E41F5A">
        <w:rPr>
          <w:rFonts w:ascii="Times New Roman" w:eastAsia="Times New Roman" w:hAnsi="Times New Roman" w:cs="Times New Roman"/>
          <w:spacing w:val="-2"/>
          <w:sz w:val="26"/>
          <w:szCs w:val="26"/>
        </w:rPr>
        <w:t xml:space="preserve">Программа предназначена для учащихся </w:t>
      </w:r>
      <w:r>
        <w:rPr>
          <w:rFonts w:ascii="Times New Roman" w:hAnsi="Times New Roman" w:cs="Times New Roman"/>
          <w:spacing w:val="-2"/>
          <w:sz w:val="26"/>
          <w:szCs w:val="26"/>
        </w:rPr>
        <w:t>7</w:t>
      </w:r>
      <w:r w:rsidRPr="00E41F5A">
        <w:rPr>
          <w:rFonts w:ascii="Times New Roman" w:eastAsia="Times New Roman" w:hAnsi="Times New Roman" w:cs="Times New Roman"/>
          <w:spacing w:val="-2"/>
          <w:sz w:val="26"/>
          <w:szCs w:val="26"/>
        </w:rPr>
        <w:t>-1</w:t>
      </w:r>
      <w:r>
        <w:rPr>
          <w:rFonts w:ascii="Times New Roman" w:hAnsi="Times New Roman" w:cs="Times New Roman"/>
          <w:spacing w:val="-2"/>
          <w:sz w:val="26"/>
          <w:szCs w:val="26"/>
        </w:rPr>
        <w:t>1</w:t>
      </w:r>
      <w:r w:rsidRPr="00E41F5A">
        <w:rPr>
          <w:rFonts w:ascii="Times New Roman" w:eastAsia="Times New Roman" w:hAnsi="Times New Roman" w:cs="Times New Roman"/>
          <w:spacing w:val="-2"/>
          <w:sz w:val="26"/>
          <w:szCs w:val="26"/>
        </w:rPr>
        <w:t xml:space="preserve"> лет </w:t>
      </w:r>
    </w:p>
    <w:p w:rsidR="00E41F5A" w:rsidRPr="00E41F5A" w:rsidRDefault="00E41F5A" w:rsidP="00E41F5A">
      <w:pPr>
        <w:autoSpaceDE w:val="0"/>
        <w:autoSpaceDN w:val="0"/>
        <w:adjustRightInd w:val="0"/>
        <w:contextualSpacing/>
        <w:jc w:val="both"/>
        <w:rPr>
          <w:rFonts w:ascii="Times New Roman" w:eastAsia="Times New Roman" w:hAnsi="Times New Roman" w:cs="Times New Roman"/>
          <w:spacing w:val="-2"/>
          <w:sz w:val="26"/>
          <w:szCs w:val="26"/>
        </w:rPr>
      </w:pPr>
      <w:r w:rsidRPr="00E41F5A">
        <w:rPr>
          <w:rFonts w:ascii="Times New Roman" w:eastAsia="Times New Roman" w:hAnsi="Times New Roman" w:cs="Times New Roman"/>
          <w:b/>
          <w:spacing w:val="-2"/>
          <w:sz w:val="26"/>
          <w:szCs w:val="26"/>
        </w:rPr>
        <w:t xml:space="preserve">Условия набора: </w:t>
      </w:r>
      <w:r w:rsidRPr="00E41F5A">
        <w:rPr>
          <w:rFonts w:ascii="Times New Roman" w:eastAsia="Times New Roman" w:hAnsi="Times New Roman" w:cs="Times New Roman"/>
          <w:spacing w:val="-2"/>
          <w:sz w:val="26"/>
          <w:szCs w:val="26"/>
        </w:rPr>
        <w:t xml:space="preserve">принимаются все желающие. </w:t>
      </w:r>
    </w:p>
    <w:p w:rsidR="00E41F5A" w:rsidRPr="00E41F5A" w:rsidRDefault="00E41F5A" w:rsidP="00E41F5A">
      <w:pPr>
        <w:autoSpaceDE w:val="0"/>
        <w:autoSpaceDN w:val="0"/>
        <w:adjustRightInd w:val="0"/>
        <w:contextualSpacing/>
        <w:jc w:val="both"/>
        <w:rPr>
          <w:rFonts w:ascii="Times New Roman" w:eastAsia="Times New Roman" w:hAnsi="Times New Roman" w:cs="Times New Roman"/>
          <w:b/>
          <w:spacing w:val="-2"/>
          <w:sz w:val="26"/>
          <w:szCs w:val="26"/>
        </w:rPr>
      </w:pPr>
      <w:r w:rsidRPr="00E41F5A">
        <w:rPr>
          <w:rFonts w:ascii="Times New Roman" w:eastAsia="Times New Roman" w:hAnsi="Times New Roman" w:cs="Times New Roman"/>
          <w:b/>
          <w:spacing w:val="-2"/>
          <w:sz w:val="26"/>
          <w:szCs w:val="26"/>
        </w:rPr>
        <w:t xml:space="preserve">Условия формирования групп: </w:t>
      </w:r>
      <w:r w:rsidRPr="00E41F5A">
        <w:rPr>
          <w:rFonts w:ascii="Times New Roman" w:eastAsia="Times New Roman" w:hAnsi="Times New Roman" w:cs="Times New Roman"/>
          <w:spacing w:val="-2"/>
          <w:sz w:val="26"/>
          <w:szCs w:val="26"/>
        </w:rPr>
        <w:t>разновозрастные дети в количестве 6-12 человек</w:t>
      </w:r>
      <w:r w:rsidRPr="00E41F5A">
        <w:rPr>
          <w:rFonts w:ascii="Times New Roman" w:hAnsi="Times New Roman" w:cs="Times New Roman"/>
          <w:spacing w:val="-2"/>
          <w:sz w:val="26"/>
          <w:szCs w:val="26"/>
        </w:rPr>
        <w:t xml:space="preserve"> </w:t>
      </w:r>
      <w:r w:rsidRPr="00E41F5A">
        <w:rPr>
          <w:rFonts w:ascii="Times New Roman" w:eastAsia="Times New Roman" w:hAnsi="Times New Roman" w:cs="Times New Roman"/>
          <w:spacing w:val="-2"/>
          <w:sz w:val="26"/>
          <w:szCs w:val="26"/>
        </w:rPr>
        <w:t xml:space="preserve">(девочки и мальчики).   </w:t>
      </w:r>
      <w:r w:rsidRPr="00E41F5A">
        <w:rPr>
          <w:rFonts w:ascii="Times New Roman" w:eastAsia="Times New Roman" w:hAnsi="Times New Roman" w:cs="Times New Roman"/>
          <w:b/>
          <w:spacing w:val="-2"/>
          <w:sz w:val="26"/>
          <w:szCs w:val="26"/>
        </w:rPr>
        <w:t xml:space="preserve">                                                                          </w:t>
      </w:r>
    </w:p>
    <w:p w:rsidR="00E41F5A" w:rsidRPr="00E41F5A" w:rsidRDefault="00E41F5A" w:rsidP="00E41F5A">
      <w:pPr>
        <w:autoSpaceDE w:val="0"/>
        <w:autoSpaceDN w:val="0"/>
        <w:adjustRightInd w:val="0"/>
        <w:contextualSpacing/>
        <w:jc w:val="both"/>
        <w:rPr>
          <w:rFonts w:ascii="Times New Roman" w:eastAsia="Times New Roman" w:hAnsi="Times New Roman" w:cs="Times New Roman"/>
          <w:spacing w:val="-2"/>
          <w:sz w:val="26"/>
          <w:szCs w:val="26"/>
        </w:rPr>
      </w:pPr>
      <w:r w:rsidRPr="00E41F5A">
        <w:rPr>
          <w:rFonts w:ascii="Times New Roman" w:eastAsia="Times New Roman" w:hAnsi="Times New Roman" w:cs="Times New Roman"/>
          <w:b/>
          <w:spacing w:val="-2"/>
          <w:sz w:val="26"/>
          <w:szCs w:val="26"/>
        </w:rPr>
        <w:t xml:space="preserve">Отличительная особенность </w:t>
      </w:r>
      <w:proofErr w:type="gramStart"/>
      <w:r w:rsidRPr="00E41F5A">
        <w:rPr>
          <w:rFonts w:ascii="Times New Roman" w:eastAsia="Times New Roman" w:hAnsi="Times New Roman" w:cs="Times New Roman"/>
          <w:b/>
          <w:spacing w:val="-2"/>
          <w:sz w:val="26"/>
          <w:szCs w:val="26"/>
        </w:rPr>
        <w:t>ДОП</w:t>
      </w:r>
      <w:proofErr w:type="gramEnd"/>
      <w:r w:rsidRPr="00E41F5A">
        <w:rPr>
          <w:rFonts w:ascii="Times New Roman" w:eastAsia="Times New Roman" w:hAnsi="Times New Roman" w:cs="Times New Roman"/>
          <w:b/>
          <w:spacing w:val="-2"/>
          <w:sz w:val="26"/>
          <w:szCs w:val="26"/>
        </w:rPr>
        <w:t xml:space="preserve">: </w:t>
      </w:r>
      <w:r w:rsidRPr="00E41F5A">
        <w:rPr>
          <w:rFonts w:ascii="Times New Roman" w:eastAsia="Times New Roman" w:hAnsi="Times New Roman" w:cs="Times New Roman"/>
          <w:spacing w:val="-2"/>
          <w:sz w:val="26"/>
          <w:szCs w:val="26"/>
        </w:rPr>
        <w:t>имеется возможность реализации индивидуального образовательного маршрута обучающегося по индивидуальному плану.</w:t>
      </w:r>
    </w:p>
    <w:p w:rsidR="006F7CA8" w:rsidRDefault="006F7CA8" w:rsidP="001D4778">
      <w:pPr>
        <w:autoSpaceDE w:val="0"/>
        <w:autoSpaceDN w:val="0"/>
        <w:adjustRightInd w:val="0"/>
        <w:contextualSpacing/>
        <w:jc w:val="both"/>
        <w:rPr>
          <w:rFonts w:ascii="Times New Roman" w:hAnsi="Times New Roman" w:cs="Times New Roman"/>
          <w:sz w:val="26"/>
          <w:szCs w:val="26"/>
        </w:rPr>
      </w:pPr>
      <w:r w:rsidRPr="006F7CA8">
        <w:rPr>
          <w:rFonts w:ascii="Times New Roman" w:hAnsi="Times New Roman" w:cs="Times New Roman"/>
          <w:b/>
          <w:sz w:val="26"/>
          <w:szCs w:val="26"/>
        </w:rPr>
        <w:t>Уровень освоения образовательной программы</w:t>
      </w:r>
      <w:r w:rsidRPr="006F7CA8">
        <w:rPr>
          <w:rFonts w:ascii="Times New Roman" w:hAnsi="Times New Roman" w:cs="Times New Roman"/>
          <w:sz w:val="26"/>
          <w:szCs w:val="26"/>
        </w:rPr>
        <w:t xml:space="preserve"> - базовый. </w:t>
      </w:r>
      <w:r>
        <w:rPr>
          <w:rFonts w:ascii="Times New Roman" w:hAnsi="Times New Roman" w:cs="Times New Roman"/>
          <w:sz w:val="26"/>
          <w:szCs w:val="26"/>
        </w:rPr>
        <w:t xml:space="preserve">                               </w:t>
      </w:r>
    </w:p>
    <w:p w:rsidR="00E41F5A" w:rsidRPr="00E41F5A" w:rsidRDefault="00E41F5A" w:rsidP="00E41F5A">
      <w:pPr>
        <w:autoSpaceDE w:val="0"/>
        <w:autoSpaceDN w:val="0"/>
        <w:adjustRightInd w:val="0"/>
        <w:contextualSpacing/>
        <w:jc w:val="both"/>
        <w:rPr>
          <w:rFonts w:ascii="Times New Roman" w:eastAsia="Times New Roman" w:hAnsi="Times New Roman" w:cs="Times New Roman"/>
          <w:b/>
          <w:spacing w:val="-2"/>
          <w:sz w:val="26"/>
          <w:szCs w:val="26"/>
        </w:rPr>
      </w:pPr>
      <w:r w:rsidRPr="00E41F5A">
        <w:rPr>
          <w:rFonts w:ascii="Times New Roman" w:eastAsia="Times New Roman" w:hAnsi="Times New Roman" w:cs="Times New Roman"/>
          <w:b/>
          <w:spacing w:val="-2"/>
          <w:sz w:val="26"/>
          <w:szCs w:val="26"/>
        </w:rPr>
        <w:t xml:space="preserve">Объём и срок реализации программы – </w:t>
      </w:r>
      <w:r w:rsidRPr="00E41F5A">
        <w:rPr>
          <w:rFonts w:ascii="Times New Roman" w:eastAsia="Times New Roman" w:hAnsi="Times New Roman" w:cs="Times New Roman"/>
          <w:spacing w:val="-2"/>
          <w:sz w:val="26"/>
          <w:szCs w:val="26"/>
        </w:rPr>
        <w:t xml:space="preserve">1 год обучения – 72 часа </w:t>
      </w:r>
    </w:p>
    <w:p w:rsidR="00E41F5A" w:rsidRPr="00E41F5A" w:rsidRDefault="00E41F5A" w:rsidP="00E41F5A">
      <w:pPr>
        <w:autoSpaceDE w:val="0"/>
        <w:autoSpaceDN w:val="0"/>
        <w:adjustRightInd w:val="0"/>
        <w:contextualSpacing/>
        <w:jc w:val="both"/>
        <w:rPr>
          <w:rFonts w:ascii="Times New Roman" w:eastAsia="Times New Roman" w:hAnsi="Times New Roman" w:cs="Times New Roman"/>
          <w:spacing w:val="-2"/>
          <w:sz w:val="26"/>
          <w:szCs w:val="26"/>
        </w:rPr>
      </w:pPr>
      <w:r w:rsidRPr="00E41F5A">
        <w:rPr>
          <w:rFonts w:ascii="Times New Roman" w:eastAsia="Times New Roman" w:hAnsi="Times New Roman" w:cs="Times New Roman"/>
          <w:b/>
          <w:spacing w:val="-2"/>
          <w:sz w:val="26"/>
          <w:szCs w:val="26"/>
        </w:rPr>
        <w:t xml:space="preserve">Режим занятий – </w:t>
      </w:r>
      <w:r w:rsidRPr="00E41F5A">
        <w:rPr>
          <w:rFonts w:ascii="Times New Roman" w:eastAsia="Times New Roman" w:hAnsi="Times New Roman" w:cs="Times New Roman"/>
          <w:spacing w:val="-2"/>
          <w:sz w:val="26"/>
          <w:szCs w:val="26"/>
        </w:rPr>
        <w:t>1 раз в неделю по 2 академических часа (по 40 минут с перерывом 5 минут)</w:t>
      </w:r>
    </w:p>
    <w:p w:rsidR="00944190" w:rsidRPr="00E41F5A" w:rsidRDefault="00944190" w:rsidP="00944190">
      <w:pPr>
        <w:autoSpaceDE w:val="0"/>
        <w:autoSpaceDN w:val="0"/>
        <w:adjustRightInd w:val="0"/>
        <w:contextualSpacing/>
        <w:jc w:val="both"/>
        <w:rPr>
          <w:rFonts w:ascii="Times New Roman" w:eastAsia="Times New Roman" w:hAnsi="Times New Roman" w:cs="Times New Roman"/>
          <w:b/>
          <w:spacing w:val="-2"/>
          <w:sz w:val="26"/>
          <w:szCs w:val="26"/>
        </w:rPr>
      </w:pPr>
      <w:r w:rsidRPr="00E41F5A">
        <w:rPr>
          <w:rFonts w:ascii="Times New Roman" w:eastAsia="Times New Roman" w:hAnsi="Times New Roman" w:cs="Times New Roman"/>
          <w:b/>
          <w:spacing w:val="-2"/>
          <w:sz w:val="26"/>
          <w:szCs w:val="26"/>
        </w:rPr>
        <w:t xml:space="preserve">Форма обучения </w:t>
      </w:r>
      <w:r w:rsidRPr="00E41F5A">
        <w:rPr>
          <w:rFonts w:ascii="Times New Roman" w:eastAsia="Times New Roman" w:hAnsi="Times New Roman" w:cs="Times New Roman"/>
          <w:spacing w:val="-2"/>
          <w:sz w:val="26"/>
          <w:szCs w:val="26"/>
        </w:rPr>
        <w:t>– очная</w:t>
      </w:r>
      <w:r w:rsidRPr="00E41F5A">
        <w:rPr>
          <w:rFonts w:ascii="Times New Roman" w:eastAsia="Times New Roman" w:hAnsi="Times New Roman" w:cs="Times New Roman"/>
          <w:b/>
          <w:spacing w:val="-2"/>
          <w:sz w:val="26"/>
          <w:szCs w:val="26"/>
        </w:rPr>
        <w:t xml:space="preserve">   </w:t>
      </w:r>
    </w:p>
    <w:p w:rsidR="004974C4" w:rsidRPr="00790970" w:rsidRDefault="00E41F5A" w:rsidP="004974C4">
      <w:pPr>
        <w:autoSpaceDE w:val="0"/>
        <w:autoSpaceDN w:val="0"/>
        <w:adjustRightInd w:val="0"/>
        <w:contextualSpacing/>
        <w:jc w:val="both"/>
        <w:rPr>
          <w:rFonts w:ascii="Times New Roman" w:eastAsia="Times New Roman" w:hAnsi="Times New Roman" w:cs="Times New Roman"/>
          <w:spacing w:val="-2"/>
          <w:sz w:val="26"/>
          <w:szCs w:val="26"/>
        </w:rPr>
      </w:pPr>
      <w:r w:rsidRPr="00E41F5A">
        <w:rPr>
          <w:rFonts w:ascii="Times New Roman" w:eastAsia="Times New Roman" w:hAnsi="Times New Roman" w:cs="Times New Roman"/>
          <w:b/>
          <w:spacing w:val="-2"/>
          <w:sz w:val="26"/>
          <w:szCs w:val="26"/>
        </w:rPr>
        <w:t xml:space="preserve">Язык реализации программы: </w:t>
      </w:r>
      <w:r w:rsidRPr="00E41F5A">
        <w:rPr>
          <w:rFonts w:ascii="Times New Roman" w:eastAsia="Times New Roman" w:hAnsi="Times New Roman" w:cs="Times New Roman"/>
          <w:spacing w:val="-2"/>
          <w:sz w:val="26"/>
          <w:szCs w:val="26"/>
        </w:rPr>
        <w:t>русский</w:t>
      </w:r>
    </w:p>
    <w:p w:rsidR="004974C4" w:rsidRPr="00790970" w:rsidRDefault="00944190" w:rsidP="00790970">
      <w:pPr>
        <w:autoSpaceDE w:val="0"/>
        <w:autoSpaceDN w:val="0"/>
        <w:adjustRightInd w:val="0"/>
        <w:contextualSpacing/>
        <w:jc w:val="both"/>
        <w:rPr>
          <w:rFonts w:ascii="Times New Roman" w:hAnsi="Times New Roman" w:cs="Times New Roman"/>
          <w:spacing w:val="-2"/>
          <w:sz w:val="26"/>
          <w:szCs w:val="26"/>
        </w:rPr>
      </w:pPr>
      <w:r>
        <w:rPr>
          <w:rFonts w:ascii="Times New Roman" w:hAnsi="Times New Roman" w:cs="Times New Roman"/>
          <w:b/>
          <w:sz w:val="26"/>
          <w:szCs w:val="26"/>
        </w:rPr>
        <w:t>Особенности</w:t>
      </w:r>
      <w:r w:rsidR="0014457C" w:rsidRPr="00944190">
        <w:rPr>
          <w:rFonts w:ascii="Times New Roman" w:hAnsi="Times New Roman" w:cs="Times New Roman"/>
          <w:b/>
          <w:sz w:val="26"/>
          <w:szCs w:val="26"/>
        </w:rPr>
        <w:t xml:space="preserve"> организации образовательного процесса:</w:t>
      </w:r>
      <w:r w:rsidR="0014457C" w:rsidRPr="008732EE">
        <w:rPr>
          <w:rFonts w:ascii="Times New Roman" w:hAnsi="Times New Roman" w:cs="Times New Roman"/>
          <w:sz w:val="26"/>
          <w:szCs w:val="26"/>
        </w:rPr>
        <w:t xml:space="preserve"> изучение теоретического материала происходит через практическую деятельность</w:t>
      </w:r>
      <w:r>
        <w:rPr>
          <w:rFonts w:ascii="Times New Roman" w:hAnsi="Times New Roman" w:cs="Times New Roman"/>
          <w:sz w:val="26"/>
          <w:szCs w:val="26"/>
        </w:rPr>
        <w:t xml:space="preserve"> непосредственно </w:t>
      </w:r>
      <w:r w:rsidR="003856BE">
        <w:rPr>
          <w:rFonts w:ascii="Times New Roman" w:hAnsi="Times New Roman" w:cs="Times New Roman"/>
          <w:sz w:val="26"/>
          <w:szCs w:val="26"/>
        </w:rPr>
        <w:t xml:space="preserve">как в </w:t>
      </w:r>
      <w:r>
        <w:rPr>
          <w:rFonts w:ascii="Times New Roman" w:hAnsi="Times New Roman" w:cs="Times New Roman"/>
          <w:sz w:val="26"/>
          <w:szCs w:val="26"/>
        </w:rPr>
        <w:t>аудитории</w:t>
      </w:r>
      <w:r w:rsidR="003856BE">
        <w:rPr>
          <w:rFonts w:ascii="Times New Roman" w:hAnsi="Times New Roman" w:cs="Times New Roman"/>
          <w:sz w:val="26"/>
          <w:szCs w:val="26"/>
        </w:rPr>
        <w:t xml:space="preserve">, так и </w:t>
      </w:r>
      <w:r w:rsidR="00854419">
        <w:rPr>
          <w:rFonts w:ascii="Times New Roman" w:hAnsi="Times New Roman" w:cs="Times New Roman"/>
          <w:sz w:val="26"/>
          <w:szCs w:val="26"/>
        </w:rPr>
        <w:t>внеаудиторное</w:t>
      </w:r>
      <w:r w:rsidR="003856BE">
        <w:rPr>
          <w:rFonts w:ascii="Times New Roman" w:hAnsi="Times New Roman" w:cs="Times New Roman"/>
          <w:sz w:val="26"/>
          <w:szCs w:val="26"/>
        </w:rPr>
        <w:t xml:space="preserve"> (выезды, экскурсии и т.д.)</w:t>
      </w:r>
      <w:r>
        <w:rPr>
          <w:rFonts w:ascii="Times New Roman" w:hAnsi="Times New Roman" w:cs="Times New Roman"/>
          <w:sz w:val="26"/>
          <w:szCs w:val="26"/>
        </w:rPr>
        <w:t xml:space="preserve">. Программа имеет возможность </w:t>
      </w:r>
      <w:r w:rsidR="00854419">
        <w:rPr>
          <w:rFonts w:ascii="Times New Roman" w:hAnsi="Times New Roman" w:cs="Times New Roman"/>
          <w:sz w:val="26"/>
          <w:szCs w:val="26"/>
        </w:rPr>
        <w:t>реализации</w:t>
      </w:r>
      <w:r>
        <w:rPr>
          <w:rFonts w:ascii="Times New Roman" w:hAnsi="Times New Roman" w:cs="Times New Roman"/>
          <w:sz w:val="26"/>
          <w:szCs w:val="26"/>
        </w:rPr>
        <w:t xml:space="preserve"> </w:t>
      </w:r>
      <w:proofErr w:type="gramStart"/>
      <w:r>
        <w:rPr>
          <w:rFonts w:ascii="Times New Roman" w:hAnsi="Times New Roman" w:cs="Times New Roman"/>
          <w:sz w:val="26"/>
          <w:szCs w:val="26"/>
        </w:rPr>
        <w:t>ДОП</w:t>
      </w:r>
      <w:proofErr w:type="gramEnd"/>
      <w:r>
        <w:rPr>
          <w:rFonts w:ascii="Times New Roman" w:hAnsi="Times New Roman" w:cs="Times New Roman"/>
          <w:sz w:val="26"/>
          <w:szCs w:val="26"/>
        </w:rPr>
        <w:t xml:space="preserve"> и в каникулярное время. </w:t>
      </w:r>
      <w:r w:rsidR="0014457C" w:rsidRPr="008732EE">
        <w:rPr>
          <w:rFonts w:ascii="Times New Roman" w:hAnsi="Times New Roman" w:cs="Times New Roman"/>
          <w:sz w:val="26"/>
          <w:szCs w:val="26"/>
        </w:rPr>
        <w:t>Практическая работа является преобладающей, что способствует закреплению полученных навыков.</w:t>
      </w:r>
      <w:r w:rsidR="0014457C" w:rsidRPr="00107BD0">
        <w:rPr>
          <w:rFonts w:ascii="Times New Roman" w:hAnsi="Times New Roman" w:cs="Times New Roman"/>
          <w:sz w:val="28"/>
          <w:szCs w:val="28"/>
        </w:rPr>
        <w:t xml:space="preserve"> </w:t>
      </w:r>
      <w:r w:rsidR="00A87F2E">
        <w:rPr>
          <w:rFonts w:ascii="Times New Roman" w:hAnsi="Times New Roman" w:cs="Times New Roman"/>
          <w:sz w:val="26"/>
          <w:szCs w:val="26"/>
        </w:rPr>
        <w:lastRenderedPageBreak/>
        <w:t>Программа способствует развитию</w:t>
      </w:r>
      <w:r w:rsidR="0014457C" w:rsidRPr="00107BD0">
        <w:rPr>
          <w:rFonts w:ascii="Times New Roman" w:hAnsi="Times New Roman" w:cs="Times New Roman"/>
          <w:sz w:val="26"/>
          <w:szCs w:val="26"/>
        </w:rPr>
        <w:t xml:space="preserve"> у обучающихся изобразительных, художественно-конструкторских способностей, нестандартного мышления, творческой индивидуальности</w:t>
      </w:r>
      <w:r w:rsidR="0014457C">
        <w:rPr>
          <w:rFonts w:ascii="Times New Roman" w:hAnsi="Times New Roman" w:cs="Times New Roman"/>
          <w:sz w:val="26"/>
          <w:szCs w:val="26"/>
        </w:rPr>
        <w:t xml:space="preserve">. </w:t>
      </w:r>
      <w:r w:rsidR="0014457C" w:rsidRPr="00107BD0">
        <w:rPr>
          <w:rFonts w:ascii="Times New Roman" w:hAnsi="Times New Roman" w:cs="Times New Roman"/>
          <w:sz w:val="26"/>
          <w:szCs w:val="26"/>
        </w:rPr>
        <w:t xml:space="preserve">Занятия предусматривают дифференцированный подход по степени одаренности учащегося. В связи, с этим предусмотрена возможность занятий по индивидуальной образовательной траектории. </w:t>
      </w:r>
      <w:r w:rsidR="003856BE">
        <w:rPr>
          <w:rFonts w:ascii="Times New Roman" w:hAnsi="Times New Roman" w:cs="Times New Roman"/>
          <w:sz w:val="26"/>
          <w:szCs w:val="26"/>
        </w:rPr>
        <w:t xml:space="preserve">                                                                                                               </w:t>
      </w:r>
      <w:r w:rsidR="006C35BD">
        <w:rPr>
          <w:rFonts w:ascii="Times New Roman" w:hAnsi="Times New Roman" w:cs="Times New Roman"/>
          <w:b/>
          <w:sz w:val="26"/>
          <w:szCs w:val="26"/>
        </w:rPr>
        <w:t xml:space="preserve"> </w:t>
      </w:r>
      <w:r w:rsidR="0014457C" w:rsidRPr="00107BD0">
        <w:rPr>
          <w:rFonts w:ascii="Times New Roman" w:hAnsi="Times New Roman" w:cs="Times New Roman"/>
          <w:b/>
          <w:sz w:val="26"/>
          <w:szCs w:val="26"/>
        </w:rPr>
        <w:t xml:space="preserve"> </w:t>
      </w:r>
      <w:r w:rsidR="004974C4">
        <w:rPr>
          <w:rFonts w:ascii="Times New Roman" w:hAnsi="Times New Roman" w:cs="Times New Roman"/>
          <w:sz w:val="26"/>
          <w:szCs w:val="26"/>
        </w:rPr>
        <w:t xml:space="preserve"> </w:t>
      </w:r>
      <w:r w:rsidR="00913F12">
        <w:rPr>
          <w:rFonts w:ascii="Times New Roman" w:hAnsi="Times New Roman" w:cs="Times New Roman"/>
          <w:b/>
          <w:sz w:val="26"/>
          <w:szCs w:val="26"/>
        </w:rPr>
        <w:t xml:space="preserve">                                                                                                     </w:t>
      </w:r>
      <w:r w:rsidR="004974C4">
        <w:rPr>
          <w:rFonts w:ascii="Times New Roman" w:hAnsi="Times New Roman" w:cs="Times New Roman"/>
          <w:b/>
          <w:sz w:val="26"/>
          <w:szCs w:val="26"/>
        </w:rPr>
        <w:t xml:space="preserve">                               </w:t>
      </w:r>
    </w:p>
    <w:p w:rsidR="0014457C" w:rsidRDefault="0014457C" w:rsidP="0014457C">
      <w:pPr>
        <w:jc w:val="center"/>
        <w:rPr>
          <w:rFonts w:ascii="Times New Roman" w:hAnsi="Times New Roman" w:cs="Times New Roman"/>
          <w:sz w:val="26"/>
          <w:szCs w:val="26"/>
        </w:rPr>
      </w:pPr>
      <w:r w:rsidRPr="00107BD0">
        <w:rPr>
          <w:rFonts w:ascii="Times New Roman" w:hAnsi="Times New Roman" w:cs="Times New Roman"/>
          <w:b/>
          <w:sz w:val="26"/>
          <w:szCs w:val="26"/>
        </w:rPr>
        <w:t>Характеристика возрастной группы.</w:t>
      </w:r>
    </w:p>
    <w:p w:rsidR="00E538CB" w:rsidRDefault="0014457C" w:rsidP="007055F4">
      <w:pPr>
        <w:jc w:val="both"/>
        <w:rPr>
          <w:rFonts w:ascii="Times New Roman" w:hAnsi="Times New Roman" w:cs="Times New Roman"/>
          <w:color w:val="000000"/>
          <w:sz w:val="26"/>
          <w:szCs w:val="26"/>
          <w:shd w:val="clear" w:color="auto" w:fill="FFFFFF"/>
        </w:rPr>
      </w:pPr>
      <w:r w:rsidRPr="0014457C">
        <w:rPr>
          <w:rFonts w:ascii="Times New Roman" w:hAnsi="Times New Roman" w:cs="Times New Roman"/>
          <w:sz w:val="26"/>
          <w:szCs w:val="26"/>
        </w:rPr>
        <w:t xml:space="preserve">Младший школьный возраст является периодом интенсивного развития и качественного преобразования познавательных процессов: они становятся осознанными и произвольными. Ребенок постепенно овладевает своими психическими процессами, учится управлять восприятием, вниманием, памятью. Доминирующей функцией в младшем школьном возрасте становиться мышление. Интенсивно развиваются, перестраиваются сами мыслительные процессы. Происходит переход от </w:t>
      </w:r>
      <w:proofErr w:type="gramStart"/>
      <w:r w:rsidRPr="0014457C">
        <w:rPr>
          <w:rFonts w:ascii="Times New Roman" w:hAnsi="Times New Roman" w:cs="Times New Roman"/>
          <w:sz w:val="26"/>
          <w:szCs w:val="26"/>
        </w:rPr>
        <w:t>наглядно</w:t>
      </w:r>
      <w:r w:rsidR="00913F12">
        <w:rPr>
          <w:rFonts w:ascii="Times New Roman" w:hAnsi="Times New Roman" w:cs="Times New Roman"/>
          <w:sz w:val="26"/>
          <w:szCs w:val="26"/>
        </w:rPr>
        <w:t>го</w:t>
      </w:r>
      <w:proofErr w:type="gramEnd"/>
      <w:r w:rsidRPr="0014457C">
        <w:rPr>
          <w:rFonts w:ascii="Times New Roman" w:hAnsi="Times New Roman" w:cs="Times New Roman"/>
          <w:sz w:val="26"/>
          <w:szCs w:val="26"/>
        </w:rPr>
        <w:t xml:space="preserve"> к словесно - логическому мышлению. </w:t>
      </w:r>
      <w:r w:rsidR="00913F12">
        <w:rPr>
          <w:rFonts w:ascii="Times New Roman" w:hAnsi="Times New Roman" w:cs="Times New Roman"/>
          <w:sz w:val="26"/>
          <w:szCs w:val="26"/>
        </w:rPr>
        <w:t xml:space="preserve">                         </w:t>
      </w:r>
      <w:r w:rsidRPr="0014457C">
        <w:rPr>
          <w:rFonts w:ascii="Times New Roman" w:hAnsi="Times New Roman" w:cs="Times New Roman"/>
          <w:sz w:val="26"/>
          <w:szCs w:val="26"/>
        </w:rPr>
        <w:t>У ребенка появляются логически верные рассуждения.</w:t>
      </w:r>
      <w:r w:rsidRPr="0014457C">
        <w:t xml:space="preserve"> </w:t>
      </w:r>
      <w:r w:rsidRPr="0014457C">
        <w:rPr>
          <w:rFonts w:ascii="Times New Roman" w:hAnsi="Times New Roman" w:cs="Times New Roman"/>
          <w:sz w:val="26"/>
          <w:szCs w:val="26"/>
        </w:rPr>
        <w:t>Значительно лучше в младшем школьном возрасте развито непроизвольное внимание. Всё новое, неожиданное, яркое, интересное само собой привлекает внимание учеников, без всяких усилий с их стороны.</w:t>
      </w:r>
      <w:r w:rsidRPr="0014457C">
        <w:rPr>
          <w:rFonts w:ascii="Arial" w:hAnsi="Arial" w:cs="Arial"/>
          <w:color w:val="000000"/>
          <w:sz w:val="20"/>
          <w:szCs w:val="20"/>
          <w:shd w:val="clear" w:color="auto" w:fill="FFFFFF"/>
        </w:rPr>
        <w:t xml:space="preserve"> </w:t>
      </w:r>
      <w:r w:rsidRPr="0014457C">
        <w:rPr>
          <w:rFonts w:ascii="Times New Roman" w:hAnsi="Times New Roman" w:cs="Times New Roman"/>
          <w:color w:val="000000"/>
          <w:sz w:val="26"/>
          <w:szCs w:val="26"/>
          <w:shd w:val="clear" w:color="auto" w:fill="FFFFFF"/>
        </w:rPr>
        <w:t>Более выражен интерес этих детей к предметам эстетического цикла (рисование, лепка, пение, музыка). По своей направленности дети этого возраста индивидуалисты. Лишь постепенно под влиянием воспитания у них начинает складываться коллективистическая направленность. Большое значение для этого имеет организация коллективно-распределительной работы учащихся в малых группах</w:t>
      </w:r>
      <w:r w:rsidR="00E538CB">
        <w:rPr>
          <w:rFonts w:ascii="Times New Roman" w:hAnsi="Times New Roman" w:cs="Times New Roman"/>
          <w:color w:val="000000"/>
          <w:sz w:val="26"/>
          <w:szCs w:val="26"/>
          <w:shd w:val="clear" w:color="auto" w:fill="FFFFFF"/>
        </w:rPr>
        <w:t xml:space="preserve"> </w:t>
      </w:r>
      <w:r w:rsidRPr="0014457C">
        <w:rPr>
          <w:rFonts w:ascii="Times New Roman" w:hAnsi="Times New Roman" w:cs="Times New Roman"/>
          <w:color w:val="000000"/>
          <w:sz w:val="26"/>
          <w:szCs w:val="26"/>
          <w:shd w:val="clear" w:color="auto" w:fill="FFFFFF"/>
        </w:rPr>
        <w:t>(звенья, бригады, кружки), при которой работа каждого зависит от результатов работы остальных и когда каждый отвечает не только за свою личную работу, но и за работу всей группы.</w:t>
      </w:r>
      <w:r>
        <w:rPr>
          <w:rFonts w:ascii="Times New Roman" w:hAnsi="Times New Roman" w:cs="Times New Roman"/>
          <w:color w:val="000000"/>
          <w:sz w:val="26"/>
          <w:szCs w:val="26"/>
          <w:shd w:val="clear" w:color="auto" w:fill="FFFFFF"/>
        </w:rPr>
        <w:t xml:space="preserve">                                                       </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b/>
          <w:spacing w:val="-2"/>
          <w:sz w:val="26"/>
          <w:szCs w:val="26"/>
        </w:rPr>
        <w:t xml:space="preserve">Форма организации образовательного процесса: </w:t>
      </w:r>
      <w:r w:rsidRPr="0038571C">
        <w:rPr>
          <w:rFonts w:ascii="Times New Roman" w:hAnsi="Times New Roman" w:cs="Times New Roman"/>
          <w:spacing w:val="-2"/>
          <w:sz w:val="26"/>
          <w:szCs w:val="26"/>
        </w:rPr>
        <w:t xml:space="preserve"> </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proofErr w:type="gramStart"/>
      <w:r>
        <w:rPr>
          <w:rFonts w:ascii="Times New Roman" w:hAnsi="Times New Roman" w:cs="Times New Roman"/>
          <w:spacing w:val="-2"/>
          <w:sz w:val="26"/>
          <w:szCs w:val="26"/>
        </w:rPr>
        <w:t>Организационная деятельность</w:t>
      </w:r>
      <w:r w:rsidRPr="0038571C">
        <w:rPr>
          <w:rFonts w:ascii="Times New Roman" w:hAnsi="Times New Roman" w:cs="Times New Roman"/>
          <w:spacing w:val="-2"/>
          <w:sz w:val="26"/>
          <w:szCs w:val="26"/>
        </w:rPr>
        <w:t xml:space="preserve"> обучающихся на занятиях проводится по группам</w:t>
      </w:r>
      <w:proofErr w:type="gramEnd"/>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xml:space="preserve">и индивидуально. В связи с этим, предусмотрена возможность занятий по индивидуальной образовательной траектории. Занятия проводятся в аудитории под непосредственным руководством педагога. Используются различные виды занятий: мастер-классы, творческая мастерская, занятие-практикум, самостоятельные работы. </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Непосредственно формы обучения весьма разнообразны:</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лекции;</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беседы, дискуссии;</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просмотр обучающих роликов;</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практическая работа;</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просмотр презентаций;</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игры и викторины;</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работа в группах;</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участие в конкурсах;</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консультации;</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демонстрация педагогом приѐмов выполнения поставленной задачи.</w:t>
      </w:r>
    </w:p>
    <w:p w:rsidR="0038571C" w:rsidRPr="0038571C" w:rsidRDefault="0038571C" w:rsidP="0038571C">
      <w:pPr>
        <w:autoSpaceDE w:val="0"/>
        <w:autoSpaceDN w:val="0"/>
        <w:adjustRightInd w:val="0"/>
        <w:contextualSpacing/>
        <w:jc w:val="both"/>
        <w:rPr>
          <w:rFonts w:ascii="Times New Roman" w:hAnsi="Times New Roman" w:cs="Times New Roman"/>
          <w:b/>
          <w:bCs/>
          <w:spacing w:val="-2"/>
          <w:sz w:val="26"/>
          <w:szCs w:val="26"/>
        </w:rPr>
      </w:pPr>
      <w:r w:rsidRPr="0038571C">
        <w:rPr>
          <w:rFonts w:ascii="Times New Roman" w:hAnsi="Times New Roman" w:cs="Times New Roman"/>
          <w:b/>
          <w:bCs/>
          <w:spacing w:val="-2"/>
          <w:sz w:val="26"/>
          <w:szCs w:val="26"/>
        </w:rPr>
        <w:lastRenderedPageBreak/>
        <w:t>Организация каждого занятия строится по следующим этапам:</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u w:val="single"/>
        </w:rPr>
      </w:pPr>
      <w:r w:rsidRPr="0038571C">
        <w:rPr>
          <w:rFonts w:ascii="Times New Roman" w:hAnsi="Times New Roman" w:cs="Times New Roman"/>
          <w:spacing w:val="-2"/>
          <w:sz w:val="26"/>
          <w:szCs w:val="26"/>
        </w:rPr>
        <w:t xml:space="preserve">1) </w:t>
      </w:r>
      <w:r w:rsidRPr="0038571C">
        <w:rPr>
          <w:rFonts w:ascii="Times New Roman" w:hAnsi="Times New Roman" w:cs="Times New Roman"/>
          <w:spacing w:val="-2"/>
          <w:sz w:val="26"/>
          <w:szCs w:val="26"/>
          <w:u w:val="single"/>
        </w:rPr>
        <w:t>Организационная часть</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приветствие;</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тема занятия;</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задачи;</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организация рабочих мест.</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xml:space="preserve">2) </w:t>
      </w:r>
      <w:r w:rsidRPr="0038571C">
        <w:rPr>
          <w:rFonts w:ascii="Times New Roman" w:hAnsi="Times New Roman" w:cs="Times New Roman"/>
          <w:spacing w:val="-2"/>
          <w:sz w:val="26"/>
          <w:szCs w:val="26"/>
          <w:u w:val="single"/>
        </w:rPr>
        <w:t>Повторение пройденного материала</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опрос;</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викторины;</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тесты;</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практическая работа.</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xml:space="preserve">3) </w:t>
      </w:r>
      <w:r w:rsidRPr="0038571C">
        <w:rPr>
          <w:rFonts w:ascii="Times New Roman" w:hAnsi="Times New Roman" w:cs="Times New Roman"/>
          <w:spacing w:val="-2"/>
          <w:sz w:val="26"/>
          <w:szCs w:val="26"/>
          <w:u w:val="single"/>
        </w:rPr>
        <w:t>Новый материал</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теория;</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практическая (лабораторная) работа;</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оперативный контроль;</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закрепление (повторение изученного материала).</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xml:space="preserve">4) </w:t>
      </w:r>
      <w:r w:rsidRPr="0038571C">
        <w:rPr>
          <w:rFonts w:ascii="Times New Roman" w:hAnsi="Times New Roman" w:cs="Times New Roman"/>
          <w:spacing w:val="-2"/>
          <w:sz w:val="26"/>
          <w:szCs w:val="26"/>
          <w:u w:val="single"/>
        </w:rPr>
        <w:t>Заключительная часть</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педагогический мониторинг;</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подведение итогов;</w:t>
      </w:r>
    </w:p>
    <w:p w:rsidR="0038571C" w:rsidRPr="0038571C" w:rsidRDefault="0038571C" w:rsidP="0038571C">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обсуждение результатов;</w:t>
      </w:r>
    </w:p>
    <w:p w:rsidR="004974C4" w:rsidRPr="00790970" w:rsidRDefault="0038571C" w:rsidP="00790970">
      <w:pPr>
        <w:autoSpaceDE w:val="0"/>
        <w:autoSpaceDN w:val="0"/>
        <w:adjustRightInd w:val="0"/>
        <w:contextualSpacing/>
        <w:jc w:val="both"/>
        <w:rPr>
          <w:rFonts w:ascii="Times New Roman" w:hAnsi="Times New Roman" w:cs="Times New Roman"/>
          <w:spacing w:val="-2"/>
          <w:sz w:val="26"/>
          <w:szCs w:val="26"/>
        </w:rPr>
      </w:pPr>
      <w:r w:rsidRPr="0038571C">
        <w:rPr>
          <w:rFonts w:ascii="Times New Roman" w:hAnsi="Times New Roman" w:cs="Times New Roman"/>
          <w:spacing w:val="-2"/>
          <w:sz w:val="26"/>
          <w:szCs w:val="26"/>
        </w:rPr>
        <w:t>- домашнее задание.</w:t>
      </w:r>
    </w:p>
    <w:p w:rsidR="0014457C" w:rsidRPr="00854D08" w:rsidRDefault="00E538CB" w:rsidP="007055F4">
      <w:pPr>
        <w:jc w:val="both"/>
        <w:rPr>
          <w:rFonts w:ascii="Times New Roman" w:hAnsi="Times New Roman" w:cs="Times New Roman"/>
          <w:sz w:val="26"/>
          <w:szCs w:val="26"/>
        </w:rPr>
      </w:pPr>
      <w:r w:rsidRPr="00E538CB">
        <w:rPr>
          <w:rFonts w:ascii="Times New Roman" w:hAnsi="Times New Roman" w:cs="Times New Roman"/>
          <w:b/>
          <w:sz w:val="26"/>
          <w:szCs w:val="26"/>
        </w:rPr>
        <w:t>Цель</w:t>
      </w:r>
      <w:r w:rsidR="007055F4" w:rsidRPr="00E538CB">
        <w:rPr>
          <w:rFonts w:ascii="Times New Roman" w:hAnsi="Times New Roman" w:cs="Times New Roman"/>
          <w:b/>
          <w:sz w:val="26"/>
          <w:szCs w:val="26"/>
        </w:rPr>
        <w:t>:</w:t>
      </w:r>
      <w:r w:rsidR="007055F4" w:rsidRPr="007055F4">
        <w:rPr>
          <w:rFonts w:ascii="Times New Roman" w:hAnsi="Times New Roman" w:cs="Times New Roman"/>
          <w:sz w:val="26"/>
          <w:szCs w:val="26"/>
        </w:rPr>
        <w:t xml:space="preserve"> </w:t>
      </w:r>
      <w:r w:rsidR="00AA1347" w:rsidRPr="00AA1347">
        <w:rPr>
          <w:rFonts w:ascii="Times New Roman" w:hAnsi="Times New Roman" w:cs="Times New Roman"/>
          <w:sz w:val="26"/>
          <w:szCs w:val="26"/>
        </w:rPr>
        <w:t>создание условий для творческого развития детей и самовыражения средствами декоративно-прикладного искусства.</w:t>
      </w:r>
      <w:r w:rsidR="00AA1347">
        <w:rPr>
          <w:rFonts w:ascii="Times New Roman" w:hAnsi="Times New Roman" w:cs="Times New Roman"/>
          <w:sz w:val="26"/>
          <w:szCs w:val="26"/>
        </w:rPr>
        <w:t xml:space="preserve">   </w:t>
      </w:r>
    </w:p>
    <w:p w:rsidR="00AF266F" w:rsidRPr="00107BD0" w:rsidRDefault="00E538CB" w:rsidP="004974C4">
      <w:pPr>
        <w:rPr>
          <w:rFonts w:ascii="Times New Roman" w:hAnsi="Times New Roman" w:cs="Times New Roman"/>
          <w:sz w:val="26"/>
          <w:szCs w:val="26"/>
        </w:rPr>
      </w:pPr>
      <w:r w:rsidRPr="00E538CB">
        <w:rPr>
          <w:rFonts w:ascii="Times New Roman" w:hAnsi="Times New Roman" w:cs="Times New Roman"/>
          <w:b/>
          <w:sz w:val="26"/>
          <w:szCs w:val="26"/>
        </w:rPr>
        <w:t>З</w:t>
      </w:r>
      <w:r w:rsidR="0014457C" w:rsidRPr="00E538CB">
        <w:rPr>
          <w:rFonts w:ascii="Times New Roman" w:hAnsi="Times New Roman" w:cs="Times New Roman"/>
          <w:b/>
          <w:sz w:val="26"/>
          <w:szCs w:val="26"/>
        </w:rPr>
        <w:t>адачи программы</w:t>
      </w:r>
      <w:r>
        <w:rPr>
          <w:rFonts w:ascii="Times New Roman" w:hAnsi="Times New Roman" w:cs="Times New Roman"/>
          <w:sz w:val="26"/>
          <w:szCs w:val="26"/>
        </w:rPr>
        <w:t>:</w:t>
      </w:r>
      <w:r w:rsidR="0014457C" w:rsidRPr="007055F4">
        <w:rPr>
          <w:rFonts w:ascii="Times New Roman" w:hAnsi="Times New Roman" w:cs="Times New Roman"/>
          <w:sz w:val="26"/>
          <w:szCs w:val="26"/>
        </w:rPr>
        <w:t xml:space="preserve"> </w:t>
      </w:r>
      <w:r w:rsidR="004974C4">
        <w:rPr>
          <w:rFonts w:ascii="Times New Roman" w:hAnsi="Times New Roman" w:cs="Times New Roman"/>
          <w:sz w:val="26"/>
          <w:szCs w:val="26"/>
        </w:rPr>
        <w:t xml:space="preserve">                                                                                                         </w:t>
      </w:r>
      <w:r w:rsidR="003856BE">
        <w:rPr>
          <w:rFonts w:ascii="Times New Roman" w:hAnsi="Times New Roman" w:cs="Times New Roman"/>
          <w:b/>
          <w:i/>
          <w:sz w:val="26"/>
          <w:szCs w:val="26"/>
        </w:rPr>
        <w:t>Обучающие</w:t>
      </w:r>
      <w:r w:rsidR="00AF266F" w:rsidRPr="00107BD0">
        <w:rPr>
          <w:rFonts w:ascii="Times New Roman" w:hAnsi="Times New Roman" w:cs="Times New Roman"/>
          <w:b/>
          <w:i/>
          <w:sz w:val="26"/>
          <w:szCs w:val="26"/>
        </w:rPr>
        <w:t>:</w:t>
      </w:r>
      <w:r w:rsidR="00AF266F" w:rsidRPr="00107BD0">
        <w:rPr>
          <w:rFonts w:ascii="Times New Roman" w:hAnsi="Times New Roman" w:cs="Times New Roman"/>
          <w:sz w:val="26"/>
          <w:szCs w:val="26"/>
        </w:rPr>
        <w:t xml:space="preserve">                                                                                                    </w:t>
      </w:r>
      <w:r w:rsidR="003856BE">
        <w:rPr>
          <w:rFonts w:ascii="Times New Roman" w:hAnsi="Times New Roman" w:cs="Times New Roman"/>
          <w:sz w:val="26"/>
          <w:szCs w:val="26"/>
        </w:rPr>
        <w:t xml:space="preserve">                                  </w:t>
      </w:r>
      <w:r w:rsidR="00AF266F" w:rsidRPr="00107BD0">
        <w:rPr>
          <w:rFonts w:ascii="Times New Roman" w:hAnsi="Times New Roman" w:cs="Times New Roman"/>
          <w:sz w:val="26"/>
          <w:szCs w:val="26"/>
        </w:rPr>
        <w:t xml:space="preserve"> - </w:t>
      </w:r>
      <w:r w:rsidR="0045148D" w:rsidRPr="0045148D">
        <w:rPr>
          <w:rFonts w:ascii="Times New Roman" w:hAnsi="Times New Roman" w:cs="Times New Roman"/>
          <w:sz w:val="26"/>
          <w:szCs w:val="26"/>
        </w:rPr>
        <w:t xml:space="preserve">дать </w:t>
      </w:r>
      <w:r w:rsidR="0045148D">
        <w:rPr>
          <w:rFonts w:ascii="Times New Roman" w:hAnsi="Times New Roman" w:cs="Times New Roman"/>
          <w:sz w:val="26"/>
          <w:szCs w:val="26"/>
        </w:rPr>
        <w:t xml:space="preserve">понятия о направлениях керамики;                                                                                              </w:t>
      </w:r>
      <w:r w:rsidR="0045148D" w:rsidRPr="0045148D">
        <w:rPr>
          <w:rFonts w:ascii="Times New Roman" w:hAnsi="Times New Roman" w:cs="Times New Roman"/>
          <w:sz w:val="26"/>
          <w:szCs w:val="26"/>
        </w:rPr>
        <w:t xml:space="preserve"> - научить элементарным навыкам лепки из глины;</w:t>
      </w:r>
      <w:r w:rsidR="0045148D">
        <w:rPr>
          <w:rFonts w:ascii="Times New Roman" w:hAnsi="Times New Roman" w:cs="Times New Roman"/>
          <w:sz w:val="26"/>
          <w:szCs w:val="26"/>
        </w:rPr>
        <w:t xml:space="preserve">                                                                                      </w:t>
      </w:r>
      <w:r w:rsidR="0045148D" w:rsidRPr="0045148D">
        <w:rPr>
          <w:rFonts w:ascii="Times New Roman" w:hAnsi="Times New Roman" w:cs="Times New Roman"/>
          <w:sz w:val="26"/>
          <w:szCs w:val="26"/>
        </w:rPr>
        <w:t xml:space="preserve"> - научить работать с натурой и по воображению</w:t>
      </w:r>
      <w:r w:rsidR="0045148D">
        <w:t xml:space="preserve">;                                                                                                 </w:t>
      </w:r>
      <w:r w:rsidR="0045148D">
        <w:rPr>
          <w:rFonts w:ascii="Times New Roman" w:hAnsi="Times New Roman" w:cs="Times New Roman"/>
          <w:sz w:val="26"/>
          <w:szCs w:val="26"/>
        </w:rPr>
        <w:t xml:space="preserve"> </w:t>
      </w:r>
      <w:r w:rsidR="00A87F2E">
        <w:rPr>
          <w:rFonts w:ascii="Times New Roman" w:hAnsi="Times New Roman" w:cs="Times New Roman"/>
          <w:sz w:val="26"/>
          <w:szCs w:val="26"/>
        </w:rPr>
        <w:t xml:space="preserve">- научить </w:t>
      </w:r>
      <w:r w:rsidR="00C26571">
        <w:rPr>
          <w:rFonts w:ascii="Times New Roman" w:hAnsi="Times New Roman" w:cs="Times New Roman"/>
          <w:sz w:val="26"/>
          <w:szCs w:val="26"/>
        </w:rPr>
        <w:t xml:space="preserve"> </w:t>
      </w:r>
      <w:r w:rsidR="00A87F2E" w:rsidRPr="008732EE">
        <w:rPr>
          <w:rFonts w:ascii="Times New Roman" w:hAnsi="Times New Roman" w:cs="Times New Roman"/>
          <w:sz w:val="26"/>
          <w:szCs w:val="26"/>
        </w:rPr>
        <w:t xml:space="preserve"> </w:t>
      </w:r>
      <w:r w:rsidR="00C26571" w:rsidRPr="00616832">
        <w:rPr>
          <w:rFonts w:ascii="Times New Roman" w:hAnsi="Times New Roman" w:cs="Times New Roman"/>
          <w:sz w:val="26"/>
          <w:szCs w:val="26"/>
        </w:rPr>
        <w:t>элем</w:t>
      </w:r>
      <w:r w:rsidR="00C26571">
        <w:rPr>
          <w:rFonts w:ascii="Times New Roman" w:hAnsi="Times New Roman" w:cs="Times New Roman"/>
          <w:sz w:val="26"/>
          <w:szCs w:val="26"/>
        </w:rPr>
        <w:t xml:space="preserve">ентарным навыкам </w:t>
      </w:r>
      <w:r w:rsidR="00A87F2E" w:rsidRPr="008732EE">
        <w:rPr>
          <w:rFonts w:ascii="Times New Roman" w:hAnsi="Times New Roman" w:cs="Times New Roman"/>
          <w:sz w:val="26"/>
          <w:szCs w:val="26"/>
        </w:rPr>
        <w:t xml:space="preserve">лепки </w:t>
      </w:r>
      <w:r w:rsidR="007E4654">
        <w:rPr>
          <w:rFonts w:ascii="Times New Roman" w:hAnsi="Times New Roman" w:cs="Times New Roman"/>
          <w:sz w:val="26"/>
          <w:szCs w:val="26"/>
        </w:rPr>
        <w:t xml:space="preserve">изделий из глины </w:t>
      </w:r>
      <w:r w:rsidR="00A87F2E" w:rsidRPr="008732EE">
        <w:rPr>
          <w:rFonts w:ascii="Times New Roman" w:hAnsi="Times New Roman" w:cs="Times New Roman"/>
          <w:sz w:val="26"/>
          <w:szCs w:val="26"/>
        </w:rPr>
        <w:t>и декорирования различными</w:t>
      </w:r>
      <w:r w:rsidR="00A87F2E">
        <w:rPr>
          <w:rFonts w:ascii="Times New Roman" w:hAnsi="Times New Roman" w:cs="Times New Roman"/>
          <w:sz w:val="26"/>
          <w:szCs w:val="26"/>
        </w:rPr>
        <w:t xml:space="preserve"> способами</w:t>
      </w:r>
      <w:r w:rsidR="00616832">
        <w:rPr>
          <w:rFonts w:ascii="Times New Roman" w:hAnsi="Times New Roman" w:cs="Times New Roman"/>
          <w:sz w:val="26"/>
          <w:szCs w:val="26"/>
        </w:rPr>
        <w:t xml:space="preserve">                                                                                                                                            </w:t>
      </w:r>
      <w:r w:rsidR="00C26571">
        <w:rPr>
          <w:rFonts w:ascii="Times New Roman" w:hAnsi="Times New Roman" w:cs="Times New Roman"/>
          <w:sz w:val="26"/>
          <w:szCs w:val="26"/>
        </w:rPr>
        <w:t xml:space="preserve"> </w:t>
      </w:r>
      <w:r w:rsidR="00616832" w:rsidRPr="00616832">
        <w:rPr>
          <w:rFonts w:ascii="Times New Roman" w:hAnsi="Times New Roman" w:cs="Times New Roman"/>
          <w:sz w:val="26"/>
          <w:szCs w:val="26"/>
        </w:rPr>
        <w:t xml:space="preserve"> </w:t>
      </w:r>
      <w:r w:rsidR="00C26571">
        <w:rPr>
          <w:rFonts w:ascii="Times New Roman" w:hAnsi="Times New Roman" w:cs="Times New Roman"/>
          <w:sz w:val="26"/>
          <w:szCs w:val="26"/>
        </w:rPr>
        <w:t xml:space="preserve"> </w:t>
      </w:r>
    </w:p>
    <w:p w:rsidR="00AF266F" w:rsidRPr="00107BD0" w:rsidRDefault="00AF266F" w:rsidP="00AF266F">
      <w:pPr>
        <w:rPr>
          <w:rFonts w:ascii="Times New Roman" w:hAnsi="Times New Roman" w:cs="Times New Roman"/>
          <w:sz w:val="26"/>
          <w:szCs w:val="26"/>
        </w:rPr>
      </w:pPr>
      <w:proofErr w:type="gramStart"/>
      <w:r w:rsidRPr="00107BD0">
        <w:rPr>
          <w:rFonts w:ascii="Times New Roman" w:hAnsi="Times New Roman" w:cs="Times New Roman"/>
          <w:b/>
          <w:i/>
          <w:sz w:val="26"/>
          <w:szCs w:val="26"/>
        </w:rPr>
        <w:t>Развивающие:</w:t>
      </w:r>
      <w:r w:rsidRPr="00107BD0">
        <w:rPr>
          <w:rFonts w:ascii="Times New Roman" w:hAnsi="Times New Roman" w:cs="Times New Roman"/>
          <w:sz w:val="26"/>
          <w:szCs w:val="26"/>
        </w:rPr>
        <w:t xml:space="preserve">                                                                                                                             - </w:t>
      </w:r>
      <w:r w:rsidR="0045148D">
        <w:t xml:space="preserve"> </w:t>
      </w:r>
      <w:r w:rsidR="0045148D" w:rsidRPr="0045148D">
        <w:rPr>
          <w:rFonts w:ascii="Times New Roman" w:hAnsi="Times New Roman" w:cs="Times New Roman"/>
          <w:sz w:val="26"/>
          <w:szCs w:val="26"/>
        </w:rPr>
        <w:t xml:space="preserve">развивать наблюдательность, зрительную память, внимание; </w:t>
      </w:r>
      <w:r w:rsidR="0045148D">
        <w:rPr>
          <w:rFonts w:ascii="Times New Roman" w:hAnsi="Times New Roman" w:cs="Times New Roman"/>
          <w:sz w:val="26"/>
          <w:szCs w:val="26"/>
        </w:rPr>
        <w:t xml:space="preserve">                                                         </w:t>
      </w:r>
      <w:r w:rsidR="0045148D" w:rsidRPr="0045148D">
        <w:rPr>
          <w:rFonts w:ascii="Times New Roman" w:hAnsi="Times New Roman" w:cs="Times New Roman"/>
          <w:sz w:val="26"/>
          <w:szCs w:val="26"/>
        </w:rPr>
        <w:t xml:space="preserve">- сформировать творческо-композиционные способности, чувство цвета; </w:t>
      </w:r>
      <w:r w:rsidR="0045148D">
        <w:rPr>
          <w:rFonts w:ascii="Times New Roman" w:hAnsi="Times New Roman" w:cs="Times New Roman"/>
          <w:sz w:val="26"/>
          <w:szCs w:val="26"/>
        </w:rPr>
        <w:t xml:space="preserve">                                                                   </w:t>
      </w:r>
      <w:r w:rsidR="0045148D" w:rsidRPr="0045148D">
        <w:rPr>
          <w:rFonts w:ascii="Times New Roman" w:hAnsi="Times New Roman" w:cs="Times New Roman"/>
          <w:sz w:val="26"/>
          <w:szCs w:val="26"/>
        </w:rPr>
        <w:t>- развивать чувство вкуса, фантазию</w:t>
      </w:r>
      <w:r w:rsidRPr="00107BD0">
        <w:rPr>
          <w:rFonts w:ascii="Times New Roman" w:hAnsi="Times New Roman" w:cs="Times New Roman"/>
          <w:sz w:val="26"/>
          <w:szCs w:val="26"/>
        </w:rPr>
        <w:t xml:space="preserve">;                                                                 </w:t>
      </w:r>
      <w:r>
        <w:rPr>
          <w:rFonts w:ascii="Times New Roman" w:hAnsi="Times New Roman" w:cs="Times New Roman"/>
          <w:sz w:val="26"/>
          <w:szCs w:val="26"/>
        </w:rPr>
        <w:t xml:space="preserve">                           </w:t>
      </w:r>
      <w:r w:rsidR="004C6EAD">
        <w:rPr>
          <w:rFonts w:ascii="Times New Roman" w:hAnsi="Times New Roman" w:cs="Times New Roman"/>
          <w:sz w:val="26"/>
          <w:szCs w:val="26"/>
        </w:rPr>
        <w:t xml:space="preserve"> - </w:t>
      </w:r>
      <w:r w:rsidR="00C26571">
        <w:t xml:space="preserve"> </w:t>
      </w:r>
      <w:r w:rsidR="00C26571" w:rsidRPr="00C26571">
        <w:rPr>
          <w:rFonts w:ascii="Times New Roman" w:hAnsi="Times New Roman" w:cs="Times New Roman"/>
          <w:sz w:val="26"/>
          <w:szCs w:val="26"/>
        </w:rPr>
        <w:t xml:space="preserve">развивать наблюдательность, зрительную память, внимание; </w:t>
      </w:r>
      <w:r w:rsidR="00C26571">
        <w:rPr>
          <w:rFonts w:ascii="Times New Roman" w:hAnsi="Times New Roman" w:cs="Times New Roman"/>
          <w:sz w:val="26"/>
          <w:szCs w:val="26"/>
        </w:rPr>
        <w:t xml:space="preserve">                                                       </w:t>
      </w:r>
      <w:r w:rsidR="00C26571" w:rsidRPr="00C26571">
        <w:rPr>
          <w:rFonts w:ascii="Times New Roman" w:hAnsi="Times New Roman" w:cs="Times New Roman"/>
          <w:sz w:val="26"/>
          <w:szCs w:val="26"/>
        </w:rPr>
        <w:t>- сформировать творческо-композиционные способности, чувство цвета;</w:t>
      </w:r>
      <w:r w:rsidR="00C26571">
        <w:rPr>
          <w:rFonts w:ascii="Times New Roman" w:hAnsi="Times New Roman" w:cs="Times New Roman"/>
          <w:sz w:val="26"/>
          <w:szCs w:val="26"/>
        </w:rPr>
        <w:t xml:space="preserve">                                         </w:t>
      </w:r>
      <w:r w:rsidR="00C26571" w:rsidRPr="00C26571">
        <w:rPr>
          <w:rFonts w:ascii="Times New Roman" w:hAnsi="Times New Roman" w:cs="Times New Roman"/>
          <w:sz w:val="26"/>
          <w:szCs w:val="26"/>
        </w:rPr>
        <w:t xml:space="preserve"> </w:t>
      </w:r>
      <w:r w:rsidR="0045148D">
        <w:rPr>
          <w:rFonts w:ascii="Times New Roman" w:hAnsi="Times New Roman" w:cs="Times New Roman"/>
          <w:sz w:val="26"/>
          <w:szCs w:val="26"/>
        </w:rPr>
        <w:t xml:space="preserve"> </w:t>
      </w:r>
      <w:r>
        <w:rPr>
          <w:rFonts w:ascii="Times New Roman" w:hAnsi="Times New Roman" w:cs="Times New Roman"/>
          <w:sz w:val="26"/>
          <w:szCs w:val="26"/>
        </w:rPr>
        <w:t>- р</w:t>
      </w:r>
      <w:r w:rsidRPr="008732EE">
        <w:rPr>
          <w:rFonts w:ascii="Times New Roman" w:hAnsi="Times New Roman" w:cs="Times New Roman"/>
          <w:sz w:val="26"/>
          <w:szCs w:val="26"/>
        </w:rPr>
        <w:t>азвить умения и навыки ручной лепки и декорирования различными</w:t>
      </w:r>
      <w:r w:rsidR="00A87F2E">
        <w:rPr>
          <w:rFonts w:ascii="Times New Roman" w:hAnsi="Times New Roman" w:cs="Times New Roman"/>
          <w:sz w:val="26"/>
          <w:szCs w:val="26"/>
        </w:rPr>
        <w:t xml:space="preserve"> способами</w:t>
      </w:r>
      <w:proofErr w:type="gramEnd"/>
    </w:p>
    <w:p w:rsidR="00AF266F" w:rsidRPr="00107BD0" w:rsidRDefault="00CC45A2" w:rsidP="00AF266F">
      <w:pPr>
        <w:rPr>
          <w:rFonts w:ascii="Times New Roman" w:hAnsi="Times New Roman" w:cs="Times New Roman"/>
          <w:sz w:val="26"/>
          <w:szCs w:val="26"/>
        </w:rPr>
      </w:pPr>
      <w:r>
        <w:rPr>
          <w:rFonts w:ascii="Times New Roman" w:hAnsi="Times New Roman" w:cs="Times New Roman"/>
          <w:b/>
          <w:i/>
          <w:sz w:val="26"/>
          <w:szCs w:val="26"/>
        </w:rPr>
        <w:t>Воспитательные</w:t>
      </w:r>
      <w:r w:rsidR="00AF266F" w:rsidRPr="00107BD0">
        <w:rPr>
          <w:rFonts w:ascii="Times New Roman" w:hAnsi="Times New Roman" w:cs="Times New Roman"/>
          <w:b/>
          <w:i/>
          <w:sz w:val="26"/>
          <w:szCs w:val="26"/>
        </w:rPr>
        <w:t>:</w:t>
      </w:r>
      <w:r w:rsidR="00AF266F" w:rsidRPr="00107BD0">
        <w:rPr>
          <w:rFonts w:ascii="Times New Roman" w:hAnsi="Times New Roman" w:cs="Times New Roman"/>
          <w:sz w:val="26"/>
          <w:szCs w:val="26"/>
        </w:rPr>
        <w:t xml:space="preserve">                                                                                                                         - </w:t>
      </w:r>
      <w:r w:rsidR="0045148D">
        <w:rPr>
          <w:rFonts w:ascii="Times New Roman" w:hAnsi="Times New Roman" w:cs="Times New Roman"/>
          <w:sz w:val="26"/>
          <w:szCs w:val="26"/>
        </w:rPr>
        <w:t xml:space="preserve">воспитывать любовь к природе;                                                                                                       </w:t>
      </w:r>
      <w:r w:rsidR="0045148D" w:rsidRPr="0045148D">
        <w:rPr>
          <w:rFonts w:ascii="Times New Roman" w:hAnsi="Times New Roman" w:cs="Times New Roman"/>
          <w:sz w:val="26"/>
          <w:szCs w:val="26"/>
        </w:rPr>
        <w:t xml:space="preserve"> - воспитывать уважение к другим культурам</w:t>
      </w:r>
      <w:r w:rsidR="0045148D">
        <w:rPr>
          <w:rFonts w:ascii="Times New Roman" w:hAnsi="Times New Roman" w:cs="Times New Roman"/>
          <w:sz w:val="26"/>
          <w:szCs w:val="26"/>
        </w:rPr>
        <w:t xml:space="preserve">;                                                                                           </w:t>
      </w:r>
      <w:r w:rsidR="0045148D">
        <w:t xml:space="preserve">  </w:t>
      </w:r>
      <w:r w:rsidR="00AF266F" w:rsidRPr="00107BD0">
        <w:rPr>
          <w:rFonts w:ascii="Times New Roman" w:hAnsi="Times New Roman" w:cs="Times New Roman"/>
          <w:sz w:val="26"/>
          <w:szCs w:val="26"/>
        </w:rPr>
        <w:lastRenderedPageBreak/>
        <w:t xml:space="preserve">- </w:t>
      </w:r>
      <w:r w:rsidR="00C26571" w:rsidRPr="00C26571">
        <w:rPr>
          <w:rFonts w:ascii="Times New Roman" w:hAnsi="Times New Roman" w:cs="Times New Roman"/>
          <w:sz w:val="26"/>
          <w:szCs w:val="26"/>
        </w:rPr>
        <w:t>воспитывать бережное отно</w:t>
      </w:r>
      <w:r w:rsidR="00C26571">
        <w:rPr>
          <w:rFonts w:ascii="Times New Roman" w:hAnsi="Times New Roman" w:cs="Times New Roman"/>
          <w:sz w:val="26"/>
          <w:szCs w:val="26"/>
        </w:rPr>
        <w:t xml:space="preserve">шение к произведениям искусства;                                                        </w:t>
      </w:r>
      <w:r w:rsidR="00F01E78">
        <w:rPr>
          <w:rFonts w:ascii="Times New Roman" w:hAnsi="Times New Roman" w:cs="Times New Roman"/>
          <w:sz w:val="26"/>
          <w:szCs w:val="26"/>
        </w:rPr>
        <w:t xml:space="preserve"> </w:t>
      </w:r>
      <w:r w:rsidR="00AF266F" w:rsidRPr="00107BD0">
        <w:rPr>
          <w:rFonts w:ascii="Times New Roman" w:hAnsi="Times New Roman" w:cs="Times New Roman"/>
          <w:sz w:val="26"/>
          <w:szCs w:val="26"/>
        </w:rPr>
        <w:t xml:space="preserve">- </w:t>
      </w:r>
      <w:r>
        <w:rPr>
          <w:rFonts w:ascii="Times New Roman" w:hAnsi="Times New Roman" w:cs="Times New Roman"/>
          <w:sz w:val="26"/>
          <w:szCs w:val="26"/>
          <w:lang w:eastAsia="en-US"/>
        </w:rPr>
        <w:t>приобщать детей</w:t>
      </w:r>
      <w:r w:rsidRPr="00E41F5A">
        <w:rPr>
          <w:rFonts w:ascii="Times New Roman" w:hAnsi="Times New Roman" w:cs="Times New Roman"/>
          <w:sz w:val="26"/>
          <w:szCs w:val="26"/>
          <w:lang w:eastAsia="en-US"/>
        </w:rPr>
        <w:t xml:space="preserve"> к народному творчеству, художественным ремеслам</w:t>
      </w:r>
      <w:r>
        <w:rPr>
          <w:rFonts w:ascii="Times New Roman" w:hAnsi="Times New Roman" w:cs="Times New Roman"/>
          <w:sz w:val="26"/>
          <w:szCs w:val="26"/>
          <w:lang w:eastAsia="en-US"/>
        </w:rPr>
        <w:t xml:space="preserve">;                            </w:t>
      </w:r>
      <w:r w:rsidRPr="00107BD0">
        <w:rPr>
          <w:rFonts w:ascii="Times New Roman" w:hAnsi="Times New Roman" w:cs="Times New Roman"/>
          <w:sz w:val="26"/>
          <w:szCs w:val="26"/>
        </w:rPr>
        <w:t xml:space="preserve"> </w:t>
      </w:r>
      <w:r>
        <w:rPr>
          <w:rFonts w:ascii="Times New Roman" w:hAnsi="Times New Roman" w:cs="Times New Roman"/>
          <w:sz w:val="26"/>
          <w:szCs w:val="26"/>
        </w:rPr>
        <w:t xml:space="preserve">- </w:t>
      </w:r>
      <w:r w:rsidR="00AF266F" w:rsidRPr="00107BD0">
        <w:rPr>
          <w:rFonts w:ascii="Times New Roman" w:hAnsi="Times New Roman" w:cs="Times New Roman"/>
          <w:sz w:val="26"/>
          <w:szCs w:val="26"/>
        </w:rPr>
        <w:t>воспитывать усидчивость, аккуратность, трудолюбие.</w:t>
      </w:r>
    </w:p>
    <w:p w:rsidR="002308FD" w:rsidRDefault="002308FD" w:rsidP="002308FD">
      <w:pPr>
        <w:jc w:val="both"/>
        <w:rPr>
          <w:rFonts w:ascii="Times New Roman" w:hAnsi="Times New Roman" w:cs="Times New Roman"/>
          <w:sz w:val="26"/>
          <w:szCs w:val="26"/>
        </w:rPr>
      </w:pPr>
      <w:r>
        <w:rPr>
          <w:rFonts w:ascii="Times New Roman" w:hAnsi="Times New Roman" w:cs="Times New Roman"/>
          <w:b/>
          <w:sz w:val="26"/>
          <w:szCs w:val="26"/>
        </w:rPr>
        <w:t>П</w:t>
      </w:r>
      <w:r w:rsidR="00CC45A2">
        <w:rPr>
          <w:rFonts w:ascii="Times New Roman" w:hAnsi="Times New Roman" w:cs="Times New Roman"/>
          <w:b/>
          <w:sz w:val="26"/>
          <w:szCs w:val="26"/>
        </w:rPr>
        <w:t>редполагае</w:t>
      </w:r>
      <w:r w:rsidRPr="008732EE">
        <w:rPr>
          <w:rFonts w:ascii="Times New Roman" w:hAnsi="Times New Roman" w:cs="Times New Roman"/>
          <w:b/>
          <w:sz w:val="26"/>
          <w:szCs w:val="26"/>
        </w:rPr>
        <w:t>мые результаты</w:t>
      </w:r>
      <w:r w:rsidR="00CC45A2">
        <w:rPr>
          <w:rFonts w:ascii="Times New Roman" w:hAnsi="Times New Roman" w:cs="Times New Roman"/>
          <w:b/>
          <w:sz w:val="26"/>
          <w:szCs w:val="26"/>
        </w:rPr>
        <w:t xml:space="preserve"> освоения </w:t>
      </w:r>
      <w:proofErr w:type="gramStart"/>
      <w:r w:rsidR="00CC45A2">
        <w:rPr>
          <w:rFonts w:ascii="Times New Roman" w:hAnsi="Times New Roman" w:cs="Times New Roman"/>
          <w:b/>
          <w:sz w:val="26"/>
          <w:szCs w:val="26"/>
        </w:rPr>
        <w:t>ДОП</w:t>
      </w:r>
      <w:proofErr w:type="gramEnd"/>
      <w:r w:rsidRPr="008732EE">
        <w:rPr>
          <w:rFonts w:ascii="Times New Roman" w:hAnsi="Times New Roman" w:cs="Times New Roman"/>
          <w:b/>
          <w:sz w:val="26"/>
          <w:szCs w:val="26"/>
        </w:rPr>
        <w:t>:</w:t>
      </w:r>
      <w:r w:rsidRPr="008732EE">
        <w:rPr>
          <w:rFonts w:ascii="Times New Roman" w:hAnsi="Times New Roman" w:cs="Times New Roman"/>
          <w:sz w:val="26"/>
          <w:szCs w:val="26"/>
        </w:rPr>
        <w:t xml:space="preserve"> </w:t>
      </w:r>
    </w:p>
    <w:p w:rsidR="009D0AF4" w:rsidRPr="009D0AF4" w:rsidRDefault="000C54D4" w:rsidP="00CC45A2">
      <w:pPr>
        <w:rPr>
          <w:rFonts w:ascii="Times New Roman" w:hAnsi="Times New Roman" w:cs="Times New Roman"/>
          <w:sz w:val="26"/>
          <w:szCs w:val="26"/>
        </w:rPr>
      </w:pPr>
      <w:proofErr w:type="gramStart"/>
      <w:r>
        <w:rPr>
          <w:rFonts w:ascii="Times New Roman" w:hAnsi="Times New Roman" w:cs="Times New Roman"/>
          <w:b/>
          <w:sz w:val="26"/>
          <w:szCs w:val="26"/>
        </w:rPr>
        <w:t>П</w:t>
      </w:r>
      <w:r w:rsidR="009D0AF4" w:rsidRPr="009D0AF4">
        <w:rPr>
          <w:rFonts w:ascii="Times New Roman" w:hAnsi="Times New Roman" w:cs="Times New Roman"/>
          <w:b/>
          <w:sz w:val="26"/>
          <w:szCs w:val="26"/>
        </w:rPr>
        <w:t>редметные:</w:t>
      </w:r>
      <w:r w:rsidR="009D0AF4" w:rsidRPr="009D0AF4">
        <w:rPr>
          <w:rFonts w:ascii="Times New Roman" w:hAnsi="Times New Roman" w:cs="Times New Roman"/>
          <w:sz w:val="26"/>
          <w:szCs w:val="26"/>
        </w:rPr>
        <w:t xml:space="preserve">  </w:t>
      </w:r>
      <w:r w:rsidR="009D0AF4">
        <w:rPr>
          <w:rFonts w:ascii="Times New Roman" w:hAnsi="Times New Roman" w:cs="Times New Roman"/>
          <w:sz w:val="26"/>
          <w:szCs w:val="26"/>
        </w:rPr>
        <w:t xml:space="preserve">                                                                                                </w:t>
      </w:r>
      <w:r>
        <w:rPr>
          <w:rFonts w:ascii="Times New Roman" w:hAnsi="Times New Roman" w:cs="Times New Roman"/>
          <w:sz w:val="26"/>
          <w:szCs w:val="26"/>
        </w:rPr>
        <w:t xml:space="preserve">                                </w:t>
      </w:r>
      <w:r w:rsidR="009D0AF4">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Pr>
          <w:rFonts w:ascii="Times New Roman" w:hAnsi="Times New Roman" w:cs="Times New Roman"/>
          <w:sz w:val="26"/>
          <w:szCs w:val="26"/>
        </w:rPr>
        <w:t xml:space="preserve"> </w:t>
      </w:r>
      <w:r w:rsidR="009D0AF4" w:rsidRPr="009D0AF4">
        <w:rPr>
          <w:rFonts w:ascii="Times New Roman" w:hAnsi="Times New Roman" w:cs="Times New Roman"/>
          <w:sz w:val="26"/>
          <w:szCs w:val="26"/>
        </w:rPr>
        <w:t>основные направления керамики,</w:t>
      </w:r>
      <w:r w:rsidR="009D0AF4">
        <w:rPr>
          <w:rFonts w:ascii="Times New Roman" w:hAnsi="Times New Roman" w:cs="Times New Roman"/>
          <w:sz w:val="26"/>
          <w:szCs w:val="26"/>
        </w:rPr>
        <w:t xml:space="preserve">                                                                                                     </w:t>
      </w:r>
      <w:r w:rsidR="009D0AF4" w:rsidRPr="009D0AF4">
        <w:rPr>
          <w:rFonts w:ascii="Times New Roman" w:hAnsi="Times New Roman" w:cs="Times New Roman"/>
          <w:sz w:val="26"/>
          <w:szCs w:val="26"/>
        </w:rPr>
        <w:sym w:font="Symbol" w:char="F02D"/>
      </w:r>
      <w:r w:rsidR="009D0AF4" w:rsidRPr="009D0AF4">
        <w:rPr>
          <w:rFonts w:ascii="Times New Roman" w:hAnsi="Times New Roman" w:cs="Times New Roman"/>
          <w:sz w:val="26"/>
          <w:szCs w:val="26"/>
        </w:rPr>
        <w:t xml:space="preserve">  терминологию, используемую в керамике,</w:t>
      </w:r>
      <w:r>
        <w:rPr>
          <w:rFonts w:ascii="Times New Roman" w:hAnsi="Times New Roman" w:cs="Times New Roman"/>
          <w:sz w:val="26"/>
          <w:szCs w:val="26"/>
        </w:rPr>
        <w:t xml:space="preserve">                                                                               </w:t>
      </w:r>
      <w:r w:rsidR="0045148D">
        <w:rPr>
          <w:rFonts w:ascii="Times New Roman" w:hAnsi="Times New Roman" w:cs="Times New Roman"/>
          <w:sz w:val="26"/>
          <w:szCs w:val="26"/>
        </w:rPr>
        <w:t xml:space="preserve"> </w:t>
      </w:r>
      <w:r w:rsidR="009D0AF4" w:rsidRPr="009D0AF4">
        <w:rPr>
          <w:rFonts w:ascii="Times New Roman" w:hAnsi="Times New Roman" w:cs="Times New Roman"/>
          <w:sz w:val="26"/>
          <w:szCs w:val="26"/>
        </w:rPr>
        <w:sym w:font="Symbol" w:char="F02D"/>
      </w:r>
      <w:r w:rsidR="009D0AF4" w:rsidRPr="009D0AF4">
        <w:rPr>
          <w:rFonts w:ascii="Times New Roman" w:hAnsi="Times New Roman" w:cs="Times New Roman"/>
          <w:sz w:val="26"/>
          <w:szCs w:val="26"/>
        </w:rPr>
        <w:t xml:space="preserve">  основы строение скелета человека и животного,</w:t>
      </w:r>
      <w:r>
        <w:rPr>
          <w:rFonts w:ascii="Times New Roman" w:hAnsi="Times New Roman" w:cs="Times New Roman"/>
          <w:sz w:val="26"/>
          <w:szCs w:val="26"/>
        </w:rPr>
        <w:t xml:space="preserve">                                                                      </w:t>
      </w:r>
      <w:r w:rsidR="009D0AF4" w:rsidRPr="009D0AF4">
        <w:rPr>
          <w:rFonts w:ascii="Times New Roman" w:hAnsi="Times New Roman" w:cs="Times New Roman"/>
          <w:sz w:val="26"/>
          <w:szCs w:val="26"/>
        </w:rPr>
        <w:sym w:font="Symbol" w:char="F02D"/>
      </w:r>
      <w:r w:rsidR="009D0AF4" w:rsidRPr="009D0AF4">
        <w:rPr>
          <w:rFonts w:ascii="Times New Roman" w:hAnsi="Times New Roman" w:cs="Times New Roman"/>
          <w:sz w:val="26"/>
          <w:szCs w:val="26"/>
        </w:rPr>
        <w:t xml:space="preserve">  различные способы декорирования керамики,</w:t>
      </w:r>
      <w:r>
        <w:rPr>
          <w:rFonts w:ascii="Times New Roman" w:hAnsi="Times New Roman" w:cs="Times New Roman"/>
          <w:sz w:val="26"/>
          <w:szCs w:val="26"/>
        </w:rPr>
        <w:t xml:space="preserve">                                                                                                                    </w:t>
      </w:r>
      <w:r w:rsidR="009D0AF4" w:rsidRPr="009D0AF4">
        <w:rPr>
          <w:rFonts w:ascii="Times New Roman" w:hAnsi="Times New Roman" w:cs="Times New Roman"/>
          <w:sz w:val="26"/>
          <w:szCs w:val="26"/>
        </w:rPr>
        <w:sym w:font="Symbol" w:char="F02D"/>
      </w:r>
      <w:r w:rsidR="009D0AF4" w:rsidRPr="009D0AF4">
        <w:rPr>
          <w:rFonts w:ascii="Times New Roman" w:hAnsi="Times New Roman" w:cs="Times New Roman"/>
          <w:sz w:val="26"/>
          <w:szCs w:val="26"/>
        </w:rPr>
        <w:t xml:space="preserve">  композиционные приемы в керамике,</w:t>
      </w:r>
      <w:r>
        <w:rPr>
          <w:rFonts w:ascii="Times New Roman" w:hAnsi="Times New Roman" w:cs="Times New Roman"/>
          <w:sz w:val="26"/>
          <w:szCs w:val="26"/>
        </w:rPr>
        <w:t xml:space="preserve">                                                                                     </w:t>
      </w:r>
      <w:r w:rsidR="009D0AF4" w:rsidRPr="009D0AF4">
        <w:rPr>
          <w:rFonts w:ascii="Times New Roman" w:hAnsi="Times New Roman" w:cs="Times New Roman"/>
          <w:sz w:val="26"/>
          <w:szCs w:val="26"/>
        </w:rPr>
        <w:t xml:space="preserve">  </w:t>
      </w:r>
      <w:r>
        <w:rPr>
          <w:rFonts w:ascii="Times New Roman" w:hAnsi="Times New Roman" w:cs="Times New Roman"/>
          <w:sz w:val="26"/>
          <w:szCs w:val="26"/>
        </w:rPr>
        <w:t xml:space="preserve">                                             </w:t>
      </w:r>
      <w:r w:rsidR="009D0AF4" w:rsidRPr="009D0AF4">
        <w:rPr>
          <w:rFonts w:ascii="Times New Roman" w:hAnsi="Times New Roman" w:cs="Times New Roman"/>
          <w:sz w:val="26"/>
          <w:szCs w:val="26"/>
        </w:rPr>
        <w:sym w:font="Symbol" w:char="F02D"/>
      </w:r>
      <w:r w:rsidR="009D0AF4" w:rsidRPr="009D0AF4">
        <w:rPr>
          <w:rFonts w:ascii="Times New Roman" w:hAnsi="Times New Roman" w:cs="Times New Roman"/>
          <w:sz w:val="26"/>
          <w:szCs w:val="26"/>
        </w:rPr>
        <w:t xml:space="preserve">  лепить по частям фигурки,</w:t>
      </w:r>
      <w:r>
        <w:rPr>
          <w:rFonts w:ascii="Times New Roman" w:hAnsi="Times New Roman" w:cs="Times New Roman"/>
          <w:sz w:val="26"/>
          <w:szCs w:val="26"/>
        </w:rPr>
        <w:t xml:space="preserve">                                                                                                           </w:t>
      </w:r>
      <w:r w:rsidR="0045148D">
        <w:rPr>
          <w:rFonts w:ascii="Times New Roman" w:hAnsi="Times New Roman" w:cs="Times New Roman"/>
          <w:sz w:val="26"/>
          <w:szCs w:val="26"/>
        </w:rPr>
        <w:t xml:space="preserve"> </w:t>
      </w:r>
      <w:r w:rsidR="009D0AF4" w:rsidRPr="009D0AF4">
        <w:rPr>
          <w:rFonts w:ascii="Times New Roman" w:hAnsi="Times New Roman" w:cs="Times New Roman"/>
          <w:sz w:val="26"/>
          <w:szCs w:val="26"/>
        </w:rPr>
        <w:sym w:font="Symbol" w:char="F02D"/>
      </w:r>
      <w:r w:rsidR="009D0AF4" w:rsidRPr="009D0AF4">
        <w:rPr>
          <w:rFonts w:ascii="Times New Roman" w:hAnsi="Times New Roman" w:cs="Times New Roman"/>
          <w:sz w:val="26"/>
          <w:szCs w:val="26"/>
        </w:rPr>
        <w:t xml:space="preserve">  лепить из целого куска глины,</w:t>
      </w:r>
      <w:r>
        <w:rPr>
          <w:rFonts w:ascii="Times New Roman" w:hAnsi="Times New Roman" w:cs="Times New Roman"/>
          <w:sz w:val="26"/>
          <w:szCs w:val="26"/>
        </w:rPr>
        <w:t xml:space="preserve">                                                                                                        </w:t>
      </w:r>
      <w:r w:rsidR="009D0AF4" w:rsidRPr="009D0AF4">
        <w:rPr>
          <w:rFonts w:ascii="Times New Roman" w:hAnsi="Times New Roman" w:cs="Times New Roman"/>
          <w:sz w:val="26"/>
          <w:szCs w:val="26"/>
        </w:rPr>
        <w:t xml:space="preserve">  </w:t>
      </w:r>
      <w:r>
        <w:rPr>
          <w:rFonts w:ascii="Times New Roman" w:hAnsi="Times New Roman" w:cs="Times New Roman"/>
          <w:sz w:val="26"/>
          <w:szCs w:val="26"/>
        </w:rPr>
        <w:t xml:space="preserve"> </w:t>
      </w:r>
      <w:r w:rsidR="009D0AF4" w:rsidRPr="009D0AF4">
        <w:rPr>
          <w:rFonts w:ascii="Times New Roman" w:hAnsi="Times New Roman" w:cs="Times New Roman"/>
          <w:sz w:val="26"/>
          <w:szCs w:val="26"/>
        </w:rPr>
        <w:sym w:font="Symbol" w:char="F02D"/>
      </w:r>
      <w:r w:rsidR="009D0AF4" w:rsidRPr="009D0AF4">
        <w:rPr>
          <w:rFonts w:ascii="Times New Roman" w:hAnsi="Times New Roman" w:cs="Times New Roman"/>
          <w:sz w:val="26"/>
          <w:szCs w:val="26"/>
        </w:rPr>
        <w:t xml:space="preserve">  работать в рельефе на круглой форме,</w:t>
      </w:r>
      <w:r>
        <w:rPr>
          <w:rFonts w:ascii="Times New Roman" w:hAnsi="Times New Roman" w:cs="Times New Roman"/>
          <w:sz w:val="26"/>
          <w:szCs w:val="26"/>
        </w:rPr>
        <w:t xml:space="preserve">                                                                                         </w:t>
      </w:r>
      <w:r w:rsidR="009D0AF4" w:rsidRPr="009D0AF4">
        <w:rPr>
          <w:rFonts w:ascii="Times New Roman" w:hAnsi="Times New Roman" w:cs="Times New Roman"/>
          <w:sz w:val="26"/>
          <w:szCs w:val="26"/>
        </w:rPr>
        <w:sym w:font="Symbol" w:char="F02D"/>
      </w:r>
      <w:r w:rsidR="009D0AF4" w:rsidRPr="009D0AF4">
        <w:rPr>
          <w:rFonts w:ascii="Times New Roman" w:hAnsi="Times New Roman" w:cs="Times New Roman"/>
          <w:sz w:val="26"/>
          <w:szCs w:val="26"/>
        </w:rPr>
        <w:t xml:space="preserve"> </w:t>
      </w:r>
      <w:r>
        <w:rPr>
          <w:rFonts w:ascii="Times New Roman" w:hAnsi="Times New Roman" w:cs="Times New Roman"/>
          <w:sz w:val="26"/>
          <w:szCs w:val="26"/>
        </w:rPr>
        <w:t xml:space="preserve"> уметь изображать </w:t>
      </w:r>
      <w:r w:rsidR="009D0AF4" w:rsidRPr="009D0AF4">
        <w:rPr>
          <w:rFonts w:ascii="Times New Roman" w:hAnsi="Times New Roman" w:cs="Times New Roman"/>
          <w:sz w:val="26"/>
          <w:szCs w:val="26"/>
        </w:rPr>
        <w:t xml:space="preserve"> фактуру,</w:t>
      </w:r>
      <w:r>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Pr>
          <w:rFonts w:ascii="Times New Roman" w:hAnsi="Times New Roman" w:cs="Times New Roman"/>
          <w:sz w:val="26"/>
          <w:szCs w:val="26"/>
        </w:rPr>
        <w:t xml:space="preserve"> </w:t>
      </w:r>
      <w:r w:rsidR="009D0AF4" w:rsidRPr="009D0AF4">
        <w:rPr>
          <w:rFonts w:ascii="Times New Roman" w:hAnsi="Times New Roman" w:cs="Times New Roman"/>
          <w:sz w:val="26"/>
          <w:szCs w:val="26"/>
        </w:rPr>
        <w:t>выполнять этюды в глине,</w:t>
      </w:r>
      <w:r>
        <w:rPr>
          <w:rFonts w:ascii="Times New Roman" w:hAnsi="Times New Roman" w:cs="Times New Roman"/>
          <w:sz w:val="26"/>
          <w:szCs w:val="26"/>
        </w:rPr>
        <w:t xml:space="preserve">                                                                                                                     </w:t>
      </w:r>
      <w:r w:rsidR="009D0AF4" w:rsidRPr="009D0AF4">
        <w:rPr>
          <w:rFonts w:ascii="Times New Roman" w:hAnsi="Times New Roman" w:cs="Times New Roman"/>
          <w:sz w:val="26"/>
          <w:szCs w:val="26"/>
        </w:rPr>
        <w:sym w:font="Symbol" w:char="F02D"/>
      </w:r>
      <w:r w:rsidR="009D0AF4" w:rsidRPr="009D0AF4">
        <w:rPr>
          <w:rFonts w:ascii="Times New Roman" w:hAnsi="Times New Roman" w:cs="Times New Roman"/>
          <w:sz w:val="26"/>
          <w:szCs w:val="26"/>
        </w:rPr>
        <w:t xml:space="preserve">  лепить скульптурные и декоративные композ</w:t>
      </w:r>
      <w:r>
        <w:rPr>
          <w:rFonts w:ascii="Times New Roman" w:hAnsi="Times New Roman" w:cs="Times New Roman"/>
          <w:sz w:val="26"/>
          <w:szCs w:val="26"/>
        </w:rPr>
        <w:t xml:space="preserve">иции различных животных и людей                                                                                                                                                   </w:t>
      </w:r>
      <w:proofErr w:type="spellStart"/>
      <w:r w:rsidRPr="000C54D4">
        <w:rPr>
          <w:rFonts w:ascii="Times New Roman" w:hAnsi="Times New Roman" w:cs="Times New Roman"/>
          <w:b/>
          <w:sz w:val="26"/>
          <w:szCs w:val="26"/>
        </w:rPr>
        <w:t>М</w:t>
      </w:r>
      <w:r w:rsidR="009D0AF4" w:rsidRPr="000C54D4">
        <w:rPr>
          <w:rFonts w:ascii="Times New Roman" w:hAnsi="Times New Roman" w:cs="Times New Roman"/>
          <w:b/>
          <w:sz w:val="26"/>
          <w:szCs w:val="26"/>
        </w:rPr>
        <w:t>етапредметные</w:t>
      </w:r>
      <w:proofErr w:type="spellEnd"/>
      <w:r>
        <w:rPr>
          <w:rFonts w:ascii="Times New Roman" w:hAnsi="Times New Roman" w:cs="Times New Roman"/>
          <w:sz w:val="26"/>
          <w:szCs w:val="26"/>
        </w:rPr>
        <w:t>:</w:t>
      </w:r>
      <w:proofErr w:type="gramEnd"/>
      <w:r>
        <w:rPr>
          <w:rFonts w:ascii="Times New Roman" w:hAnsi="Times New Roman" w:cs="Times New Roman"/>
          <w:sz w:val="26"/>
          <w:szCs w:val="26"/>
        </w:rPr>
        <w:t xml:space="preserve">                                                                                                                                </w:t>
      </w:r>
      <w:r w:rsidR="009D0AF4" w:rsidRPr="009D0AF4">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sidRPr="009D0AF4">
        <w:rPr>
          <w:rFonts w:ascii="Times New Roman" w:hAnsi="Times New Roman" w:cs="Times New Roman"/>
          <w:sz w:val="26"/>
          <w:szCs w:val="26"/>
        </w:rPr>
        <w:t xml:space="preserve">  </w:t>
      </w:r>
      <w:r>
        <w:rPr>
          <w:rFonts w:ascii="Times New Roman" w:hAnsi="Times New Roman" w:cs="Times New Roman"/>
          <w:sz w:val="26"/>
          <w:szCs w:val="26"/>
        </w:rPr>
        <w:t xml:space="preserve">  </w:t>
      </w:r>
      <w:r w:rsidR="009D0AF4" w:rsidRPr="009D0AF4">
        <w:rPr>
          <w:rFonts w:ascii="Times New Roman" w:hAnsi="Times New Roman" w:cs="Times New Roman"/>
          <w:sz w:val="26"/>
          <w:szCs w:val="26"/>
        </w:rPr>
        <w:t>создавать самостоятельно творческие работы и многофигурные композиции на</w:t>
      </w:r>
      <w:r>
        <w:rPr>
          <w:rFonts w:ascii="Times New Roman" w:hAnsi="Times New Roman" w:cs="Times New Roman"/>
          <w:sz w:val="26"/>
          <w:szCs w:val="26"/>
        </w:rPr>
        <w:t xml:space="preserve"> </w:t>
      </w:r>
      <w:r w:rsidR="009D0AF4" w:rsidRPr="009D0AF4">
        <w:rPr>
          <w:rFonts w:ascii="Times New Roman" w:hAnsi="Times New Roman" w:cs="Times New Roman"/>
          <w:sz w:val="26"/>
          <w:szCs w:val="26"/>
        </w:rPr>
        <w:t>различные темы,  самостоятельно оценивать качество своей работы</w:t>
      </w:r>
      <w:r>
        <w:rPr>
          <w:rFonts w:ascii="Times New Roman" w:hAnsi="Times New Roman" w:cs="Times New Roman"/>
          <w:sz w:val="26"/>
          <w:szCs w:val="26"/>
        </w:rPr>
        <w:t xml:space="preserve">, добиваться лучших результатов,                                                                                                                     </w:t>
      </w:r>
      <w:r w:rsidR="009D0AF4" w:rsidRPr="009D0AF4">
        <w:rPr>
          <w:rFonts w:ascii="Times New Roman" w:hAnsi="Times New Roman" w:cs="Times New Roman"/>
          <w:sz w:val="26"/>
          <w:szCs w:val="26"/>
        </w:rPr>
        <w:sym w:font="Symbol" w:char="F02D"/>
      </w:r>
      <w:r w:rsidR="009D0AF4" w:rsidRPr="009D0AF4">
        <w:rPr>
          <w:rFonts w:ascii="Times New Roman" w:hAnsi="Times New Roman" w:cs="Times New Roman"/>
          <w:sz w:val="26"/>
          <w:szCs w:val="26"/>
        </w:rPr>
        <w:t xml:space="preserve">  анализировать полученные знания для создания собственных произведений.  </w:t>
      </w:r>
      <w:r w:rsidRPr="000C54D4">
        <w:rPr>
          <w:rFonts w:ascii="Times New Roman" w:hAnsi="Times New Roman" w:cs="Times New Roman"/>
          <w:b/>
          <w:sz w:val="26"/>
          <w:szCs w:val="26"/>
        </w:rPr>
        <w:t>Л</w:t>
      </w:r>
      <w:r w:rsidR="009D0AF4" w:rsidRPr="000C54D4">
        <w:rPr>
          <w:rFonts w:ascii="Times New Roman" w:hAnsi="Times New Roman" w:cs="Times New Roman"/>
          <w:b/>
          <w:sz w:val="26"/>
          <w:szCs w:val="26"/>
        </w:rPr>
        <w:t>ичностные</w:t>
      </w:r>
      <w:r>
        <w:rPr>
          <w:rFonts w:ascii="Times New Roman" w:hAnsi="Times New Roman" w:cs="Times New Roman"/>
          <w:sz w:val="26"/>
          <w:szCs w:val="26"/>
        </w:rPr>
        <w:t xml:space="preserve">:                                                                                                                                       </w:t>
      </w:r>
      <w:r w:rsidR="009D0AF4" w:rsidRPr="009D0AF4">
        <w:rPr>
          <w:rFonts w:ascii="Times New Roman" w:hAnsi="Times New Roman" w:cs="Times New Roman"/>
          <w:sz w:val="26"/>
          <w:szCs w:val="26"/>
        </w:rPr>
        <w:t xml:space="preserve">  </w:t>
      </w:r>
      <w:r w:rsidRPr="009D0AF4">
        <w:rPr>
          <w:rFonts w:ascii="Times New Roman" w:hAnsi="Times New Roman" w:cs="Times New Roman"/>
          <w:sz w:val="26"/>
          <w:szCs w:val="26"/>
        </w:rPr>
        <w:sym w:font="Symbol" w:char="F02D"/>
      </w:r>
      <w:r>
        <w:rPr>
          <w:rFonts w:ascii="Times New Roman" w:hAnsi="Times New Roman" w:cs="Times New Roman"/>
          <w:sz w:val="26"/>
          <w:szCs w:val="26"/>
        </w:rPr>
        <w:t xml:space="preserve"> </w:t>
      </w:r>
      <w:r w:rsidR="009D0AF4" w:rsidRPr="009D0AF4">
        <w:rPr>
          <w:rFonts w:ascii="Times New Roman" w:hAnsi="Times New Roman" w:cs="Times New Roman"/>
          <w:sz w:val="26"/>
          <w:szCs w:val="26"/>
        </w:rPr>
        <w:t>воспитание эстетического вкуса,</w:t>
      </w:r>
      <w:r>
        <w:rPr>
          <w:rFonts w:ascii="Times New Roman" w:hAnsi="Times New Roman" w:cs="Times New Roman"/>
          <w:sz w:val="26"/>
          <w:szCs w:val="26"/>
        </w:rPr>
        <w:t xml:space="preserve">                                                                                               </w:t>
      </w:r>
      <w:r w:rsidR="009D0AF4" w:rsidRPr="009D0AF4">
        <w:rPr>
          <w:rFonts w:ascii="Times New Roman" w:hAnsi="Times New Roman" w:cs="Times New Roman"/>
          <w:sz w:val="26"/>
          <w:szCs w:val="26"/>
        </w:rPr>
        <w:sym w:font="Symbol" w:char="F02D"/>
      </w:r>
      <w:r w:rsidR="009D0AF4" w:rsidRPr="009D0AF4">
        <w:rPr>
          <w:rFonts w:ascii="Times New Roman" w:hAnsi="Times New Roman" w:cs="Times New Roman"/>
          <w:sz w:val="26"/>
          <w:szCs w:val="26"/>
        </w:rPr>
        <w:t xml:space="preserve">  бережное отношение к своим работам и работам своих сверстников.</w:t>
      </w:r>
      <w:r>
        <w:rPr>
          <w:rFonts w:ascii="Times New Roman" w:hAnsi="Times New Roman" w:cs="Times New Roman"/>
          <w:sz w:val="26"/>
          <w:szCs w:val="26"/>
        </w:rPr>
        <w:t xml:space="preserve">                                                         </w:t>
      </w:r>
      <w:r w:rsidR="009D0AF4" w:rsidRPr="009D0AF4">
        <w:rPr>
          <w:rFonts w:ascii="Times New Roman" w:hAnsi="Times New Roman" w:cs="Times New Roman"/>
          <w:sz w:val="26"/>
          <w:szCs w:val="26"/>
        </w:rPr>
        <w:sym w:font="Symbol" w:char="F02D"/>
      </w:r>
      <w:r w:rsidR="009D0AF4" w:rsidRPr="009D0AF4">
        <w:rPr>
          <w:rFonts w:ascii="Times New Roman" w:hAnsi="Times New Roman" w:cs="Times New Roman"/>
          <w:sz w:val="26"/>
          <w:szCs w:val="26"/>
        </w:rPr>
        <w:t xml:space="preserve">  уважительное отношение к историческим ценностям декоративно-прикладного искусства и скульптуры.</w:t>
      </w:r>
    </w:p>
    <w:p w:rsidR="002308FD" w:rsidRDefault="002308FD" w:rsidP="002308FD">
      <w:pPr>
        <w:jc w:val="center"/>
        <w:rPr>
          <w:rFonts w:ascii="Times New Roman" w:hAnsi="Times New Roman" w:cs="Times New Roman"/>
          <w:b/>
          <w:sz w:val="26"/>
          <w:szCs w:val="26"/>
        </w:rPr>
      </w:pPr>
      <w:r w:rsidRPr="008732EE">
        <w:rPr>
          <w:rFonts w:ascii="Times New Roman" w:hAnsi="Times New Roman" w:cs="Times New Roman"/>
          <w:b/>
          <w:sz w:val="26"/>
          <w:szCs w:val="26"/>
        </w:rPr>
        <w:t>Учебный план:</w:t>
      </w:r>
    </w:p>
    <w:tbl>
      <w:tblPr>
        <w:tblStyle w:val="a3"/>
        <w:tblW w:w="0" w:type="auto"/>
        <w:tblLayout w:type="fixed"/>
        <w:tblLook w:val="04A0"/>
      </w:tblPr>
      <w:tblGrid>
        <w:gridCol w:w="675"/>
        <w:gridCol w:w="3544"/>
        <w:gridCol w:w="992"/>
        <w:gridCol w:w="1134"/>
        <w:gridCol w:w="1276"/>
        <w:gridCol w:w="1843"/>
      </w:tblGrid>
      <w:tr w:rsidR="00597C26" w:rsidRPr="00160A7A" w:rsidTr="009156DE">
        <w:tc>
          <w:tcPr>
            <w:tcW w:w="675" w:type="dxa"/>
          </w:tcPr>
          <w:p w:rsidR="00597C26" w:rsidRPr="00160A7A" w:rsidRDefault="00597C26" w:rsidP="00456681">
            <w:pPr>
              <w:rPr>
                <w:rFonts w:ascii="Times New Roman" w:hAnsi="Times New Roman" w:cs="Times New Roman"/>
                <w:sz w:val="26"/>
                <w:szCs w:val="26"/>
              </w:rPr>
            </w:pPr>
            <w:r w:rsidRPr="00160A7A">
              <w:rPr>
                <w:rFonts w:ascii="Times New Roman" w:hAnsi="Times New Roman" w:cs="Times New Roman"/>
                <w:sz w:val="26"/>
                <w:szCs w:val="26"/>
              </w:rPr>
              <w:t>№</w:t>
            </w:r>
          </w:p>
          <w:p w:rsidR="00597C26" w:rsidRPr="00160A7A" w:rsidRDefault="00597C26" w:rsidP="00456681">
            <w:pPr>
              <w:rPr>
                <w:rFonts w:ascii="Times New Roman" w:hAnsi="Times New Roman" w:cs="Times New Roman"/>
                <w:sz w:val="26"/>
                <w:szCs w:val="26"/>
              </w:rPr>
            </w:pPr>
            <w:proofErr w:type="gramStart"/>
            <w:r w:rsidRPr="00160A7A">
              <w:rPr>
                <w:rFonts w:ascii="Times New Roman" w:hAnsi="Times New Roman" w:cs="Times New Roman"/>
                <w:sz w:val="26"/>
                <w:szCs w:val="26"/>
              </w:rPr>
              <w:t>п</w:t>
            </w:r>
            <w:proofErr w:type="gramEnd"/>
            <w:r w:rsidRPr="00160A7A">
              <w:rPr>
                <w:rFonts w:ascii="Times New Roman" w:hAnsi="Times New Roman" w:cs="Times New Roman"/>
                <w:sz w:val="26"/>
                <w:szCs w:val="26"/>
              </w:rPr>
              <w:t>/п</w:t>
            </w:r>
          </w:p>
        </w:tc>
        <w:tc>
          <w:tcPr>
            <w:tcW w:w="3544" w:type="dxa"/>
          </w:tcPr>
          <w:p w:rsidR="00597C26" w:rsidRPr="00160A7A" w:rsidRDefault="00597C26" w:rsidP="00456681">
            <w:pPr>
              <w:rPr>
                <w:rFonts w:ascii="Times New Roman" w:hAnsi="Times New Roman" w:cs="Times New Roman"/>
                <w:sz w:val="26"/>
                <w:szCs w:val="26"/>
              </w:rPr>
            </w:pPr>
            <w:r w:rsidRPr="00160A7A">
              <w:rPr>
                <w:rFonts w:ascii="Times New Roman" w:hAnsi="Times New Roman" w:cs="Times New Roman"/>
                <w:sz w:val="26"/>
                <w:szCs w:val="26"/>
              </w:rPr>
              <w:t>Тема занятий</w:t>
            </w:r>
          </w:p>
        </w:tc>
        <w:tc>
          <w:tcPr>
            <w:tcW w:w="992" w:type="dxa"/>
          </w:tcPr>
          <w:p w:rsidR="00597C26" w:rsidRPr="00160A7A" w:rsidRDefault="00597C26" w:rsidP="00456681">
            <w:pPr>
              <w:rPr>
                <w:rFonts w:ascii="Times New Roman" w:hAnsi="Times New Roman" w:cs="Times New Roman"/>
                <w:sz w:val="26"/>
                <w:szCs w:val="26"/>
              </w:rPr>
            </w:pPr>
            <w:r w:rsidRPr="00160A7A">
              <w:rPr>
                <w:rFonts w:ascii="Times New Roman" w:hAnsi="Times New Roman" w:cs="Times New Roman"/>
                <w:sz w:val="26"/>
                <w:szCs w:val="26"/>
              </w:rPr>
              <w:t xml:space="preserve">Всего </w:t>
            </w:r>
          </w:p>
          <w:p w:rsidR="00597C26" w:rsidRPr="00160A7A" w:rsidRDefault="00597C26" w:rsidP="00456681">
            <w:pPr>
              <w:rPr>
                <w:rFonts w:ascii="Times New Roman" w:hAnsi="Times New Roman" w:cs="Times New Roman"/>
                <w:sz w:val="26"/>
                <w:szCs w:val="26"/>
              </w:rPr>
            </w:pPr>
            <w:r w:rsidRPr="00160A7A">
              <w:rPr>
                <w:rFonts w:ascii="Times New Roman" w:hAnsi="Times New Roman" w:cs="Times New Roman"/>
                <w:sz w:val="26"/>
                <w:szCs w:val="26"/>
              </w:rPr>
              <w:t>часов</w:t>
            </w:r>
          </w:p>
        </w:tc>
        <w:tc>
          <w:tcPr>
            <w:tcW w:w="1134" w:type="dxa"/>
          </w:tcPr>
          <w:p w:rsidR="00597C26" w:rsidRPr="00160A7A" w:rsidRDefault="00597C26" w:rsidP="00456681">
            <w:pPr>
              <w:rPr>
                <w:rFonts w:ascii="Times New Roman" w:hAnsi="Times New Roman" w:cs="Times New Roman"/>
                <w:sz w:val="26"/>
                <w:szCs w:val="26"/>
              </w:rPr>
            </w:pPr>
            <w:r w:rsidRPr="00160A7A">
              <w:rPr>
                <w:rFonts w:ascii="Times New Roman" w:hAnsi="Times New Roman" w:cs="Times New Roman"/>
                <w:sz w:val="26"/>
                <w:szCs w:val="26"/>
              </w:rPr>
              <w:t>Теория</w:t>
            </w:r>
          </w:p>
        </w:tc>
        <w:tc>
          <w:tcPr>
            <w:tcW w:w="1276" w:type="dxa"/>
            <w:tcBorders>
              <w:right w:val="single" w:sz="4" w:space="0" w:color="auto"/>
            </w:tcBorders>
          </w:tcPr>
          <w:p w:rsidR="00597C26" w:rsidRPr="00160A7A" w:rsidRDefault="00597C26" w:rsidP="00456681">
            <w:pPr>
              <w:rPr>
                <w:rFonts w:ascii="Times New Roman" w:hAnsi="Times New Roman" w:cs="Times New Roman"/>
                <w:sz w:val="26"/>
                <w:szCs w:val="26"/>
              </w:rPr>
            </w:pPr>
            <w:r w:rsidRPr="00160A7A">
              <w:rPr>
                <w:rFonts w:ascii="Times New Roman" w:hAnsi="Times New Roman" w:cs="Times New Roman"/>
                <w:sz w:val="26"/>
                <w:szCs w:val="26"/>
              </w:rPr>
              <w:t>Практика</w:t>
            </w:r>
          </w:p>
        </w:tc>
        <w:tc>
          <w:tcPr>
            <w:tcW w:w="1843" w:type="dxa"/>
            <w:tcBorders>
              <w:left w:val="single" w:sz="4" w:space="0" w:color="auto"/>
            </w:tcBorders>
          </w:tcPr>
          <w:p w:rsidR="00597C26" w:rsidRPr="00160A7A" w:rsidRDefault="00597C26" w:rsidP="00456681">
            <w:pPr>
              <w:rPr>
                <w:rFonts w:ascii="Times New Roman" w:hAnsi="Times New Roman" w:cs="Times New Roman"/>
                <w:sz w:val="26"/>
                <w:szCs w:val="26"/>
              </w:rPr>
            </w:pPr>
            <w:r w:rsidRPr="00160A7A">
              <w:rPr>
                <w:rFonts w:ascii="Times New Roman" w:hAnsi="Times New Roman" w:cs="Times New Roman"/>
                <w:sz w:val="26"/>
                <w:szCs w:val="26"/>
              </w:rPr>
              <w:t>Форма контроля/ аттестации</w:t>
            </w:r>
          </w:p>
        </w:tc>
      </w:tr>
      <w:tr w:rsidR="00597C26" w:rsidRPr="00160A7A" w:rsidTr="007E329E">
        <w:trPr>
          <w:trHeight w:val="406"/>
        </w:trPr>
        <w:tc>
          <w:tcPr>
            <w:tcW w:w="675" w:type="dxa"/>
          </w:tcPr>
          <w:p w:rsidR="00597C26" w:rsidRPr="00160A7A" w:rsidRDefault="00597C26" w:rsidP="00456681">
            <w:pPr>
              <w:rPr>
                <w:rFonts w:ascii="Times New Roman" w:hAnsi="Times New Roman" w:cs="Times New Roman"/>
                <w:sz w:val="26"/>
                <w:szCs w:val="26"/>
              </w:rPr>
            </w:pPr>
            <w:r w:rsidRPr="00160A7A">
              <w:rPr>
                <w:rFonts w:ascii="Times New Roman" w:hAnsi="Times New Roman" w:cs="Times New Roman"/>
                <w:sz w:val="26"/>
                <w:szCs w:val="26"/>
              </w:rPr>
              <w:t>1</w:t>
            </w:r>
          </w:p>
        </w:tc>
        <w:tc>
          <w:tcPr>
            <w:tcW w:w="3544" w:type="dxa"/>
          </w:tcPr>
          <w:p w:rsidR="00597C26" w:rsidRPr="00597C26" w:rsidRDefault="00597C26" w:rsidP="00854D08">
            <w:r w:rsidRPr="00160A7A">
              <w:rPr>
                <w:rFonts w:ascii="Times New Roman" w:hAnsi="Times New Roman" w:cs="Times New Roman"/>
                <w:sz w:val="26"/>
                <w:szCs w:val="26"/>
              </w:rPr>
              <w:t xml:space="preserve">Вводное занятие. </w:t>
            </w:r>
            <w:r w:rsidR="00854D08">
              <w:rPr>
                <w:rFonts w:ascii="Times New Roman" w:hAnsi="Times New Roman" w:cs="Times New Roman"/>
                <w:sz w:val="26"/>
                <w:szCs w:val="26"/>
              </w:rPr>
              <w:t xml:space="preserve"> </w:t>
            </w:r>
            <w:r>
              <w:rPr>
                <w:rFonts w:ascii="Times New Roman" w:hAnsi="Times New Roman" w:cs="Times New Roman"/>
                <w:sz w:val="26"/>
                <w:szCs w:val="26"/>
              </w:rPr>
              <w:t xml:space="preserve"> </w:t>
            </w:r>
            <w:r w:rsidR="00E600FB">
              <w:rPr>
                <w:rFonts w:ascii="Times New Roman" w:hAnsi="Times New Roman" w:cs="Times New Roman"/>
                <w:sz w:val="26"/>
                <w:szCs w:val="26"/>
              </w:rPr>
              <w:t xml:space="preserve"> </w:t>
            </w:r>
            <w:r>
              <w:t xml:space="preserve">  </w:t>
            </w:r>
          </w:p>
        </w:tc>
        <w:tc>
          <w:tcPr>
            <w:tcW w:w="992" w:type="dxa"/>
          </w:tcPr>
          <w:p w:rsidR="00597C26" w:rsidRPr="00160A7A" w:rsidRDefault="00E600FB" w:rsidP="00456681">
            <w:pPr>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597C26" w:rsidRPr="00160A7A" w:rsidRDefault="00E600FB" w:rsidP="00456681">
            <w:pPr>
              <w:jc w:val="center"/>
              <w:rPr>
                <w:rFonts w:ascii="Times New Roman" w:hAnsi="Times New Roman" w:cs="Times New Roman"/>
                <w:sz w:val="26"/>
                <w:szCs w:val="26"/>
              </w:rPr>
            </w:pPr>
            <w:r>
              <w:rPr>
                <w:rFonts w:ascii="Times New Roman" w:hAnsi="Times New Roman" w:cs="Times New Roman"/>
                <w:sz w:val="26"/>
                <w:szCs w:val="26"/>
              </w:rPr>
              <w:t>1</w:t>
            </w:r>
          </w:p>
        </w:tc>
        <w:tc>
          <w:tcPr>
            <w:tcW w:w="1276" w:type="dxa"/>
            <w:tcBorders>
              <w:right w:val="single" w:sz="4" w:space="0" w:color="auto"/>
            </w:tcBorders>
          </w:tcPr>
          <w:p w:rsidR="00597C26" w:rsidRPr="00160A7A" w:rsidRDefault="00E600FB" w:rsidP="00456681">
            <w:pPr>
              <w:jc w:val="center"/>
              <w:rPr>
                <w:rFonts w:ascii="Times New Roman" w:hAnsi="Times New Roman" w:cs="Times New Roman"/>
                <w:sz w:val="26"/>
                <w:szCs w:val="26"/>
              </w:rPr>
            </w:pPr>
            <w:r>
              <w:rPr>
                <w:rFonts w:ascii="Times New Roman" w:hAnsi="Times New Roman" w:cs="Times New Roman"/>
                <w:sz w:val="26"/>
                <w:szCs w:val="26"/>
              </w:rPr>
              <w:t>1</w:t>
            </w:r>
          </w:p>
        </w:tc>
        <w:tc>
          <w:tcPr>
            <w:tcW w:w="1843" w:type="dxa"/>
            <w:tcBorders>
              <w:left w:val="single" w:sz="4" w:space="0" w:color="auto"/>
            </w:tcBorders>
          </w:tcPr>
          <w:p w:rsidR="00597C26" w:rsidRPr="00160A7A" w:rsidRDefault="00597C26" w:rsidP="00E600FB">
            <w:pPr>
              <w:rPr>
                <w:rFonts w:ascii="Times New Roman" w:hAnsi="Times New Roman" w:cs="Times New Roman"/>
                <w:sz w:val="26"/>
                <w:szCs w:val="26"/>
              </w:rPr>
            </w:pPr>
            <w:r w:rsidRPr="00160A7A">
              <w:rPr>
                <w:rFonts w:ascii="Times New Roman" w:hAnsi="Times New Roman" w:cs="Times New Roman"/>
                <w:sz w:val="26"/>
                <w:szCs w:val="26"/>
              </w:rPr>
              <w:t xml:space="preserve">Опрос. </w:t>
            </w:r>
            <w:r>
              <w:rPr>
                <w:rFonts w:ascii="Times New Roman" w:hAnsi="Times New Roman" w:cs="Times New Roman"/>
                <w:sz w:val="26"/>
                <w:szCs w:val="26"/>
              </w:rPr>
              <w:t xml:space="preserve">  </w:t>
            </w:r>
          </w:p>
        </w:tc>
      </w:tr>
      <w:tr w:rsidR="00E600FB" w:rsidRPr="00160A7A" w:rsidTr="007E329E">
        <w:trPr>
          <w:trHeight w:val="689"/>
        </w:trPr>
        <w:tc>
          <w:tcPr>
            <w:tcW w:w="675" w:type="dxa"/>
          </w:tcPr>
          <w:p w:rsidR="00E600FB" w:rsidRPr="00160A7A" w:rsidRDefault="00E600FB" w:rsidP="00456681">
            <w:pPr>
              <w:rPr>
                <w:rFonts w:ascii="Times New Roman" w:hAnsi="Times New Roman" w:cs="Times New Roman"/>
                <w:sz w:val="26"/>
                <w:szCs w:val="26"/>
              </w:rPr>
            </w:pPr>
            <w:r>
              <w:rPr>
                <w:rFonts w:ascii="Times New Roman" w:hAnsi="Times New Roman" w:cs="Times New Roman"/>
                <w:sz w:val="26"/>
                <w:szCs w:val="26"/>
              </w:rPr>
              <w:t>2</w:t>
            </w:r>
          </w:p>
        </w:tc>
        <w:tc>
          <w:tcPr>
            <w:tcW w:w="3544" w:type="dxa"/>
          </w:tcPr>
          <w:p w:rsidR="00E600FB" w:rsidRPr="00E600FB" w:rsidRDefault="00E600FB" w:rsidP="00456681">
            <w:pPr>
              <w:rPr>
                <w:rFonts w:ascii="Times New Roman" w:hAnsi="Times New Roman" w:cs="Times New Roman"/>
                <w:sz w:val="26"/>
                <w:szCs w:val="26"/>
              </w:rPr>
            </w:pPr>
            <w:r w:rsidRPr="00E600FB">
              <w:rPr>
                <w:rFonts w:ascii="Times New Roman" w:hAnsi="Times New Roman" w:cs="Times New Roman"/>
                <w:sz w:val="26"/>
                <w:szCs w:val="26"/>
              </w:rPr>
              <w:t>Лепка различными приемами и техниками</w:t>
            </w:r>
          </w:p>
        </w:tc>
        <w:tc>
          <w:tcPr>
            <w:tcW w:w="992" w:type="dxa"/>
          </w:tcPr>
          <w:p w:rsidR="00E600FB" w:rsidRDefault="00E600FB" w:rsidP="00456681">
            <w:pPr>
              <w:jc w:val="center"/>
              <w:rPr>
                <w:rFonts w:ascii="Times New Roman" w:hAnsi="Times New Roman" w:cs="Times New Roman"/>
                <w:sz w:val="26"/>
                <w:szCs w:val="26"/>
              </w:rPr>
            </w:pPr>
            <w:r>
              <w:rPr>
                <w:rFonts w:ascii="Times New Roman" w:hAnsi="Times New Roman" w:cs="Times New Roman"/>
                <w:sz w:val="26"/>
                <w:szCs w:val="26"/>
              </w:rPr>
              <w:t>18</w:t>
            </w:r>
          </w:p>
        </w:tc>
        <w:tc>
          <w:tcPr>
            <w:tcW w:w="1134" w:type="dxa"/>
          </w:tcPr>
          <w:p w:rsidR="00E600FB" w:rsidRPr="00160A7A" w:rsidRDefault="00E600FB" w:rsidP="00456681">
            <w:pPr>
              <w:jc w:val="center"/>
              <w:rPr>
                <w:rFonts w:ascii="Times New Roman" w:hAnsi="Times New Roman" w:cs="Times New Roman"/>
                <w:sz w:val="26"/>
                <w:szCs w:val="26"/>
              </w:rPr>
            </w:pPr>
            <w:r>
              <w:rPr>
                <w:rFonts w:ascii="Times New Roman" w:hAnsi="Times New Roman" w:cs="Times New Roman"/>
                <w:sz w:val="26"/>
                <w:szCs w:val="26"/>
              </w:rPr>
              <w:t>4</w:t>
            </w:r>
          </w:p>
        </w:tc>
        <w:tc>
          <w:tcPr>
            <w:tcW w:w="1276" w:type="dxa"/>
            <w:tcBorders>
              <w:right w:val="single" w:sz="4" w:space="0" w:color="auto"/>
            </w:tcBorders>
          </w:tcPr>
          <w:p w:rsidR="00E600FB" w:rsidRDefault="00E600FB" w:rsidP="00456681">
            <w:pPr>
              <w:jc w:val="center"/>
              <w:rPr>
                <w:rFonts w:ascii="Times New Roman" w:hAnsi="Times New Roman" w:cs="Times New Roman"/>
                <w:sz w:val="26"/>
                <w:szCs w:val="26"/>
              </w:rPr>
            </w:pPr>
            <w:r>
              <w:rPr>
                <w:rFonts w:ascii="Times New Roman" w:hAnsi="Times New Roman" w:cs="Times New Roman"/>
                <w:sz w:val="26"/>
                <w:szCs w:val="26"/>
              </w:rPr>
              <w:t>14</w:t>
            </w:r>
          </w:p>
        </w:tc>
        <w:tc>
          <w:tcPr>
            <w:tcW w:w="1843" w:type="dxa"/>
            <w:tcBorders>
              <w:left w:val="single" w:sz="4" w:space="0" w:color="auto"/>
            </w:tcBorders>
          </w:tcPr>
          <w:p w:rsidR="00E600FB" w:rsidRPr="007E329E" w:rsidRDefault="007E329E" w:rsidP="009156DE">
            <w:pPr>
              <w:rPr>
                <w:rFonts w:ascii="Times New Roman" w:hAnsi="Times New Roman" w:cs="Times New Roman"/>
                <w:sz w:val="26"/>
                <w:szCs w:val="26"/>
              </w:rPr>
            </w:pPr>
            <w:r w:rsidRPr="007E329E">
              <w:rPr>
                <w:rFonts w:ascii="Times New Roman" w:hAnsi="Times New Roman" w:cs="Times New Roman"/>
                <w:sz w:val="26"/>
                <w:szCs w:val="26"/>
              </w:rPr>
              <w:t xml:space="preserve">Наблюдение, анализ работ </w:t>
            </w:r>
          </w:p>
        </w:tc>
      </w:tr>
      <w:tr w:rsidR="00597C26" w:rsidRPr="00160A7A" w:rsidTr="009156DE">
        <w:tc>
          <w:tcPr>
            <w:tcW w:w="675" w:type="dxa"/>
          </w:tcPr>
          <w:p w:rsidR="00597C26" w:rsidRPr="00160A7A" w:rsidRDefault="00D82AF8" w:rsidP="00456681">
            <w:pPr>
              <w:rPr>
                <w:rFonts w:ascii="Times New Roman" w:hAnsi="Times New Roman" w:cs="Times New Roman"/>
                <w:sz w:val="26"/>
                <w:szCs w:val="26"/>
              </w:rPr>
            </w:pPr>
            <w:r>
              <w:rPr>
                <w:rFonts w:ascii="Times New Roman" w:hAnsi="Times New Roman" w:cs="Times New Roman"/>
                <w:sz w:val="26"/>
                <w:szCs w:val="26"/>
              </w:rPr>
              <w:t>3</w:t>
            </w:r>
          </w:p>
        </w:tc>
        <w:tc>
          <w:tcPr>
            <w:tcW w:w="3544" w:type="dxa"/>
          </w:tcPr>
          <w:p w:rsidR="00597C26" w:rsidRPr="00160A7A" w:rsidRDefault="00D82AF8" w:rsidP="00E600FB">
            <w:pPr>
              <w:rPr>
                <w:rFonts w:ascii="Times New Roman" w:hAnsi="Times New Roman" w:cs="Times New Roman"/>
                <w:sz w:val="26"/>
                <w:szCs w:val="26"/>
              </w:rPr>
            </w:pPr>
            <w:r>
              <w:rPr>
                <w:rFonts w:ascii="Times New Roman" w:hAnsi="Times New Roman" w:cs="Times New Roman"/>
                <w:sz w:val="26"/>
                <w:szCs w:val="26"/>
              </w:rPr>
              <w:t xml:space="preserve"> </w:t>
            </w:r>
            <w:r w:rsidR="00E600FB">
              <w:t xml:space="preserve"> </w:t>
            </w:r>
            <w:r w:rsidR="00E600FB" w:rsidRPr="00E600FB">
              <w:rPr>
                <w:rFonts w:ascii="Times New Roman" w:hAnsi="Times New Roman" w:cs="Times New Roman"/>
                <w:sz w:val="26"/>
                <w:szCs w:val="26"/>
              </w:rPr>
              <w:t xml:space="preserve">Животные </w:t>
            </w:r>
            <w:r w:rsidR="00597C26" w:rsidRPr="00E600FB">
              <w:rPr>
                <w:rFonts w:ascii="Times New Roman" w:hAnsi="Times New Roman" w:cs="Times New Roman"/>
                <w:sz w:val="26"/>
                <w:szCs w:val="26"/>
              </w:rPr>
              <w:t xml:space="preserve"> </w:t>
            </w:r>
            <w:r w:rsidR="00E600FB" w:rsidRPr="00E600FB">
              <w:rPr>
                <w:rFonts w:ascii="Times New Roman" w:hAnsi="Times New Roman" w:cs="Times New Roman"/>
                <w:sz w:val="26"/>
                <w:szCs w:val="26"/>
              </w:rPr>
              <w:t xml:space="preserve"> </w:t>
            </w:r>
          </w:p>
        </w:tc>
        <w:tc>
          <w:tcPr>
            <w:tcW w:w="992" w:type="dxa"/>
          </w:tcPr>
          <w:p w:rsidR="00597C26" w:rsidRPr="00160A7A" w:rsidRDefault="00E600FB" w:rsidP="00597C26">
            <w:pPr>
              <w:jc w:val="center"/>
              <w:rPr>
                <w:rFonts w:ascii="Times New Roman" w:hAnsi="Times New Roman" w:cs="Times New Roman"/>
                <w:sz w:val="26"/>
                <w:szCs w:val="26"/>
              </w:rPr>
            </w:pPr>
            <w:r>
              <w:rPr>
                <w:rFonts w:ascii="Times New Roman" w:hAnsi="Times New Roman" w:cs="Times New Roman"/>
                <w:sz w:val="26"/>
                <w:szCs w:val="26"/>
              </w:rPr>
              <w:t>2</w:t>
            </w:r>
            <w:r w:rsidR="00597C26">
              <w:rPr>
                <w:rFonts w:ascii="Times New Roman" w:hAnsi="Times New Roman" w:cs="Times New Roman"/>
                <w:sz w:val="26"/>
                <w:szCs w:val="26"/>
              </w:rPr>
              <w:t>4</w:t>
            </w:r>
          </w:p>
        </w:tc>
        <w:tc>
          <w:tcPr>
            <w:tcW w:w="1134" w:type="dxa"/>
          </w:tcPr>
          <w:p w:rsidR="00597C26" w:rsidRPr="00160A7A" w:rsidRDefault="00597C26" w:rsidP="00456681">
            <w:pPr>
              <w:jc w:val="center"/>
              <w:rPr>
                <w:rFonts w:ascii="Times New Roman" w:hAnsi="Times New Roman" w:cs="Times New Roman"/>
                <w:sz w:val="26"/>
                <w:szCs w:val="26"/>
              </w:rPr>
            </w:pPr>
            <w:r w:rsidRPr="00160A7A">
              <w:rPr>
                <w:rFonts w:ascii="Times New Roman" w:hAnsi="Times New Roman" w:cs="Times New Roman"/>
                <w:sz w:val="26"/>
                <w:szCs w:val="26"/>
              </w:rPr>
              <w:t>4</w:t>
            </w:r>
          </w:p>
        </w:tc>
        <w:tc>
          <w:tcPr>
            <w:tcW w:w="1276" w:type="dxa"/>
            <w:tcBorders>
              <w:right w:val="single" w:sz="4" w:space="0" w:color="auto"/>
            </w:tcBorders>
          </w:tcPr>
          <w:p w:rsidR="00597C26" w:rsidRPr="00160A7A" w:rsidRDefault="00E600FB" w:rsidP="00456681">
            <w:pPr>
              <w:jc w:val="center"/>
              <w:rPr>
                <w:rFonts w:ascii="Times New Roman" w:hAnsi="Times New Roman" w:cs="Times New Roman"/>
                <w:sz w:val="26"/>
                <w:szCs w:val="26"/>
              </w:rPr>
            </w:pPr>
            <w:r>
              <w:rPr>
                <w:rFonts w:ascii="Times New Roman" w:hAnsi="Times New Roman" w:cs="Times New Roman"/>
                <w:sz w:val="26"/>
                <w:szCs w:val="26"/>
              </w:rPr>
              <w:t>2</w:t>
            </w:r>
            <w:r w:rsidR="00597C26">
              <w:rPr>
                <w:rFonts w:ascii="Times New Roman" w:hAnsi="Times New Roman" w:cs="Times New Roman"/>
                <w:sz w:val="26"/>
                <w:szCs w:val="26"/>
              </w:rPr>
              <w:t>0</w:t>
            </w:r>
          </w:p>
        </w:tc>
        <w:tc>
          <w:tcPr>
            <w:tcW w:w="1843" w:type="dxa"/>
            <w:tcBorders>
              <w:left w:val="single" w:sz="4" w:space="0" w:color="auto"/>
            </w:tcBorders>
          </w:tcPr>
          <w:p w:rsidR="00597C26" w:rsidRPr="00C81100" w:rsidRDefault="00C81100" w:rsidP="009156DE">
            <w:pPr>
              <w:rPr>
                <w:rFonts w:ascii="Times New Roman" w:hAnsi="Times New Roman" w:cs="Times New Roman"/>
                <w:sz w:val="26"/>
                <w:szCs w:val="26"/>
              </w:rPr>
            </w:pPr>
            <w:r w:rsidRPr="00C81100">
              <w:rPr>
                <w:rFonts w:ascii="Times New Roman" w:hAnsi="Times New Roman" w:cs="Times New Roman"/>
                <w:sz w:val="26"/>
                <w:szCs w:val="26"/>
              </w:rPr>
              <w:t>Наблюдение, анализ работ</w:t>
            </w:r>
          </w:p>
        </w:tc>
      </w:tr>
      <w:tr w:rsidR="00597C26" w:rsidRPr="00160A7A" w:rsidTr="009156DE">
        <w:tc>
          <w:tcPr>
            <w:tcW w:w="675" w:type="dxa"/>
          </w:tcPr>
          <w:p w:rsidR="00597C26" w:rsidRPr="00160A7A" w:rsidRDefault="00D82AF8" w:rsidP="00456681">
            <w:pPr>
              <w:rPr>
                <w:rFonts w:ascii="Times New Roman" w:hAnsi="Times New Roman" w:cs="Times New Roman"/>
                <w:sz w:val="26"/>
                <w:szCs w:val="26"/>
              </w:rPr>
            </w:pPr>
            <w:r>
              <w:rPr>
                <w:rFonts w:ascii="Times New Roman" w:hAnsi="Times New Roman" w:cs="Times New Roman"/>
                <w:sz w:val="26"/>
                <w:szCs w:val="26"/>
              </w:rPr>
              <w:t>4</w:t>
            </w:r>
          </w:p>
        </w:tc>
        <w:tc>
          <w:tcPr>
            <w:tcW w:w="3544" w:type="dxa"/>
          </w:tcPr>
          <w:p w:rsidR="00597C26" w:rsidRPr="00160A7A" w:rsidRDefault="00D82AF8" w:rsidP="00456681">
            <w:pPr>
              <w:rPr>
                <w:rFonts w:ascii="Times New Roman" w:hAnsi="Times New Roman" w:cs="Times New Roman"/>
                <w:sz w:val="26"/>
                <w:szCs w:val="26"/>
              </w:rPr>
            </w:pPr>
            <w:r>
              <w:rPr>
                <w:rFonts w:ascii="Times New Roman" w:hAnsi="Times New Roman" w:cs="Times New Roman"/>
                <w:sz w:val="26"/>
                <w:szCs w:val="26"/>
              </w:rPr>
              <w:t xml:space="preserve"> </w:t>
            </w:r>
            <w:r w:rsidR="00597C26">
              <w:rPr>
                <w:rFonts w:ascii="Times New Roman" w:hAnsi="Times New Roman" w:cs="Times New Roman"/>
                <w:sz w:val="26"/>
                <w:szCs w:val="26"/>
              </w:rPr>
              <w:t xml:space="preserve"> </w:t>
            </w:r>
            <w:r>
              <w:rPr>
                <w:rFonts w:ascii="Times New Roman" w:hAnsi="Times New Roman" w:cs="Times New Roman"/>
                <w:sz w:val="26"/>
                <w:szCs w:val="26"/>
              </w:rPr>
              <w:t>Человек</w:t>
            </w:r>
            <w:r w:rsidR="00597C26" w:rsidRPr="00160A7A">
              <w:rPr>
                <w:rFonts w:ascii="Times New Roman" w:hAnsi="Times New Roman" w:cs="Times New Roman"/>
                <w:sz w:val="26"/>
                <w:szCs w:val="26"/>
              </w:rPr>
              <w:t xml:space="preserve"> </w:t>
            </w:r>
          </w:p>
          <w:p w:rsidR="00597C26" w:rsidRPr="00160A7A" w:rsidRDefault="00597C26" w:rsidP="00456681">
            <w:pPr>
              <w:rPr>
                <w:rFonts w:ascii="Times New Roman" w:hAnsi="Times New Roman" w:cs="Times New Roman"/>
                <w:sz w:val="26"/>
                <w:szCs w:val="26"/>
              </w:rPr>
            </w:pPr>
          </w:p>
        </w:tc>
        <w:tc>
          <w:tcPr>
            <w:tcW w:w="992" w:type="dxa"/>
          </w:tcPr>
          <w:p w:rsidR="00597C26" w:rsidRPr="00160A7A" w:rsidRDefault="00597C26" w:rsidP="00597C26">
            <w:pPr>
              <w:jc w:val="center"/>
              <w:rPr>
                <w:rFonts w:ascii="Times New Roman" w:hAnsi="Times New Roman" w:cs="Times New Roman"/>
                <w:sz w:val="26"/>
                <w:szCs w:val="26"/>
              </w:rPr>
            </w:pPr>
            <w:r>
              <w:rPr>
                <w:rFonts w:ascii="Times New Roman" w:hAnsi="Times New Roman" w:cs="Times New Roman"/>
                <w:sz w:val="26"/>
                <w:szCs w:val="26"/>
              </w:rPr>
              <w:t>20</w:t>
            </w:r>
          </w:p>
        </w:tc>
        <w:tc>
          <w:tcPr>
            <w:tcW w:w="1134" w:type="dxa"/>
          </w:tcPr>
          <w:p w:rsidR="00597C26" w:rsidRPr="00160A7A" w:rsidRDefault="00597C26" w:rsidP="00456681">
            <w:pPr>
              <w:jc w:val="center"/>
              <w:rPr>
                <w:rFonts w:ascii="Times New Roman" w:hAnsi="Times New Roman" w:cs="Times New Roman"/>
                <w:sz w:val="26"/>
                <w:szCs w:val="26"/>
              </w:rPr>
            </w:pPr>
            <w:r w:rsidRPr="00160A7A">
              <w:rPr>
                <w:rFonts w:ascii="Times New Roman" w:hAnsi="Times New Roman" w:cs="Times New Roman"/>
                <w:sz w:val="26"/>
                <w:szCs w:val="26"/>
              </w:rPr>
              <w:t>2</w:t>
            </w:r>
          </w:p>
        </w:tc>
        <w:tc>
          <w:tcPr>
            <w:tcW w:w="1276" w:type="dxa"/>
            <w:tcBorders>
              <w:right w:val="single" w:sz="4" w:space="0" w:color="auto"/>
            </w:tcBorders>
          </w:tcPr>
          <w:p w:rsidR="00597C26" w:rsidRPr="00160A7A" w:rsidRDefault="00597C26" w:rsidP="00456681">
            <w:pPr>
              <w:jc w:val="center"/>
              <w:rPr>
                <w:rFonts w:ascii="Times New Roman" w:hAnsi="Times New Roman" w:cs="Times New Roman"/>
                <w:sz w:val="26"/>
                <w:szCs w:val="26"/>
              </w:rPr>
            </w:pPr>
            <w:r>
              <w:rPr>
                <w:rFonts w:ascii="Times New Roman" w:hAnsi="Times New Roman" w:cs="Times New Roman"/>
                <w:sz w:val="26"/>
                <w:szCs w:val="26"/>
              </w:rPr>
              <w:t>18</w:t>
            </w:r>
          </w:p>
        </w:tc>
        <w:tc>
          <w:tcPr>
            <w:tcW w:w="1843" w:type="dxa"/>
            <w:tcBorders>
              <w:left w:val="single" w:sz="4" w:space="0" w:color="auto"/>
            </w:tcBorders>
          </w:tcPr>
          <w:p w:rsidR="00597C26" w:rsidRPr="007E329E" w:rsidRDefault="007E329E" w:rsidP="007E329E">
            <w:pPr>
              <w:rPr>
                <w:rFonts w:ascii="Times New Roman" w:hAnsi="Times New Roman" w:cs="Times New Roman"/>
                <w:sz w:val="26"/>
                <w:szCs w:val="26"/>
              </w:rPr>
            </w:pPr>
            <w:r w:rsidRPr="007E329E">
              <w:rPr>
                <w:rFonts w:ascii="Times New Roman" w:hAnsi="Times New Roman" w:cs="Times New Roman"/>
                <w:sz w:val="26"/>
                <w:szCs w:val="26"/>
              </w:rPr>
              <w:t xml:space="preserve"> Наблюдение, анализ работ</w:t>
            </w:r>
            <w:r w:rsidR="009156DE" w:rsidRPr="007E329E">
              <w:rPr>
                <w:rFonts w:ascii="Times New Roman" w:hAnsi="Times New Roman" w:cs="Times New Roman"/>
                <w:sz w:val="26"/>
                <w:szCs w:val="26"/>
              </w:rPr>
              <w:t xml:space="preserve"> </w:t>
            </w:r>
            <w:r w:rsidRPr="007E329E">
              <w:rPr>
                <w:rFonts w:ascii="Times New Roman" w:hAnsi="Times New Roman" w:cs="Times New Roman"/>
                <w:sz w:val="26"/>
                <w:szCs w:val="26"/>
              </w:rPr>
              <w:t xml:space="preserve"> </w:t>
            </w:r>
          </w:p>
        </w:tc>
      </w:tr>
      <w:tr w:rsidR="00597C26" w:rsidRPr="00160A7A" w:rsidTr="009156DE">
        <w:tc>
          <w:tcPr>
            <w:tcW w:w="675" w:type="dxa"/>
          </w:tcPr>
          <w:p w:rsidR="00597C26" w:rsidRPr="00160A7A" w:rsidRDefault="00D82AF8" w:rsidP="00456681">
            <w:pPr>
              <w:rPr>
                <w:rFonts w:ascii="Times New Roman" w:hAnsi="Times New Roman" w:cs="Times New Roman"/>
                <w:sz w:val="26"/>
                <w:szCs w:val="26"/>
              </w:rPr>
            </w:pPr>
            <w:r>
              <w:rPr>
                <w:rFonts w:ascii="Times New Roman" w:hAnsi="Times New Roman" w:cs="Times New Roman"/>
                <w:sz w:val="26"/>
                <w:szCs w:val="26"/>
              </w:rPr>
              <w:t>5</w:t>
            </w:r>
          </w:p>
        </w:tc>
        <w:tc>
          <w:tcPr>
            <w:tcW w:w="3544" w:type="dxa"/>
          </w:tcPr>
          <w:p w:rsidR="00597C26" w:rsidRPr="00E600FB" w:rsidRDefault="00E600FB" w:rsidP="00D82AF8">
            <w:pPr>
              <w:rPr>
                <w:rFonts w:ascii="Times New Roman" w:hAnsi="Times New Roman" w:cs="Times New Roman"/>
                <w:sz w:val="26"/>
                <w:szCs w:val="26"/>
              </w:rPr>
            </w:pPr>
            <w:r>
              <w:rPr>
                <w:rFonts w:ascii="Times New Roman" w:hAnsi="Times New Roman" w:cs="Times New Roman"/>
                <w:sz w:val="26"/>
                <w:szCs w:val="26"/>
              </w:rPr>
              <w:t xml:space="preserve"> </w:t>
            </w:r>
            <w:r w:rsidR="00D82AF8">
              <w:rPr>
                <w:rFonts w:ascii="Times New Roman" w:hAnsi="Times New Roman" w:cs="Times New Roman"/>
                <w:sz w:val="26"/>
                <w:szCs w:val="26"/>
              </w:rPr>
              <w:t>Рельеф</w:t>
            </w:r>
          </w:p>
        </w:tc>
        <w:tc>
          <w:tcPr>
            <w:tcW w:w="992" w:type="dxa"/>
          </w:tcPr>
          <w:p w:rsidR="00597C26" w:rsidRPr="00160A7A" w:rsidRDefault="00597C26" w:rsidP="00456681">
            <w:pPr>
              <w:jc w:val="center"/>
              <w:rPr>
                <w:rFonts w:ascii="Times New Roman" w:hAnsi="Times New Roman" w:cs="Times New Roman"/>
                <w:sz w:val="26"/>
                <w:szCs w:val="26"/>
              </w:rPr>
            </w:pPr>
            <w:r>
              <w:rPr>
                <w:rFonts w:ascii="Times New Roman" w:hAnsi="Times New Roman" w:cs="Times New Roman"/>
                <w:sz w:val="26"/>
                <w:szCs w:val="26"/>
              </w:rPr>
              <w:t>4</w:t>
            </w:r>
          </w:p>
        </w:tc>
        <w:tc>
          <w:tcPr>
            <w:tcW w:w="1134" w:type="dxa"/>
          </w:tcPr>
          <w:p w:rsidR="00597C26" w:rsidRPr="00160A7A" w:rsidRDefault="00E600FB" w:rsidP="00456681">
            <w:pPr>
              <w:jc w:val="center"/>
              <w:rPr>
                <w:rFonts w:ascii="Times New Roman" w:hAnsi="Times New Roman" w:cs="Times New Roman"/>
                <w:sz w:val="26"/>
                <w:szCs w:val="26"/>
              </w:rPr>
            </w:pPr>
            <w:r>
              <w:rPr>
                <w:rFonts w:ascii="Times New Roman" w:hAnsi="Times New Roman" w:cs="Times New Roman"/>
                <w:sz w:val="26"/>
                <w:szCs w:val="26"/>
              </w:rPr>
              <w:t>0</w:t>
            </w:r>
          </w:p>
        </w:tc>
        <w:tc>
          <w:tcPr>
            <w:tcW w:w="1276" w:type="dxa"/>
            <w:tcBorders>
              <w:right w:val="single" w:sz="4" w:space="0" w:color="auto"/>
            </w:tcBorders>
          </w:tcPr>
          <w:p w:rsidR="00597C26" w:rsidRPr="00160A7A" w:rsidRDefault="00E600FB" w:rsidP="00456681">
            <w:pPr>
              <w:jc w:val="center"/>
              <w:rPr>
                <w:rFonts w:ascii="Times New Roman" w:hAnsi="Times New Roman" w:cs="Times New Roman"/>
                <w:sz w:val="26"/>
                <w:szCs w:val="26"/>
              </w:rPr>
            </w:pPr>
            <w:r>
              <w:rPr>
                <w:rFonts w:ascii="Times New Roman" w:hAnsi="Times New Roman" w:cs="Times New Roman"/>
                <w:sz w:val="26"/>
                <w:szCs w:val="26"/>
              </w:rPr>
              <w:t>4</w:t>
            </w:r>
          </w:p>
        </w:tc>
        <w:tc>
          <w:tcPr>
            <w:tcW w:w="1843" w:type="dxa"/>
            <w:tcBorders>
              <w:left w:val="single" w:sz="4" w:space="0" w:color="auto"/>
            </w:tcBorders>
          </w:tcPr>
          <w:p w:rsidR="00FF1D22" w:rsidRPr="00160A7A" w:rsidRDefault="007E329E" w:rsidP="009156DE">
            <w:pPr>
              <w:rPr>
                <w:rFonts w:ascii="Times New Roman" w:hAnsi="Times New Roman" w:cs="Times New Roman"/>
                <w:sz w:val="26"/>
                <w:szCs w:val="26"/>
              </w:rPr>
            </w:pPr>
            <w:r>
              <w:rPr>
                <w:rFonts w:ascii="Times New Roman" w:hAnsi="Times New Roman" w:cs="Times New Roman"/>
                <w:sz w:val="26"/>
                <w:szCs w:val="26"/>
              </w:rPr>
              <w:t xml:space="preserve"> </w:t>
            </w:r>
            <w:r w:rsidRPr="007E329E">
              <w:rPr>
                <w:rFonts w:ascii="Times New Roman" w:hAnsi="Times New Roman" w:cs="Times New Roman"/>
                <w:sz w:val="26"/>
                <w:szCs w:val="26"/>
              </w:rPr>
              <w:t xml:space="preserve">Наблюдение, анализ работ  </w:t>
            </w:r>
          </w:p>
        </w:tc>
      </w:tr>
      <w:tr w:rsidR="00597C26" w:rsidRPr="00160A7A" w:rsidTr="009156DE">
        <w:tc>
          <w:tcPr>
            <w:tcW w:w="675" w:type="dxa"/>
          </w:tcPr>
          <w:p w:rsidR="00597C26" w:rsidRPr="00160A7A" w:rsidRDefault="00D82AF8" w:rsidP="00456681">
            <w:pPr>
              <w:rPr>
                <w:rFonts w:ascii="Times New Roman" w:hAnsi="Times New Roman" w:cs="Times New Roman"/>
                <w:sz w:val="26"/>
                <w:szCs w:val="26"/>
              </w:rPr>
            </w:pPr>
            <w:r>
              <w:rPr>
                <w:rFonts w:ascii="Times New Roman" w:hAnsi="Times New Roman" w:cs="Times New Roman"/>
                <w:sz w:val="26"/>
                <w:szCs w:val="26"/>
              </w:rPr>
              <w:lastRenderedPageBreak/>
              <w:t>6</w:t>
            </w:r>
          </w:p>
        </w:tc>
        <w:tc>
          <w:tcPr>
            <w:tcW w:w="3544" w:type="dxa"/>
          </w:tcPr>
          <w:p w:rsidR="00597C26" w:rsidRPr="00160A7A" w:rsidRDefault="00E600FB" w:rsidP="00456681">
            <w:pPr>
              <w:rPr>
                <w:rFonts w:ascii="Times New Roman" w:hAnsi="Times New Roman" w:cs="Times New Roman"/>
                <w:sz w:val="26"/>
                <w:szCs w:val="26"/>
              </w:rPr>
            </w:pPr>
            <w:r>
              <w:rPr>
                <w:rFonts w:ascii="Times New Roman" w:hAnsi="Times New Roman" w:cs="Times New Roman"/>
                <w:sz w:val="26"/>
                <w:szCs w:val="26"/>
              </w:rPr>
              <w:t xml:space="preserve"> </w:t>
            </w:r>
            <w:r w:rsidR="00D82AF8" w:rsidRPr="00E600FB">
              <w:rPr>
                <w:rFonts w:ascii="Times New Roman" w:hAnsi="Times New Roman" w:cs="Times New Roman"/>
                <w:sz w:val="26"/>
                <w:szCs w:val="26"/>
              </w:rPr>
              <w:t>Контрольные занятия (в том числе, промежуточная аттестация, подведение итогов реализации программы)</w:t>
            </w:r>
          </w:p>
        </w:tc>
        <w:tc>
          <w:tcPr>
            <w:tcW w:w="992" w:type="dxa"/>
          </w:tcPr>
          <w:p w:rsidR="00597C26" w:rsidRPr="00160A7A" w:rsidRDefault="00D82AF8" w:rsidP="00456681">
            <w:pPr>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597C26" w:rsidRPr="00160A7A" w:rsidRDefault="00D82AF8" w:rsidP="00456681">
            <w:pPr>
              <w:jc w:val="center"/>
              <w:rPr>
                <w:rFonts w:ascii="Times New Roman" w:hAnsi="Times New Roman" w:cs="Times New Roman"/>
                <w:sz w:val="26"/>
                <w:szCs w:val="26"/>
              </w:rPr>
            </w:pPr>
            <w:r>
              <w:rPr>
                <w:rFonts w:ascii="Times New Roman" w:hAnsi="Times New Roman" w:cs="Times New Roman"/>
                <w:sz w:val="26"/>
                <w:szCs w:val="26"/>
              </w:rPr>
              <w:t>0</w:t>
            </w:r>
          </w:p>
        </w:tc>
        <w:tc>
          <w:tcPr>
            <w:tcW w:w="1276" w:type="dxa"/>
            <w:tcBorders>
              <w:right w:val="single" w:sz="4" w:space="0" w:color="auto"/>
            </w:tcBorders>
          </w:tcPr>
          <w:p w:rsidR="00597C26" w:rsidRPr="00160A7A" w:rsidRDefault="00D82AF8" w:rsidP="00456681">
            <w:pPr>
              <w:jc w:val="center"/>
              <w:rPr>
                <w:rFonts w:ascii="Times New Roman" w:hAnsi="Times New Roman" w:cs="Times New Roman"/>
                <w:sz w:val="26"/>
                <w:szCs w:val="26"/>
              </w:rPr>
            </w:pPr>
            <w:r>
              <w:rPr>
                <w:rFonts w:ascii="Times New Roman" w:hAnsi="Times New Roman" w:cs="Times New Roman"/>
                <w:sz w:val="26"/>
                <w:szCs w:val="26"/>
              </w:rPr>
              <w:t>2</w:t>
            </w:r>
          </w:p>
        </w:tc>
        <w:tc>
          <w:tcPr>
            <w:tcW w:w="1843" w:type="dxa"/>
            <w:tcBorders>
              <w:left w:val="single" w:sz="4" w:space="0" w:color="auto"/>
            </w:tcBorders>
          </w:tcPr>
          <w:p w:rsidR="00597C26" w:rsidRPr="00160A7A" w:rsidRDefault="007E329E" w:rsidP="007E329E">
            <w:pPr>
              <w:rPr>
                <w:rFonts w:ascii="Times New Roman" w:hAnsi="Times New Roman" w:cs="Times New Roman"/>
                <w:sz w:val="26"/>
                <w:szCs w:val="26"/>
              </w:rPr>
            </w:pPr>
            <w:r>
              <w:rPr>
                <w:rFonts w:ascii="Times New Roman" w:hAnsi="Times New Roman" w:cs="Times New Roman"/>
                <w:sz w:val="26"/>
                <w:szCs w:val="26"/>
              </w:rPr>
              <w:t xml:space="preserve"> </w:t>
            </w:r>
            <w:r w:rsidRPr="00BA6936">
              <w:rPr>
                <w:rFonts w:ascii="Times New Roman" w:hAnsi="Times New Roman" w:cs="Times New Roman"/>
                <w:sz w:val="26"/>
                <w:szCs w:val="26"/>
              </w:rPr>
              <w:t>Опрос, анализ работ.</w:t>
            </w:r>
            <w:r w:rsidR="00597C26" w:rsidRPr="00160A7A">
              <w:rPr>
                <w:rFonts w:ascii="Times New Roman" w:hAnsi="Times New Roman" w:cs="Times New Roman"/>
                <w:sz w:val="26"/>
                <w:szCs w:val="26"/>
              </w:rPr>
              <w:t xml:space="preserve"> </w:t>
            </w:r>
          </w:p>
        </w:tc>
      </w:tr>
      <w:tr w:rsidR="00D82AF8" w:rsidRPr="00160A7A" w:rsidTr="009156DE">
        <w:tc>
          <w:tcPr>
            <w:tcW w:w="675" w:type="dxa"/>
          </w:tcPr>
          <w:p w:rsidR="00D82AF8" w:rsidRPr="00160A7A" w:rsidRDefault="00D82AF8" w:rsidP="00456681">
            <w:pPr>
              <w:rPr>
                <w:rFonts w:ascii="Times New Roman" w:hAnsi="Times New Roman" w:cs="Times New Roman"/>
                <w:sz w:val="26"/>
                <w:szCs w:val="26"/>
              </w:rPr>
            </w:pPr>
            <w:r>
              <w:rPr>
                <w:rFonts w:ascii="Times New Roman" w:hAnsi="Times New Roman" w:cs="Times New Roman"/>
                <w:sz w:val="26"/>
                <w:szCs w:val="26"/>
              </w:rPr>
              <w:t>7</w:t>
            </w:r>
          </w:p>
        </w:tc>
        <w:tc>
          <w:tcPr>
            <w:tcW w:w="3544" w:type="dxa"/>
          </w:tcPr>
          <w:p w:rsidR="00D82AF8" w:rsidRDefault="00D82AF8" w:rsidP="00D82AF8">
            <w:pPr>
              <w:rPr>
                <w:rFonts w:ascii="Times New Roman" w:hAnsi="Times New Roman" w:cs="Times New Roman"/>
                <w:sz w:val="26"/>
                <w:szCs w:val="26"/>
              </w:rPr>
            </w:pPr>
            <w:r w:rsidRPr="00E600FB">
              <w:rPr>
                <w:rFonts w:ascii="Times New Roman" w:hAnsi="Times New Roman" w:cs="Times New Roman"/>
                <w:sz w:val="26"/>
                <w:szCs w:val="26"/>
              </w:rPr>
              <w:t>Итоговое занятие</w:t>
            </w:r>
          </w:p>
        </w:tc>
        <w:tc>
          <w:tcPr>
            <w:tcW w:w="992" w:type="dxa"/>
          </w:tcPr>
          <w:p w:rsidR="00D82AF8" w:rsidRDefault="00D82AF8" w:rsidP="00456681">
            <w:pPr>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D82AF8" w:rsidRPr="00160A7A" w:rsidRDefault="00D82AF8" w:rsidP="00456681">
            <w:pPr>
              <w:jc w:val="center"/>
              <w:rPr>
                <w:rFonts w:ascii="Times New Roman" w:hAnsi="Times New Roman" w:cs="Times New Roman"/>
                <w:sz w:val="26"/>
                <w:szCs w:val="26"/>
              </w:rPr>
            </w:pPr>
            <w:r>
              <w:rPr>
                <w:rFonts w:ascii="Times New Roman" w:hAnsi="Times New Roman" w:cs="Times New Roman"/>
                <w:sz w:val="26"/>
                <w:szCs w:val="26"/>
              </w:rPr>
              <w:t>0</w:t>
            </w:r>
          </w:p>
        </w:tc>
        <w:tc>
          <w:tcPr>
            <w:tcW w:w="1276" w:type="dxa"/>
            <w:tcBorders>
              <w:right w:val="single" w:sz="4" w:space="0" w:color="auto"/>
            </w:tcBorders>
          </w:tcPr>
          <w:p w:rsidR="00D82AF8" w:rsidRDefault="00D82AF8" w:rsidP="00456681">
            <w:pPr>
              <w:jc w:val="center"/>
              <w:rPr>
                <w:rFonts w:ascii="Times New Roman" w:hAnsi="Times New Roman" w:cs="Times New Roman"/>
                <w:sz w:val="26"/>
                <w:szCs w:val="26"/>
              </w:rPr>
            </w:pPr>
            <w:r>
              <w:rPr>
                <w:rFonts w:ascii="Times New Roman" w:hAnsi="Times New Roman" w:cs="Times New Roman"/>
                <w:sz w:val="26"/>
                <w:szCs w:val="26"/>
              </w:rPr>
              <w:t>2</w:t>
            </w:r>
          </w:p>
        </w:tc>
        <w:tc>
          <w:tcPr>
            <w:tcW w:w="1843" w:type="dxa"/>
            <w:tcBorders>
              <w:left w:val="single" w:sz="4" w:space="0" w:color="auto"/>
            </w:tcBorders>
          </w:tcPr>
          <w:p w:rsidR="00D82AF8" w:rsidRDefault="007E329E" w:rsidP="007E329E">
            <w:pPr>
              <w:rPr>
                <w:rFonts w:ascii="Times New Roman" w:hAnsi="Times New Roman" w:cs="Times New Roman"/>
                <w:sz w:val="26"/>
                <w:szCs w:val="26"/>
              </w:rPr>
            </w:pPr>
            <w:r>
              <w:rPr>
                <w:rFonts w:ascii="Times New Roman" w:hAnsi="Times New Roman" w:cs="Times New Roman"/>
                <w:sz w:val="26"/>
                <w:szCs w:val="26"/>
              </w:rPr>
              <w:t>тестирование</w:t>
            </w:r>
          </w:p>
        </w:tc>
      </w:tr>
      <w:tr w:rsidR="00597C26" w:rsidRPr="00160A7A" w:rsidTr="009156DE">
        <w:tc>
          <w:tcPr>
            <w:tcW w:w="675" w:type="dxa"/>
          </w:tcPr>
          <w:p w:rsidR="00597C26" w:rsidRPr="00160A7A" w:rsidRDefault="00597C26" w:rsidP="00456681">
            <w:pPr>
              <w:rPr>
                <w:rFonts w:ascii="Times New Roman" w:hAnsi="Times New Roman" w:cs="Times New Roman"/>
                <w:sz w:val="26"/>
                <w:szCs w:val="26"/>
              </w:rPr>
            </w:pPr>
          </w:p>
        </w:tc>
        <w:tc>
          <w:tcPr>
            <w:tcW w:w="3544" w:type="dxa"/>
          </w:tcPr>
          <w:p w:rsidR="00597C26" w:rsidRPr="00160A7A" w:rsidRDefault="00597C26" w:rsidP="00456681">
            <w:pPr>
              <w:rPr>
                <w:rFonts w:ascii="Times New Roman" w:hAnsi="Times New Roman" w:cs="Times New Roman"/>
                <w:sz w:val="26"/>
                <w:szCs w:val="26"/>
              </w:rPr>
            </w:pPr>
            <w:r w:rsidRPr="00160A7A">
              <w:rPr>
                <w:rFonts w:ascii="Times New Roman" w:hAnsi="Times New Roman" w:cs="Times New Roman"/>
                <w:sz w:val="26"/>
                <w:szCs w:val="26"/>
              </w:rPr>
              <w:t>Итого:</w:t>
            </w:r>
          </w:p>
        </w:tc>
        <w:tc>
          <w:tcPr>
            <w:tcW w:w="992" w:type="dxa"/>
          </w:tcPr>
          <w:p w:rsidR="00597C26" w:rsidRPr="00160A7A" w:rsidRDefault="00597C26" w:rsidP="00456681">
            <w:pPr>
              <w:jc w:val="center"/>
              <w:rPr>
                <w:rFonts w:ascii="Times New Roman" w:hAnsi="Times New Roman" w:cs="Times New Roman"/>
                <w:sz w:val="26"/>
                <w:szCs w:val="26"/>
              </w:rPr>
            </w:pPr>
            <w:r w:rsidRPr="00160A7A">
              <w:rPr>
                <w:rFonts w:ascii="Times New Roman" w:hAnsi="Times New Roman" w:cs="Times New Roman"/>
                <w:sz w:val="26"/>
                <w:szCs w:val="26"/>
              </w:rPr>
              <w:t>72</w:t>
            </w:r>
          </w:p>
        </w:tc>
        <w:tc>
          <w:tcPr>
            <w:tcW w:w="1134" w:type="dxa"/>
          </w:tcPr>
          <w:p w:rsidR="00597C26" w:rsidRPr="00160A7A" w:rsidRDefault="00597C26" w:rsidP="00456681">
            <w:pPr>
              <w:jc w:val="center"/>
              <w:rPr>
                <w:rFonts w:ascii="Times New Roman" w:hAnsi="Times New Roman" w:cs="Times New Roman"/>
                <w:sz w:val="26"/>
                <w:szCs w:val="26"/>
              </w:rPr>
            </w:pPr>
            <w:r w:rsidRPr="00160A7A">
              <w:rPr>
                <w:rFonts w:ascii="Times New Roman" w:hAnsi="Times New Roman" w:cs="Times New Roman"/>
                <w:sz w:val="26"/>
                <w:szCs w:val="26"/>
              </w:rPr>
              <w:t>1</w:t>
            </w:r>
            <w:r w:rsidR="00D82AF8">
              <w:rPr>
                <w:rFonts w:ascii="Times New Roman" w:hAnsi="Times New Roman" w:cs="Times New Roman"/>
                <w:sz w:val="26"/>
                <w:szCs w:val="26"/>
              </w:rPr>
              <w:t>1</w:t>
            </w:r>
          </w:p>
        </w:tc>
        <w:tc>
          <w:tcPr>
            <w:tcW w:w="1276" w:type="dxa"/>
            <w:tcBorders>
              <w:right w:val="single" w:sz="4" w:space="0" w:color="auto"/>
            </w:tcBorders>
          </w:tcPr>
          <w:p w:rsidR="00597C26" w:rsidRPr="00160A7A" w:rsidRDefault="00E600FB" w:rsidP="00456681">
            <w:pPr>
              <w:jc w:val="center"/>
              <w:rPr>
                <w:rFonts w:ascii="Times New Roman" w:hAnsi="Times New Roman" w:cs="Times New Roman"/>
                <w:sz w:val="26"/>
                <w:szCs w:val="26"/>
              </w:rPr>
            </w:pPr>
            <w:r>
              <w:rPr>
                <w:rFonts w:ascii="Times New Roman" w:hAnsi="Times New Roman" w:cs="Times New Roman"/>
                <w:sz w:val="26"/>
                <w:szCs w:val="26"/>
              </w:rPr>
              <w:t>6</w:t>
            </w:r>
            <w:r w:rsidR="00D82AF8">
              <w:rPr>
                <w:rFonts w:ascii="Times New Roman" w:hAnsi="Times New Roman" w:cs="Times New Roman"/>
                <w:sz w:val="26"/>
                <w:szCs w:val="26"/>
              </w:rPr>
              <w:t>1</w:t>
            </w:r>
          </w:p>
        </w:tc>
        <w:tc>
          <w:tcPr>
            <w:tcW w:w="1843" w:type="dxa"/>
            <w:tcBorders>
              <w:left w:val="single" w:sz="4" w:space="0" w:color="auto"/>
            </w:tcBorders>
          </w:tcPr>
          <w:p w:rsidR="00597C26" w:rsidRPr="00160A7A" w:rsidRDefault="00597C26" w:rsidP="00456681">
            <w:pPr>
              <w:rPr>
                <w:rFonts w:ascii="Times New Roman" w:hAnsi="Times New Roman" w:cs="Times New Roman"/>
                <w:sz w:val="26"/>
                <w:szCs w:val="26"/>
              </w:rPr>
            </w:pPr>
          </w:p>
        </w:tc>
      </w:tr>
    </w:tbl>
    <w:p w:rsidR="00597C26" w:rsidRDefault="00597C26" w:rsidP="00597C26">
      <w:pPr>
        <w:jc w:val="both"/>
        <w:rPr>
          <w:rFonts w:ascii="Times New Roman" w:hAnsi="Times New Roman" w:cs="Times New Roman"/>
          <w:b/>
          <w:sz w:val="26"/>
          <w:szCs w:val="26"/>
        </w:rPr>
      </w:pPr>
    </w:p>
    <w:p w:rsidR="00476A81" w:rsidRDefault="007055F4" w:rsidP="00597C26">
      <w:pPr>
        <w:jc w:val="center"/>
      </w:pPr>
      <w:r w:rsidRPr="00597C26">
        <w:rPr>
          <w:rFonts w:ascii="Times New Roman" w:hAnsi="Times New Roman" w:cs="Times New Roman"/>
          <w:b/>
          <w:sz w:val="26"/>
          <w:szCs w:val="26"/>
        </w:rPr>
        <w:t xml:space="preserve">Содержание </w:t>
      </w:r>
      <w:r w:rsidR="00B031CC">
        <w:rPr>
          <w:rFonts w:ascii="Times New Roman" w:hAnsi="Times New Roman" w:cs="Times New Roman"/>
          <w:b/>
          <w:sz w:val="26"/>
          <w:szCs w:val="26"/>
        </w:rPr>
        <w:t xml:space="preserve">учебного плана </w:t>
      </w:r>
      <w:r w:rsidRPr="00597C26">
        <w:rPr>
          <w:rFonts w:ascii="Times New Roman" w:hAnsi="Times New Roman" w:cs="Times New Roman"/>
          <w:b/>
          <w:sz w:val="26"/>
          <w:szCs w:val="26"/>
        </w:rPr>
        <w:t>программы</w:t>
      </w:r>
    </w:p>
    <w:p w:rsidR="00476A81" w:rsidRPr="00D82AF8" w:rsidRDefault="00476A81" w:rsidP="00476A81">
      <w:pPr>
        <w:jc w:val="both"/>
        <w:rPr>
          <w:rFonts w:ascii="Times New Roman" w:hAnsi="Times New Roman" w:cs="Times New Roman"/>
          <w:sz w:val="26"/>
          <w:szCs w:val="26"/>
        </w:rPr>
      </w:pPr>
      <w:r w:rsidRPr="00D82AF8">
        <w:rPr>
          <w:rFonts w:ascii="Times New Roman" w:hAnsi="Times New Roman" w:cs="Times New Roman"/>
          <w:b/>
          <w:sz w:val="26"/>
          <w:szCs w:val="26"/>
        </w:rPr>
        <w:t>1. Вводное занятие.</w:t>
      </w:r>
      <w:r w:rsidRPr="00D82AF8">
        <w:rPr>
          <w:rFonts w:ascii="Times New Roman" w:hAnsi="Times New Roman" w:cs="Times New Roman"/>
          <w:sz w:val="26"/>
          <w:szCs w:val="26"/>
        </w:rPr>
        <w:t xml:space="preserve"> </w:t>
      </w:r>
      <w:r w:rsidRPr="00D82AF8">
        <w:rPr>
          <w:rFonts w:ascii="Times New Roman" w:hAnsi="Times New Roman" w:cs="Times New Roman"/>
          <w:b/>
          <w:i/>
          <w:sz w:val="26"/>
          <w:szCs w:val="26"/>
        </w:rPr>
        <w:t>Теория.</w:t>
      </w:r>
      <w:r w:rsidRPr="00D82AF8">
        <w:rPr>
          <w:rFonts w:ascii="Times New Roman" w:hAnsi="Times New Roman" w:cs="Times New Roman"/>
          <w:sz w:val="26"/>
          <w:szCs w:val="26"/>
        </w:rPr>
        <w:t xml:space="preserve"> </w:t>
      </w:r>
      <w:r w:rsidR="00340113">
        <w:rPr>
          <w:rFonts w:ascii="Times New Roman" w:hAnsi="Times New Roman" w:cs="Times New Roman"/>
          <w:sz w:val="26"/>
          <w:szCs w:val="26"/>
        </w:rPr>
        <w:t xml:space="preserve"> </w:t>
      </w:r>
      <w:r w:rsidRPr="00D82AF8">
        <w:rPr>
          <w:rFonts w:ascii="Times New Roman" w:hAnsi="Times New Roman" w:cs="Times New Roman"/>
          <w:sz w:val="26"/>
          <w:szCs w:val="26"/>
        </w:rPr>
        <w:t xml:space="preserve"> Керамика как искусство. </w:t>
      </w:r>
      <w:r w:rsidRPr="00D82AF8">
        <w:rPr>
          <w:rFonts w:ascii="Times New Roman" w:hAnsi="Times New Roman" w:cs="Times New Roman"/>
          <w:b/>
          <w:i/>
          <w:sz w:val="26"/>
          <w:szCs w:val="26"/>
        </w:rPr>
        <w:t>Практика.</w:t>
      </w:r>
      <w:r w:rsidRPr="00D82AF8">
        <w:rPr>
          <w:rFonts w:ascii="Times New Roman" w:hAnsi="Times New Roman" w:cs="Times New Roman"/>
          <w:sz w:val="26"/>
          <w:szCs w:val="26"/>
        </w:rPr>
        <w:t xml:space="preserve"> </w:t>
      </w:r>
      <w:r w:rsidR="000C54D4" w:rsidRPr="00D82AF8">
        <w:rPr>
          <w:rFonts w:ascii="Times New Roman" w:hAnsi="Times New Roman" w:cs="Times New Roman"/>
          <w:sz w:val="26"/>
          <w:szCs w:val="26"/>
        </w:rPr>
        <w:t xml:space="preserve">Знакомство с глиной. </w:t>
      </w:r>
      <w:r w:rsidRPr="00D82AF8">
        <w:rPr>
          <w:rFonts w:ascii="Times New Roman" w:hAnsi="Times New Roman" w:cs="Times New Roman"/>
          <w:sz w:val="26"/>
          <w:szCs w:val="26"/>
        </w:rPr>
        <w:t>Приготовления глины к работе разными способами..</w:t>
      </w:r>
    </w:p>
    <w:p w:rsidR="00D82AF8" w:rsidRPr="00D82AF8" w:rsidRDefault="00476A81" w:rsidP="00476A81">
      <w:pPr>
        <w:jc w:val="both"/>
        <w:rPr>
          <w:rFonts w:ascii="Times New Roman" w:hAnsi="Times New Roman" w:cs="Times New Roman"/>
          <w:sz w:val="26"/>
          <w:szCs w:val="26"/>
        </w:rPr>
      </w:pPr>
      <w:r w:rsidRPr="00D82AF8">
        <w:rPr>
          <w:rFonts w:ascii="Times New Roman" w:hAnsi="Times New Roman" w:cs="Times New Roman"/>
          <w:b/>
          <w:sz w:val="26"/>
          <w:szCs w:val="26"/>
        </w:rPr>
        <w:t xml:space="preserve">2. Лепка различными приемами и техниками. </w:t>
      </w:r>
      <w:r w:rsidRPr="00D82AF8">
        <w:rPr>
          <w:rFonts w:ascii="Times New Roman" w:hAnsi="Times New Roman" w:cs="Times New Roman"/>
          <w:b/>
          <w:i/>
          <w:sz w:val="26"/>
          <w:szCs w:val="26"/>
        </w:rPr>
        <w:t>Теория.</w:t>
      </w:r>
      <w:r w:rsidRPr="00D82AF8">
        <w:rPr>
          <w:rFonts w:ascii="Times New Roman" w:hAnsi="Times New Roman" w:cs="Times New Roman"/>
          <w:sz w:val="26"/>
          <w:szCs w:val="26"/>
        </w:rPr>
        <w:t xml:space="preserve"> Приемы лепки из глины. Способы лепки. Керамический прием. Правила работы с глиняным пластом. Применение жгутов в керамических работах. Офактуривание поверхности. Способы работы с поверхностью. Виды орнаментов. Геометрический орнамент. </w:t>
      </w:r>
      <w:r w:rsidRPr="00D82AF8">
        <w:rPr>
          <w:rFonts w:ascii="Times New Roman" w:hAnsi="Times New Roman" w:cs="Times New Roman"/>
          <w:b/>
          <w:i/>
          <w:sz w:val="26"/>
          <w:szCs w:val="26"/>
        </w:rPr>
        <w:t>Практика.</w:t>
      </w:r>
      <w:r w:rsidRPr="00D82AF8">
        <w:rPr>
          <w:rFonts w:ascii="Times New Roman" w:hAnsi="Times New Roman" w:cs="Times New Roman"/>
          <w:sz w:val="26"/>
          <w:szCs w:val="26"/>
        </w:rPr>
        <w:t xml:space="preserve"> Выполнение простейших объемных фигур. Лепка знакомых предметов, животных по памяти. Лепка вазочки концентрическим способом. Лепка плоскостных изображений при помощи жгутов: «Рыба», «Домик», «Узор». Лепка в керамическом приеме цветов и фруктов. Выполнение геометрических орнаментов различными приемами. Лепка простейших изделий: кулоны, медали. Выполнение кружки или шкатулки при помощи глиняного пласта. Выполнение растительного орнамента на шкатулках, вазах. Выполнение керамического панно на тему: «Морская фантазия». Выполнение орнаментальной композиции. Офактуривание поверхности. Рисование на пласте. Лепка фантазийных объектов при помощи скручивания глиняных пластов. </w:t>
      </w:r>
    </w:p>
    <w:p w:rsidR="00D82AF8" w:rsidRDefault="00D82AF8" w:rsidP="00476A81">
      <w:pPr>
        <w:jc w:val="both"/>
        <w:rPr>
          <w:rFonts w:ascii="Times New Roman" w:hAnsi="Times New Roman" w:cs="Times New Roman"/>
          <w:sz w:val="26"/>
          <w:szCs w:val="26"/>
        </w:rPr>
      </w:pPr>
      <w:r w:rsidRPr="00D82AF8">
        <w:rPr>
          <w:rFonts w:ascii="Times New Roman" w:hAnsi="Times New Roman" w:cs="Times New Roman"/>
          <w:b/>
          <w:sz w:val="26"/>
          <w:szCs w:val="26"/>
        </w:rPr>
        <w:t>3</w:t>
      </w:r>
      <w:r w:rsidR="00476A81" w:rsidRPr="00D82AF8">
        <w:rPr>
          <w:rFonts w:ascii="Times New Roman" w:hAnsi="Times New Roman" w:cs="Times New Roman"/>
          <w:b/>
          <w:sz w:val="26"/>
          <w:szCs w:val="26"/>
        </w:rPr>
        <w:t>. Животные.</w:t>
      </w:r>
      <w:r w:rsidR="00476A81" w:rsidRPr="00D82AF8">
        <w:rPr>
          <w:rFonts w:ascii="Times New Roman" w:hAnsi="Times New Roman" w:cs="Times New Roman"/>
          <w:sz w:val="26"/>
          <w:szCs w:val="26"/>
        </w:rPr>
        <w:t xml:space="preserve"> </w:t>
      </w:r>
      <w:r w:rsidR="00476A81" w:rsidRPr="00D82AF8">
        <w:rPr>
          <w:rFonts w:ascii="Times New Roman" w:hAnsi="Times New Roman" w:cs="Times New Roman"/>
          <w:b/>
          <w:i/>
          <w:sz w:val="26"/>
          <w:szCs w:val="26"/>
        </w:rPr>
        <w:t>Теория.</w:t>
      </w:r>
      <w:r w:rsidR="00476A81" w:rsidRPr="00D82AF8">
        <w:rPr>
          <w:rFonts w:ascii="Times New Roman" w:hAnsi="Times New Roman" w:cs="Times New Roman"/>
          <w:sz w:val="26"/>
          <w:szCs w:val="26"/>
        </w:rPr>
        <w:t xml:space="preserve"> Анатомия животных. Народная игрушка. Каргополь</w:t>
      </w:r>
      <w:proofErr w:type="gramStart"/>
      <w:r w:rsidR="00476A81" w:rsidRPr="00D82AF8">
        <w:rPr>
          <w:rFonts w:ascii="Times New Roman" w:hAnsi="Times New Roman" w:cs="Times New Roman"/>
          <w:sz w:val="26"/>
          <w:szCs w:val="26"/>
        </w:rPr>
        <w:t xml:space="preserve">.. </w:t>
      </w:r>
      <w:proofErr w:type="gramEnd"/>
      <w:r w:rsidR="00476A81" w:rsidRPr="00D82AF8">
        <w:rPr>
          <w:rFonts w:ascii="Times New Roman" w:hAnsi="Times New Roman" w:cs="Times New Roman"/>
          <w:sz w:val="26"/>
          <w:szCs w:val="26"/>
        </w:rPr>
        <w:t xml:space="preserve">Филимоново. Народная игрушка Узбекистана. Художники-анималисты. Мифы и легенды о животных, народов мира. Композиция в лепке. Принципы лепки народной глиняной игрушки (животные). </w:t>
      </w:r>
      <w:r w:rsidR="00476A81" w:rsidRPr="00D82AF8">
        <w:rPr>
          <w:rFonts w:ascii="Times New Roman" w:hAnsi="Times New Roman" w:cs="Times New Roman"/>
          <w:b/>
          <w:i/>
          <w:sz w:val="26"/>
          <w:szCs w:val="26"/>
        </w:rPr>
        <w:t>Практика.</w:t>
      </w:r>
      <w:r w:rsidR="00476A81" w:rsidRPr="00D82AF8">
        <w:rPr>
          <w:rFonts w:ascii="Times New Roman" w:hAnsi="Times New Roman" w:cs="Times New Roman"/>
          <w:sz w:val="26"/>
          <w:szCs w:val="26"/>
        </w:rPr>
        <w:t xml:space="preserve"> Лепка народных глиняных игрушек животных (дымковская, каргопольская, узбекская игрушка, филимоновская свистулька). Лепка домашних животных. Лепка животных пустыни. Лепка цирковых животных. Лепка фантастических животных. Лепка китайского дракона. Лепка индийского слона (подсвечник). Выполнение упражнений на композиционное решение</w:t>
      </w:r>
      <w:proofErr w:type="gramStart"/>
      <w:r w:rsidR="00476A81" w:rsidRPr="00D82AF8">
        <w:rPr>
          <w:rFonts w:ascii="Times New Roman" w:hAnsi="Times New Roman" w:cs="Times New Roman"/>
          <w:sz w:val="26"/>
          <w:szCs w:val="26"/>
        </w:rPr>
        <w:t>.В</w:t>
      </w:r>
      <w:proofErr w:type="gramEnd"/>
      <w:r w:rsidR="00476A81" w:rsidRPr="00D82AF8">
        <w:rPr>
          <w:rFonts w:ascii="Times New Roman" w:hAnsi="Times New Roman" w:cs="Times New Roman"/>
          <w:sz w:val="26"/>
          <w:szCs w:val="26"/>
        </w:rPr>
        <w:t xml:space="preserve">ыполнение простых двухфигурных композиций. Лепка подарков, подарков к новому году. Роспись готовых изделий. Лепка медальона «Символ года». </w:t>
      </w:r>
    </w:p>
    <w:p w:rsidR="00D82AF8" w:rsidRDefault="00D82AF8" w:rsidP="00476A81">
      <w:pPr>
        <w:jc w:val="both"/>
        <w:rPr>
          <w:rFonts w:ascii="Times New Roman" w:hAnsi="Times New Roman" w:cs="Times New Roman"/>
          <w:sz w:val="26"/>
          <w:szCs w:val="26"/>
        </w:rPr>
      </w:pPr>
      <w:r>
        <w:rPr>
          <w:rFonts w:ascii="Times New Roman" w:hAnsi="Times New Roman" w:cs="Times New Roman"/>
          <w:b/>
          <w:sz w:val="26"/>
          <w:szCs w:val="26"/>
        </w:rPr>
        <w:t>4</w:t>
      </w:r>
      <w:r w:rsidR="00476A81" w:rsidRPr="00D82AF8">
        <w:rPr>
          <w:rFonts w:ascii="Times New Roman" w:hAnsi="Times New Roman" w:cs="Times New Roman"/>
          <w:b/>
          <w:sz w:val="26"/>
          <w:szCs w:val="26"/>
        </w:rPr>
        <w:t xml:space="preserve">. Человек. </w:t>
      </w:r>
      <w:r w:rsidR="00476A81" w:rsidRPr="00D82AF8">
        <w:rPr>
          <w:rFonts w:ascii="Times New Roman" w:hAnsi="Times New Roman" w:cs="Times New Roman"/>
          <w:b/>
          <w:i/>
          <w:sz w:val="26"/>
          <w:szCs w:val="26"/>
        </w:rPr>
        <w:t>Теория.</w:t>
      </w:r>
      <w:r w:rsidR="00476A81" w:rsidRPr="00D82AF8">
        <w:rPr>
          <w:rFonts w:ascii="Times New Roman" w:hAnsi="Times New Roman" w:cs="Times New Roman"/>
          <w:sz w:val="26"/>
          <w:szCs w:val="26"/>
        </w:rPr>
        <w:t xml:space="preserve"> Основы анатомии человека. Правила лепки человеческой фигуры из глины. Принципы лепки народной глиняной игрушки (человек). Творчество мастеров скульптурного портрета. Последовательность построения схемы фигуры человека в повороте. Народные костюмы разных эпох. Применение </w:t>
      </w:r>
      <w:r w:rsidR="00476A81" w:rsidRPr="00D82AF8">
        <w:rPr>
          <w:rFonts w:ascii="Times New Roman" w:hAnsi="Times New Roman" w:cs="Times New Roman"/>
          <w:sz w:val="26"/>
          <w:szCs w:val="26"/>
        </w:rPr>
        <w:lastRenderedPageBreak/>
        <w:t>объема на круглой скульптуре.</w:t>
      </w:r>
      <w:r w:rsidRPr="00D82AF8">
        <w:t xml:space="preserve"> </w:t>
      </w:r>
      <w:r w:rsidRPr="00D82AF8">
        <w:rPr>
          <w:rFonts w:ascii="Times New Roman" w:hAnsi="Times New Roman" w:cs="Times New Roman"/>
          <w:sz w:val="26"/>
          <w:szCs w:val="26"/>
        </w:rPr>
        <w:t xml:space="preserve">Народные орнаменты. Композиция из двух фигур. Правила расположения. Многофигурная композиция. </w:t>
      </w:r>
      <w:r w:rsidRPr="00D82AF8">
        <w:rPr>
          <w:rFonts w:ascii="Times New Roman" w:hAnsi="Times New Roman" w:cs="Times New Roman"/>
          <w:b/>
          <w:i/>
          <w:sz w:val="26"/>
          <w:szCs w:val="26"/>
        </w:rPr>
        <w:t>Практика.</w:t>
      </w:r>
      <w:r w:rsidRPr="00D82AF8">
        <w:rPr>
          <w:rFonts w:ascii="Times New Roman" w:hAnsi="Times New Roman" w:cs="Times New Roman"/>
          <w:sz w:val="26"/>
          <w:szCs w:val="26"/>
        </w:rPr>
        <w:t xml:space="preserve"> Эскизы. Выполнение набросков человека. Лепка народных глиняных игрушек – людей: «Дымковская барышня», «Каргопольский мужичок», «Торговец». Портрет друга, автопортрет. Лепка человеческой фигуры из глины. Человек в движении. Лепка персонажей сказок. Зарисовка костюмов различных эпох и орнаментов. Выполнение складок одежды на фигуре. Двухфигурная композиции: «Друзья», «На отдыхе». Портрет мамы - подарок к 8 марта. Выполнение двух и трех цветной декоративной композиции «Смешные человечки» </w:t>
      </w:r>
    </w:p>
    <w:p w:rsidR="00D82AF8" w:rsidRDefault="00D82AF8" w:rsidP="00476A81">
      <w:pPr>
        <w:jc w:val="both"/>
        <w:rPr>
          <w:rFonts w:ascii="Times New Roman" w:hAnsi="Times New Roman" w:cs="Times New Roman"/>
          <w:sz w:val="26"/>
          <w:szCs w:val="26"/>
        </w:rPr>
      </w:pPr>
      <w:r w:rsidRPr="00D82AF8">
        <w:rPr>
          <w:rFonts w:ascii="Times New Roman" w:hAnsi="Times New Roman" w:cs="Times New Roman"/>
          <w:b/>
          <w:sz w:val="26"/>
          <w:szCs w:val="26"/>
        </w:rPr>
        <w:t xml:space="preserve">5. Рельеф. </w:t>
      </w:r>
      <w:r w:rsidRPr="00D82AF8">
        <w:rPr>
          <w:rFonts w:ascii="Times New Roman" w:hAnsi="Times New Roman" w:cs="Times New Roman"/>
          <w:b/>
          <w:i/>
          <w:sz w:val="26"/>
          <w:szCs w:val="26"/>
        </w:rPr>
        <w:t>Теория.</w:t>
      </w:r>
      <w:r w:rsidRPr="00D82AF8">
        <w:rPr>
          <w:rFonts w:ascii="Times New Roman" w:hAnsi="Times New Roman" w:cs="Times New Roman"/>
          <w:sz w:val="26"/>
          <w:szCs w:val="26"/>
        </w:rPr>
        <w:t xml:space="preserve"> Изразец. Роспись изразца. Рельеф. Рельефы в архитектуре Санкт–Петербурга. Перегородчатая эмаль. Рельефная композиция. Барельеф, контррельеф. </w:t>
      </w:r>
      <w:r w:rsidRPr="00D82AF8">
        <w:rPr>
          <w:rFonts w:ascii="Times New Roman" w:hAnsi="Times New Roman" w:cs="Times New Roman"/>
          <w:b/>
          <w:i/>
          <w:sz w:val="26"/>
          <w:szCs w:val="26"/>
        </w:rPr>
        <w:t>Практика.</w:t>
      </w:r>
      <w:r w:rsidRPr="00D82AF8">
        <w:rPr>
          <w:rFonts w:ascii="Times New Roman" w:hAnsi="Times New Roman" w:cs="Times New Roman"/>
          <w:sz w:val="26"/>
          <w:szCs w:val="26"/>
        </w:rPr>
        <w:t xml:space="preserve"> Выполнение эскиза собственного изразца. Изготовление изразца по эскизу. Выполнение панно «Чаепитие», «</w:t>
      </w:r>
      <w:r w:rsidR="00411819" w:rsidRPr="00D82AF8">
        <w:rPr>
          <w:rFonts w:ascii="Times New Roman" w:hAnsi="Times New Roman" w:cs="Times New Roman"/>
          <w:sz w:val="26"/>
          <w:szCs w:val="26"/>
        </w:rPr>
        <w:t>Натюрморт</w:t>
      </w:r>
      <w:r w:rsidRPr="00D82AF8">
        <w:rPr>
          <w:rFonts w:ascii="Times New Roman" w:hAnsi="Times New Roman" w:cs="Times New Roman"/>
          <w:sz w:val="26"/>
          <w:szCs w:val="26"/>
        </w:rPr>
        <w:t xml:space="preserve">». Создание рельефной композиции «Мой город». Выполнение лепного изразца. Изготовление пиалы с рельефом. Выполнение композиции «Мир музыки». Лепка декоративного рельефа «В гостях у сказки». Лепка декоративной работы по мотивам перегородчатой эмали. Рельефная композиция в керамическом приеме. Лепка рельефов по собственным эскизам. Выполнение рельефных композиций на вазах. Выполнение эскизов. Роспись готовых изделий глазурями. </w:t>
      </w:r>
    </w:p>
    <w:p w:rsidR="00D82AF8" w:rsidRDefault="00D82AF8" w:rsidP="00476A81">
      <w:pPr>
        <w:jc w:val="both"/>
        <w:rPr>
          <w:rFonts w:ascii="Times New Roman" w:hAnsi="Times New Roman" w:cs="Times New Roman"/>
          <w:sz w:val="26"/>
          <w:szCs w:val="26"/>
        </w:rPr>
      </w:pPr>
      <w:r w:rsidRPr="00D82AF8">
        <w:rPr>
          <w:rFonts w:ascii="Times New Roman" w:hAnsi="Times New Roman" w:cs="Times New Roman"/>
          <w:b/>
          <w:sz w:val="26"/>
          <w:szCs w:val="26"/>
        </w:rPr>
        <w:t xml:space="preserve">6. Контрольное занятие. </w:t>
      </w:r>
      <w:r w:rsidRPr="00D82AF8">
        <w:rPr>
          <w:rFonts w:ascii="Times New Roman" w:hAnsi="Times New Roman" w:cs="Times New Roman"/>
          <w:b/>
          <w:i/>
          <w:sz w:val="26"/>
          <w:szCs w:val="26"/>
        </w:rPr>
        <w:t>Практика.</w:t>
      </w:r>
      <w:r w:rsidRPr="00D82AF8">
        <w:rPr>
          <w:rFonts w:ascii="Times New Roman" w:hAnsi="Times New Roman" w:cs="Times New Roman"/>
          <w:sz w:val="26"/>
          <w:szCs w:val="26"/>
        </w:rPr>
        <w:t xml:space="preserve"> Опрос. Выполнение творческих работ. Представление работ. </w:t>
      </w:r>
    </w:p>
    <w:p w:rsidR="00D160B5" w:rsidRDefault="00D82AF8" w:rsidP="00FF1D22">
      <w:pPr>
        <w:jc w:val="both"/>
        <w:rPr>
          <w:rFonts w:ascii="Times New Roman" w:hAnsi="Times New Roman" w:cs="Times New Roman"/>
          <w:sz w:val="26"/>
          <w:szCs w:val="26"/>
        </w:rPr>
      </w:pPr>
      <w:r w:rsidRPr="00D82AF8">
        <w:rPr>
          <w:rFonts w:ascii="Times New Roman" w:hAnsi="Times New Roman" w:cs="Times New Roman"/>
          <w:b/>
          <w:sz w:val="26"/>
          <w:szCs w:val="26"/>
        </w:rPr>
        <w:t xml:space="preserve">7. Итоговое занятие. </w:t>
      </w:r>
      <w:r w:rsidRPr="00D82AF8">
        <w:rPr>
          <w:rFonts w:ascii="Times New Roman" w:hAnsi="Times New Roman" w:cs="Times New Roman"/>
          <w:b/>
          <w:i/>
          <w:sz w:val="26"/>
          <w:szCs w:val="26"/>
        </w:rPr>
        <w:t>Практика.</w:t>
      </w:r>
      <w:r w:rsidRPr="00D82AF8">
        <w:rPr>
          <w:rFonts w:ascii="Times New Roman" w:hAnsi="Times New Roman" w:cs="Times New Roman"/>
          <w:sz w:val="26"/>
          <w:szCs w:val="26"/>
        </w:rPr>
        <w:t xml:space="preserve"> Подведение итогов года. Выставка работ учащихся. Вручение призов, грамот, портфолио.</w:t>
      </w:r>
    </w:p>
    <w:p w:rsidR="00DC0939" w:rsidRDefault="00DC0939" w:rsidP="00DC0939">
      <w:pPr>
        <w:jc w:val="center"/>
        <w:rPr>
          <w:rFonts w:ascii="Times New Roman" w:hAnsi="Times New Roman" w:cs="Times New Roman"/>
          <w:b/>
          <w:sz w:val="26"/>
          <w:szCs w:val="26"/>
        </w:rPr>
      </w:pPr>
      <w:r>
        <w:rPr>
          <w:rFonts w:ascii="Times New Roman" w:hAnsi="Times New Roman" w:cs="Times New Roman"/>
          <w:b/>
          <w:sz w:val="26"/>
          <w:szCs w:val="26"/>
        </w:rPr>
        <w:t>Календарный учебный график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701"/>
      </w:tblGrid>
      <w:tr w:rsidR="00DC0939" w:rsidRPr="00DC0939" w:rsidTr="00DC0939">
        <w:trPr>
          <w:trHeight w:val="300"/>
        </w:trPr>
        <w:tc>
          <w:tcPr>
            <w:tcW w:w="4870" w:type="dxa"/>
            <w:shd w:val="clear" w:color="auto" w:fill="auto"/>
          </w:tcPr>
          <w:p w:rsidR="00DC0939" w:rsidRPr="00DC0939" w:rsidRDefault="00DC0939" w:rsidP="00696B8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Срок реализации программы</w:t>
            </w:r>
          </w:p>
        </w:tc>
        <w:tc>
          <w:tcPr>
            <w:tcW w:w="4701" w:type="dxa"/>
            <w:shd w:val="clear" w:color="auto" w:fill="auto"/>
          </w:tcPr>
          <w:p w:rsidR="00DC0939" w:rsidRPr="00DC0939" w:rsidRDefault="00DC0939" w:rsidP="00696B8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1 год</w:t>
            </w:r>
          </w:p>
        </w:tc>
      </w:tr>
      <w:tr w:rsidR="00DC0939" w:rsidRPr="00DC0939" w:rsidTr="00696B83">
        <w:tc>
          <w:tcPr>
            <w:tcW w:w="4870" w:type="dxa"/>
            <w:shd w:val="clear" w:color="auto" w:fill="auto"/>
          </w:tcPr>
          <w:p w:rsidR="00DC0939" w:rsidRPr="00DC0939" w:rsidRDefault="00DC0939" w:rsidP="00696B8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Количество учебных дней</w:t>
            </w:r>
          </w:p>
        </w:tc>
        <w:tc>
          <w:tcPr>
            <w:tcW w:w="4701" w:type="dxa"/>
            <w:shd w:val="clear" w:color="auto" w:fill="auto"/>
          </w:tcPr>
          <w:p w:rsidR="00DC0939" w:rsidRPr="00DC0939" w:rsidRDefault="00DC0939" w:rsidP="00696B8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72</w:t>
            </w:r>
          </w:p>
        </w:tc>
      </w:tr>
      <w:tr w:rsidR="00DC0939" w:rsidRPr="00DC0939" w:rsidTr="00696B83">
        <w:tc>
          <w:tcPr>
            <w:tcW w:w="4870" w:type="dxa"/>
            <w:shd w:val="clear" w:color="auto" w:fill="auto"/>
          </w:tcPr>
          <w:p w:rsidR="00DC0939" w:rsidRPr="00DC0939" w:rsidRDefault="00DC0939" w:rsidP="00696B8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Количество учебных недель</w:t>
            </w:r>
          </w:p>
        </w:tc>
        <w:tc>
          <w:tcPr>
            <w:tcW w:w="4701" w:type="dxa"/>
            <w:shd w:val="clear" w:color="auto" w:fill="auto"/>
          </w:tcPr>
          <w:p w:rsidR="00DC0939" w:rsidRPr="00DC0939" w:rsidRDefault="00DC0939" w:rsidP="00696B8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36</w:t>
            </w:r>
          </w:p>
        </w:tc>
      </w:tr>
      <w:tr w:rsidR="00DC0939" w:rsidRPr="00DC0939" w:rsidTr="00696B83">
        <w:tc>
          <w:tcPr>
            <w:tcW w:w="4870" w:type="dxa"/>
            <w:shd w:val="clear" w:color="auto" w:fill="auto"/>
          </w:tcPr>
          <w:p w:rsidR="00DC0939" w:rsidRPr="00DC0939" w:rsidRDefault="00DC0939" w:rsidP="00696B8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Дата начала учебного периода</w:t>
            </w:r>
          </w:p>
        </w:tc>
        <w:tc>
          <w:tcPr>
            <w:tcW w:w="4701" w:type="dxa"/>
            <w:shd w:val="clear" w:color="auto" w:fill="auto"/>
          </w:tcPr>
          <w:p w:rsidR="00DC0939" w:rsidRPr="00DC0939" w:rsidRDefault="00DC0939" w:rsidP="00696B8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2 неделя сентября</w:t>
            </w:r>
          </w:p>
        </w:tc>
      </w:tr>
      <w:tr w:rsidR="00DC0939" w:rsidRPr="00DC0939" w:rsidTr="00696B83">
        <w:tc>
          <w:tcPr>
            <w:tcW w:w="4870" w:type="dxa"/>
            <w:shd w:val="clear" w:color="auto" w:fill="auto"/>
          </w:tcPr>
          <w:p w:rsidR="00DC0939" w:rsidRPr="00DC0939" w:rsidRDefault="00DC0939" w:rsidP="00696B8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Дата окончания учебного периода</w:t>
            </w:r>
          </w:p>
        </w:tc>
        <w:tc>
          <w:tcPr>
            <w:tcW w:w="4701" w:type="dxa"/>
            <w:shd w:val="clear" w:color="auto" w:fill="auto"/>
          </w:tcPr>
          <w:p w:rsidR="00DC0939" w:rsidRPr="00DC0939" w:rsidRDefault="00DC0939" w:rsidP="00696B8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31 мая</w:t>
            </w:r>
          </w:p>
        </w:tc>
      </w:tr>
      <w:tr w:rsidR="00DC0939" w:rsidRPr="00DC0939" w:rsidTr="00696B83">
        <w:tc>
          <w:tcPr>
            <w:tcW w:w="4870" w:type="dxa"/>
            <w:shd w:val="clear" w:color="auto" w:fill="auto"/>
          </w:tcPr>
          <w:p w:rsidR="00DC0939" w:rsidRPr="00DC0939" w:rsidRDefault="00DC0939" w:rsidP="00696B83">
            <w:pPr>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Сроки проведения контроля/аттестации</w:t>
            </w:r>
          </w:p>
        </w:tc>
        <w:tc>
          <w:tcPr>
            <w:tcW w:w="4701" w:type="dxa"/>
            <w:shd w:val="clear" w:color="auto" w:fill="auto"/>
          </w:tcPr>
          <w:p w:rsidR="00DC0939" w:rsidRPr="00DC0939" w:rsidRDefault="00DC0939" w:rsidP="00696B8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Текущий, промежуточный, итоговый</w:t>
            </w:r>
          </w:p>
        </w:tc>
      </w:tr>
      <w:tr w:rsidR="00DC0939" w:rsidRPr="00DC0939" w:rsidTr="00B340A0">
        <w:trPr>
          <w:trHeight w:val="444"/>
        </w:trPr>
        <w:tc>
          <w:tcPr>
            <w:tcW w:w="4870" w:type="dxa"/>
            <w:shd w:val="clear" w:color="auto" w:fill="auto"/>
          </w:tcPr>
          <w:p w:rsidR="00DC0939" w:rsidRPr="00DC0939" w:rsidRDefault="00DC0939" w:rsidP="00696B83">
            <w:pPr>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Режим занятий</w:t>
            </w:r>
          </w:p>
        </w:tc>
        <w:tc>
          <w:tcPr>
            <w:tcW w:w="4701" w:type="dxa"/>
            <w:shd w:val="clear" w:color="auto" w:fill="auto"/>
          </w:tcPr>
          <w:p w:rsidR="00DC0939" w:rsidRPr="00DC0939" w:rsidRDefault="00DC0939" w:rsidP="00696B83">
            <w:pPr>
              <w:jc w:val="both"/>
              <w:rPr>
                <w:rFonts w:ascii="Times New Roman" w:eastAsia="Times New Roman" w:hAnsi="Times New Roman" w:cs="Times New Roman"/>
                <w:sz w:val="26"/>
                <w:szCs w:val="26"/>
              </w:rPr>
            </w:pPr>
            <w:r w:rsidRPr="00DC0939">
              <w:rPr>
                <w:rFonts w:ascii="Times New Roman" w:eastAsia="Times New Roman" w:hAnsi="Times New Roman" w:cs="Times New Roman"/>
                <w:sz w:val="26"/>
                <w:szCs w:val="26"/>
              </w:rPr>
              <w:t>1 раз в неделю по 2 академических часа</w:t>
            </w:r>
          </w:p>
        </w:tc>
      </w:tr>
    </w:tbl>
    <w:p w:rsidR="000C54D4" w:rsidRDefault="000C54D4" w:rsidP="00032830">
      <w:pPr>
        <w:jc w:val="center"/>
        <w:rPr>
          <w:rFonts w:ascii="Times New Roman" w:hAnsi="Times New Roman" w:cs="Times New Roman"/>
          <w:b/>
          <w:sz w:val="26"/>
          <w:szCs w:val="26"/>
        </w:rPr>
      </w:pPr>
    </w:p>
    <w:p w:rsidR="007E329E" w:rsidRDefault="007E329E" w:rsidP="00032830">
      <w:pPr>
        <w:jc w:val="center"/>
        <w:rPr>
          <w:rFonts w:ascii="Times New Roman" w:hAnsi="Times New Roman" w:cs="Times New Roman"/>
          <w:b/>
          <w:sz w:val="26"/>
          <w:szCs w:val="26"/>
        </w:rPr>
      </w:pPr>
    </w:p>
    <w:p w:rsidR="007E329E" w:rsidRDefault="007E329E" w:rsidP="00032830">
      <w:pPr>
        <w:jc w:val="center"/>
        <w:rPr>
          <w:rFonts w:ascii="Times New Roman" w:hAnsi="Times New Roman" w:cs="Times New Roman"/>
          <w:b/>
          <w:sz w:val="26"/>
          <w:szCs w:val="26"/>
        </w:rPr>
      </w:pPr>
    </w:p>
    <w:p w:rsidR="00032830" w:rsidRPr="009A289C" w:rsidRDefault="00032830" w:rsidP="00032830">
      <w:pPr>
        <w:jc w:val="center"/>
        <w:rPr>
          <w:rFonts w:ascii="Times New Roman" w:hAnsi="Times New Roman" w:cs="Times New Roman"/>
          <w:b/>
          <w:sz w:val="26"/>
          <w:szCs w:val="26"/>
        </w:rPr>
      </w:pPr>
      <w:r w:rsidRPr="009A289C">
        <w:rPr>
          <w:rFonts w:ascii="Times New Roman" w:hAnsi="Times New Roman" w:cs="Times New Roman"/>
          <w:b/>
          <w:sz w:val="26"/>
          <w:szCs w:val="26"/>
        </w:rPr>
        <w:lastRenderedPageBreak/>
        <w:t>Формы аттестации</w:t>
      </w:r>
      <w:r w:rsidR="001703A9">
        <w:rPr>
          <w:rFonts w:ascii="Times New Roman" w:hAnsi="Times New Roman" w:cs="Times New Roman"/>
          <w:b/>
          <w:sz w:val="26"/>
          <w:szCs w:val="26"/>
        </w:rPr>
        <w:t xml:space="preserve"> (контроля)</w:t>
      </w:r>
    </w:p>
    <w:p w:rsidR="00032830" w:rsidRPr="009A289C" w:rsidRDefault="00032830" w:rsidP="00032830">
      <w:pPr>
        <w:jc w:val="both"/>
        <w:rPr>
          <w:rFonts w:ascii="Times New Roman" w:hAnsi="Times New Roman" w:cs="Times New Roman"/>
          <w:sz w:val="26"/>
          <w:szCs w:val="26"/>
        </w:rPr>
      </w:pPr>
      <w:r w:rsidRPr="009A289C">
        <w:rPr>
          <w:rFonts w:ascii="Times New Roman" w:hAnsi="Times New Roman" w:cs="Times New Roman"/>
          <w:sz w:val="26"/>
          <w:szCs w:val="26"/>
        </w:rPr>
        <w:t xml:space="preserve">Результативность освоения детьми данной программы определяется с помощью педагогического мониторинга, он включает  в себя традиционные формы контроля: </w:t>
      </w:r>
    </w:p>
    <w:p w:rsidR="00032830" w:rsidRPr="009A289C" w:rsidRDefault="00032830" w:rsidP="00214FA8">
      <w:pPr>
        <w:rPr>
          <w:rFonts w:ascii="Times New Roman" w:hAnsi="Times New Roman" w:cs="Times New Roman"/>
          <w:sz w:val="26"/>
          <w:szCs w:val="26"/>
        </w:rPr>
      </w:pPr>
      <w:r w:rsidRPr="009A289C">
        <w:rPr>
          <w:rFonts w:ascii="Times New Roman" w:hAnsi="Times New Roman" w:cs="Times New Roman"/>
          <w:sz w:val="26"/>
          <w:szCs w:val="26"/>
        </w:rPr>
        <w:t xml:space="preserve">1. текущий контроль </w:t>
      </w:r>
      <w:r w:rsidR="00C17A5A">
        <w:rPr>
          <w:rFonts w:ascii="Times New Roman" w:hAnsi="Times New Roman" w:cs="Times New Roman"/>
          <w:sz w:val="26"/>
          <w:szCs w:val="26"/>
        </w:rPr>
        <w:t xml:space="preserve"> </w:t>
      </w:r>
      <w:r w:rsidRPr="009A289C">
        <w:rPr>
          <w:rFonts w:ascii="Times New Roman" w:hAnsi="Times New Roman" w:cs="Times New Roman"/>
          <w:sz w:val="26"/>
          <w:szCs w:val="26"/>
        </w:rPr>
        <w:t xml:space="preserve"> (индивидуального и группового</w:t>
      </w:r>
      <w:r w:rsidR="004974C4" w:rsidRPr="009A289C">
        <w:rPr>
          <w:rFonts w:ascii="Times New Roman" w:hAnsi="Times New Roman" w:cs="Times New Roman"/>
          <w:sz w:val="26"/>
          <w:szCs w:val="26"/>
        </w:rPr>
        <w:t>)</w:t>
      </w:r>
      <w:r w:rsidR="004974C4" w:rsidRPr="004974C4">
        <w:rPr>
          <w:rFonts w:ascii="Times New Roman" w:hAnsi="Times New Roman" w:cs="Times New Roman"/>
          <w:sz w:val="26"/>
          <w:szCs w:val="26"/>
        </w:rPr>
        <w:t xml:space="preserve"> </w:t>
      </w:r>
      <w:r w:rsidR="004974C4" w:rsidRPr="009A289C">
        <w:rPr>
          <w:rFonts w:ascii="Times New Roman" w:hAnsi="Times New Roman" w:cs="Times New Roman"/>
          <w:sz w:val="26"/>
          <w:szCs w:val="26"/>
        </w:rPr>
        <w:t>умений и навыков</w:t>
      </w:r>
      <w:r w:rsidRPr="009A289C">
        <w:rPr>
          <w:rFonts w:ascii="Times New Roman" w:hAnsi="Times New Roman" w:cs="Times New Roman"/>
          <w:sz w:val="26"/>
          <w:szCs w:val="26"/>
        </w:rPr>
        <w:t xml:space="preserve">                                                       </w:t>
      </w:r>
      <w:r w:rsidR="004974C4">
        <w:rPr>
          <w:rFonts w:ascii="Times New Roman" w:hAnsi="Times New Roman" w:cs="Times New Roman"/>
          <w:sz w:val="26"/>
          <w:szCs w:val="26"/>
        </w:rPr>
        <w:t xml:space="preserve">                           </w:t>
      </w:r>
      <w:r w:rsidRPr="009A289C">
        <w:rPr>
          <w:rFonts w:ascii="Times New Roman" w:hAnsi="Times New Roman" w:cs="Times New Roman"/>
          <w:sz w:val="26"/>
          <w:szCs w:val="26"/>
        </w:rPr>
        <w:t xml:space="preserve">в процессе наблюдения за индивидуальной работой; </w:t>
      </w:r>
      <w:r w:rsidR="00214FA8">
        <w:rPr>
          <w:rFonts w:ascii="Times New Roman" w:hAnsi="Times New Roman" w:cs="Times New Roman"/>
          <w:sz w:val="26"/>
          <w:szCs w:val="26"/>
        </w:rPr>
        <w:t xml:space="preserve">                                </w:t>
      </w:r>
      <w:r w:rsidR="004974C4">
        <w:rPr>
          <w:rFonts w:ascii="Times New Roman" w:hAnsi="Times New Roman" w:cs="Times New Roman"/>
          <w:sz w:val="26"/>
          <w:szCs w:val="26"/>
        </w:rPr>
        <w:t xml:space="preserve">                               </w:t>
      </w:r>
      <w:r w:rsidR="00214FA8">
        <w:rPr>
          <w:rFonts w:ascii="Times New Roman" w:hAnsi="Times New Roman" w:cs="Times New Roman"/>
          <w:sz w:val="26"/>
          <w:szCs w:val="26"/>
        </w:rPr>
        <w:t xml:space="preserve"> </w:t>
      </w:r>
      <w:r w:rsidRPr="009A289C">
        <w:rPr>
          <w:rFonts w:ascii="Times New Roman" w:hAnsi="Times New Roman" w:cs="Times New Roman"/>
          <w:sz w:val="26"/>
          <w:szCs w:val="26"/>
        </w:rPr>
        <w:t>2. пром</w:t>
      </w:r>
      <w:r w:rsidR="004974C4">
        <w:rPr>
          <w:rFonts w:ascii="Times New Roman" w:hAnsi="Times New Roman" w:cs="Times New Roman"/>
          <w:sz w:val="26"/>
          <w:szCs w:val="26"/>
        </w:rPr>
        <w:t>ежуточный тематический контроль</w:t>
      </w:r>
      <w:r w:rsidRPr="009A289C">
        <w:rPr>
          <w:rFonts w:ascii="Times New Roman" w:hAnsi="Times New Roman" w:cs="Times New Roman"/>
          <w:sz w:val="26"/>
          <w:szCs w:val="26"/>
        </w:rPr>
        <w:t xml:space="preserve">, организация тематических выставок; </w:t>
      </w:r>
      <w:r w:rsidR="00214FA8">
        <w:rPr>
          <w:rFonts w:ascii="Times New Roman" w:hAnsi="Times New Roman" w:cs="Times New Roman"/>
          <w:sz w:val="26"/>
          <w:szCs w:val="26"/>
        </w:rPr>
        <w:t xml:space="preserve">              </w:t>
      </w:r>
      <w:r w:rsidRPr="009A289C">
        <w:rPr>
          <w:rFonts w:ascii="Times New Roman" w:hAnsi="Times New Roman" w:cs="Times New Roman"/>
          <w:sz w:val="26"/>
          <w:szCs w:val="26"/>
        </w:rPr>
        <w:t>3. итоговый контроль умений и навыков при анализе итоговой работы.</w:t>
      </w:r>
      <w:r w:rsidR="009D0AF4">
        <w:rPr>
          <w:rFonts w:ascii="Times New Roman" w:hAnsi="Times New Roman" w:cs="Times New Roman"/>
          <w:sz w:val="26"/>
          <w:szCs w:val="26"/>
        </w:rPr>
        <w:t xml:space="preserve"> Участие в итоговой выставке и конкурсах.</w:t>
      </w:r>
    </w:p>
    <w:p w:rsidR="00032830" w:rsidRPr="009A289C" w:rsidRDefault="00032830" w:rsidP="00032830">
      <w:pPr>
        <w:jc w:val="both"/>
        <w:rPr>
          <w:rFonts w:ascii="Times New Roman" w:hAnsi="Times New Roman" w:cs="Times New Roman"/>
          <w:sz w:val="26"/>
          <w:szCs w:val="26"/>
        </w:rPr>
      </w:pPr>
      <w:r w:rsidRPr="009A289C">
        <w:rPr>
          <w:rFonts w:ascii="Times New Roman" w:hAnsi="Times New Roman" w:cs="Times New Roman"/>
          <w:sz w:val="26"/>
          <w:szCs w:val="26"/>
        </w:rPr>
        <w:t>Работы детей, соответствующие основным требованиям, представляются на выставках внутри учреждения, районных, региональных, всероссийских и международных уровнях, а также используются в оформлении кабинетов, участвуют в конкурсах, фестивалях различных уровней. На протяжении всего процесса обучения дети учатся анализировать и оценивать свою работу. Этот вид деятельности предусматривает следующие этапы:  анализ педагога;  совместный анализ учащегося и педагога;  самоанализ.</w:t>
      </w:r>
    </w:p>
    <w:p w:rsidR="00845D31" w:rsidRPr="00845D31" w:rsidRDefault="00845D31" w:rsidP="00845D31">
      <w:pPr>
        <w:pStyle w:val="a6"/>
        <w:jc w:val="both"/>
        <w:rPr>
          <w:rFonts w:ascii="Times New Roman" w:hAnsi="Times New Roman"/>
          <w:b/>
          <w:sz w:val="26"/>
          <w:szCs w:val="26"/>
        </w:rPr>
      </w:pPr>
      <w:r w:rsidRPr="00845D31">
        <w:rPr>
          <w:rFonts w:ascii="Times New Roman" w:hAnsi="Times New Roman"/>
          <w:b/>
          <w:sz w:val="26"/>
          <w:szCs w:val="26"/>
        </w:rPr>
        <w:t xml:space="preserve">                                   </w:t>
      </w:r>
      <w:r w:rsidR="00E93DCC">
        <w:rPr>
          <w:rFonts w:ascii="Times New Roman" w:hAnsi="Times New Roman"/>
          <w:b/>
          <w:sz w:val="26"/>
          <w:szCs w:val="26"/>
        </w:rPr>
        <w:t xml:space="preserve">     </w:t>
      </w:r>
      <w:r w:rsidRPr="00845D31">
        <w:rPr>
          <w:rFonts w:ascii="Times New Roman" w:hAnsi="Times New Roman"/>
          <w:b/>
          <w:sz w:val="26"/>
          <w:szCs w:val="26"/>
        </w:rPr>
        <w:t>Оценочные материалы</w:t>
      </w:r>
    </w:p>
    <w:p w:rsidR="009D0AF4" w:rsidRPr="009D0AF4" w:rsidRDefault="00845D31" w:rsidP="009D0AF4">
      <w:pPr>
        <w:pStyle w:val="a6"/>
        <w:jc w:val="both"/>
        <w:rPr>
          <w:rFonts w:ascii="Times New Roman" w:hAnsi="Times New Roman"/>
          <w:sz w:val="26"/>
          <w:szCs w:val="26"/>
        </w:rPr>
      </w:pPr>
      <w:r w:rsidRPr="00845D31">
        <w:rPr>
          <w:rFonts w:ascii="Times New Roman" w:hAnsi="Times New Roman"/>
          <w:sz w:val="26"/>
          <w:szCs w:val="26"/>
        </w:rPr>
        <w:t xml:space="preserve">Для установления получения качества знаний и </w:t>
      </w:r>
      <w:r w:rsidR="00B340A0" w:rsidRPr="00845D31">
        <w:rPr>
          <w:rFonts w:ascii="Times New Roman" w:hAnsi="Times New Roman"/>
          <w:sz w:val="26"/>
          <w:szCs w:val="26"/>
        </w:rPr>
        <w:t>умений,</w:t>
      </w:r>
      <w:r w:rsidRPr="00845D31">
        <w:rPr>
          <w:rFonts w:ascii="Times New Roman" w:hAnsi="Times New Roman"/>
          <w:sz w:val="26"/>
          <w:szCs w:val="26"/>
        </w:rPr>
        <w:t xml:space="preserve"> приобретенных детьми в процессе обучения</w:t>
      </w:r>
      <w:r w:rsidR="00B340A0">
        <w:rPr>
          <w:rFonts w:ascii="Times New Roman" w:hAnsi="Times New Roman"/>
          <w:sz w:val="26"/>
          <w:szCs w:val="26"/>
        </w:rPr>
        <w:t>,</w:t>
      </w:r>
      <w:r w:rsidRPr="00845D31">
        <w:rPr>
          <w:rFonts w:ascii="Times New Roman" w:hAnsi="Times New Roman"/>
          <w:sz w:val="26"/>
          <w:szCs w:val="26"/>
        </w:rPr>
        <w:t xml:space="preserve"> проводится выставка зачетных работ по разделам. Каждая работа оценивается по критериям, которые вносятся в протокол.</w:t>
      </w:r>
      <w:r w:rsidR="009D0AF4">
        <w:rPr>
          <w:rFonts w:ascii="Times New Roman" w:hAnsi="Times New Roman"/>
          <w:b/>
          <w:sz w:val="26"/>
          <w:szCs w:val="26"/>
        </w:rPr>
        <w:t xml:space="preserve"> </w:t>
      </w:r>
    </w:p>
    <w:p w:rsidR="000C54D4" w:rsidRDefault="000C54D4" w:rsidP="00854D08">
      <w:pPr>
        <w:pStyle w:val="a6"/>
        <w:jc w:val="center"/>
        <w:rPr>
          <w:rFonts w:ascii="Times New Roman" w:hAnsi="Times New Roman"/>
          <w:b/>
          <w:sz w:val="26"/>
          <w:szCs w:val="26"/>
        </w:rPr>
      </w:pPr>
    </w:p>
    <w:p w:rsidR="00854D08" w:rsidRPr="001429AF" w:rsidRDefault="00854D08" w:rsidP="00854D08">
      <w:pPr>
        <w:pStyle w:val="a6"/>
        <w:jc w:val="center"/>
        <w:rPr>
          <w:rFonts w:ascii="Times New Roman" w:hAnsi="Times New Roman"/>
          <w:b/>
          <w:sz w:val="26"/>
          <w:szCs w:val="26"/>
        </w:rPr>
      </w:pPr>
      <w:r w:rsidRPr="001429AF">
        <w:rPr>
          <w:rFonts w:ascii="Times New Roman" w:hAnsi="Times New Roman"/>
          <w:b/>
          <w:sz w:val="26"/>
          <w:szCs w:val="26"/>
        </w:rPr>
        <w:t xml:space="preserve">Анализ результативности                                                                                                            освоения дополнительной общеобразовательной программы </w:t>
      </w:r>
    </w:p>
    <w:p w:rsidR="00854D08" w:rsidRDefault="00854D08" w:rsidP="00854D08">
      <w:pPr>
        <w:pStyle w:val="a6"/>
        <w:jc w:val="center"/>
        <w:rPr>
          <w:rFonts w:ascii="Times New Roman" w:hAnsi="Times New Roman"/>
          <w:sz w:val="26"/>
          <w:szCs w:val="26"/>
        </w:rPr>
      </w:pPr>
      <w:r w:rsidRPr="00854D08">
        <w:rPr>
          <w:rFonts w:ascii="Times New Roman" w:hAnsi="Times New Roman"/>
          <w:sz w:val="26"/>
          <w:szCs w:val="26"/>
        </w:rPr>
        <w:t xml:space="preserve">Вид контроля (текущий) </w:t>
      </w:r>
      <w:r>
        <w:rPr>
          <w:rFonts w:ascii="Times New Roman" w:hAnsi="Times New Roman"/>
          <w:sz w:val="26"/>
          <w:szCs w:val="26"/>
        </w:rPr>
        <w:t xml:space="preserve"> </w:t>
      </w:r>
      <w:r w:rsidRPr="00854D08">
        <w:rPr>
          <w:rFonts w:ascii="Times New Roman" w:hAnsi="Times New Roman"/>
          <w:sz w:val="26"/>
          <w:szCs w:val="26"/>
        </w:rPr>
        <w:t xml:space="preserve">20__ </w:t>
      </w:r>
      <w:r>
        <w:rPr>
          <w:rFonts w:ascii="Times New Roman" w:hAnsi="Times New Roman"/>
          <w:sz w:val="26"/>
          <w:szCs w:val="26"/>
        </w:rPr>
        <w:t xml:space="preserve">  </w:t>
      </w:r>
      <w:r w:rsidRPr="00854D08">
        <w:rPr>
          <w:rFonts w:ascii="Times New Roman" w:hAnsi="Times New Roman"/>
          <w:sz w:val="26"/>
          <w:szCs w:val="26"/>
        </w:rPr>
        <w:t>20__ учебный год;</w:t>
      </w:r>
    </w:p>
    <w:p w:rsidR="00845D31" w:rsidRDefault="00854D08" w:rsidP="00854D08">
      <w:pPr>
        <w:pStyle w:val="a6"/>
        <w:jc w:val="center"/>
        <w:rPr>
          <w:rFonts w:ascii="Times New Roman" w:hAnsi="Times New Roman"/>
          <w:sz w:val="26"/>
          <w:szCs w:val="26"/>
        </w:rPr>
      </w:pPr>
      <w:r>
        <w:rPr>
          <w:rFonts w:ascii="Times New Roman" w:hAnsi="Times New Roman"/>
          <w:sz w:val="26"/>
          <w:szCs w:val="26"/>
        </w:rPr>
        <w:t xml:space="preserve"> </w:t>
      </w:r>
      <w:r w:rsidRPr="00854D08">
        <w:rPr>
          <w:rFonts w:ascii="Times New Roman" w:hAnsi="Times New Roman"/>
          <w:sz w:val="26"/>
          <w:szCs w:val="26"/>
        </w:rPr>
        <w:t xml:space="preserve"> </w:t>
      </w:r>
    </w:p>
    <w:tbl>
      <w:tblPr>
        <w:tblStyle w:val="a3"/>
        <w:tblW w:w="0" w:type="auto"/>
        <w:tblLayout w:type="fixed"/>
        <w:tblLook w:val="04A0"/>
      </w:tblPr>
      <w:tblGrid>
        <w:gridCol w:w="560"/>
        <w:gridCol w:w="1713"/>
        <w:gridCol w:w="812"/>
        <w:gridCol w:w="992"/>
        <w:gridCol w:w="1060"/>
        <w:gridCol w:w="756"/>
        <w:gridCol w:w="742"/>
        <w:gridCol w:w="733"/>
        <w:gridCol w:w="957"/>
        <w:gridCol w:w="1246"/>
      </w:tblGrid>
      <w:tr w:rsidR="001429AF" w:rsidRPr="00854D08" w:rsidTr="00306CD5">
        <w:trPr>
          <w:trHeight w:val="271"/>
        </w:trPr>
        <w:tc>
          <w:tcPr>
            <w:tcW w:w="560" w:type="dxa"/>
            <w:vMerge w:val="restart"/>
          </w:tcPr>
          <w:p w:rsidR="001429AF" w:rsidRPr="001429AF" w:rsidRDefault="001429AF" w:rsidP="00854D08">
            <w:pPr>
              <w:pStyle w:val="a6"/>
              <w:jc w:val="center"/>
              <w:rPr>
                <w:rFonts w:ascii="Times New Roman" w:hAnsi="Times New Roman"/>
                <w:b/>
                <w:sz w:val="24"/>
                <w:szCs w:val="24"/>
              </w:rPr>
            </w:pPr>
            <w:r w:rsidRPr="001429AF">
              <w:rPr>
                <w:rFonts w:ascii="Times New Roman" w:hAnsi="Times New Roman"/>
                <w:b/>
                <w:sz w:val="24"/>
                <w:szCs w:val="24"/>
              </w:rPr>
              <w:t xml:space="preserve">№ </w:t>
            </w:r>
            <w:proofErr w:type="gramStart"/>
            <w:r w:rsidRPr="001429AF">
              <w:rPr>
                <w:rFonts w:ascii="Times New Roman" w:hAnsi="Times New Roman"/>
                <w:b/>
                <w:sz w:val="24"/>
                <w:szCs w:val="24"/>
              </w:rPr>
              <w:t>п</w:t>
            </w:r>
            <w:proofErr w:type="gramEnd"/>
            <w:r w:rsidRPr="001429AF">
              <w:rPr>
                <w:rFonts w:ascii="Times New Roman" w:hAnsi="Times New Roman"/>
                <w:b/>
                <w:sz w:val="24"/>
                <w:szCs w:val="24"/>
              </w:rPr>
              <w:t>/п</w:t>
            </w:r>
          </w:p>
        </w:tc>
        <w:tc>
          <w:tcPr>
            <w:tcW w:w="1713" w:type="dxa"/>
            <w:vMerge w:val="restart"/>
          </w:tcPr>
          <w:p w:rsidR="001429AF" w:rsidRPr="001429AF" w:rsidRDefault="001429AF" w:rsidP="00854D08">
            <w:pPr>
              <w:pStyle w:val="a6"/>
              <w:jc w:val="center"/>
              <w:rPr>
                <w:rFonts w:ascii="Times New Roman" w:hAnsi="Times New Roman"/>
                <w:b/>
                <w:sz w:val="24"/>
                <w:szCs w:val="24"/>
              </w:rPr>
            </w:pPr>
            <w:r w:rsidRPr="001429AF">
              <w:rPr>
                <w:rFonts w:ascii="Times New Roman" w:hAnsi="Times New Roman"/>
                <w:b/>
                <w:sz w:val="24"/>
                <w:szCs w:val="24"/>
              </w:rPr>
              <w:t>Ф И обучающихся</w:t>
            </w:r>
          </w:p>
        </w:tc>
        <w:tc>
          <w:tcPr>
            <w:tcW w:w="2864" w:type="dxa"/>
            <w:gridSpan w:val="3"/>
            <w:tcBorders>
              <w:bottom w:val="single" w:sz="4" w:space="0" w:color="auto"/>
            </w:tcBorders>
          </w:tcPr>
          <w:p w:rsidR="001429AF" w:rsidRPr="001429AF" w:rsidRDefault="001429AF" w:rsidP="00854D08">
            <w:pPr>
              <w:pStyle w:val="a6"/>
              <w:jc w:val="center"/>
              <w:rPr>
                <w:rFonts w:ascii="Times New Roman" w:hAnsi="Times New Roman"/>
                <w:b/>
                <w:sz w:val="24"/>
                <w:szCs w:val="24"/>
              </w:rPr>
            </w:pPr>
            <w:r w:rsidRPr="001429AF">
              <w:rPr>
                <w:rFonts w:ascii="Times New Roman" w:hAnsi="Times New Roman"/>
                <w:b/>
                <w:sz w:val="24"/>
                <w:szCs w:val="24"/>
              </w:rPr>
              <w:t>Знания</w:t>
            </w:r>
          </w:p>
        </w:tc>
        <w:tc>
          <w:tcPr>
            <w:tcW w:w="2231" w:type="dxa"/>
            <w:gridSpan w:val="3"/>
            <w:tcBorders>
              <w:bottom w:val="single" w:sz="4" w:space="0" w:color="auto"/>
            </w:tcBorders>
          </w:tcPr>
          <w:p w:rsidR="001429AF" w:rsidRPr="00854D08" w:rsidRDefault="001429AF" w:rsidP="00854D08">
            <w:pPr>
              <w:pStyle w:val="a6"/>
              <w:jc w:val="center"/>
              <w:rPr>
                <w:rFonts w:ascii="Times New Roman" w:hAnsi="Times New Roman"/>
                <w:b/>
                <w:sz w:val="24"/>
                <w:szCs w:val="24"/>
              </w:rPr>
            </w:pPr>
            <w:r>
              <w:rPr>
                <w:rFonts w:ascii="Times New Roman" w:hAnsi="Times New Roman"/>
                <w:b/>
                <w:sz w:val="24"/>
                <w:szCs w:val="24"/>
              </w:rPr>
              <w:t>Умения</w:t>
            </w:r>
          </w:p>
        </w:tc>
        <w:tc>
          <w:tcPr>
            <w:tcW w:w="957" w:type="dxa"/>
            <w:vMerge w:val="restart"/>
          </w:tcPr>
          <w:p w:rsidR="001429AF" w:rsidRPr="00854D08" w:rsidRDefault="001429AF" w:rsidP="00854D08">
            <w:pPr>
              <w:pStyle w:val="a6"/>
              <w:jc w:val="center"/>
              <w:rPr>
                <w:rFonts w:ascii="Times New Roman" w:hAnsi="Times New Roman"/>
                <w:b/>
                <w:sz w:val="24"/>
                <w:szCs w:val="24"/>
              </w:rPr>
            </w:pPr>
            <w:r>
              <w:rPr>
                <w:rFonts w:ascii="Times New Roman" w:hAnsi="Times New Roman"/>
                <w:b/>
                <w:sz w:val="24"/>
                <w:szCs w:val="24"/>
              </w:rPr>
              <w:t>Сумма балов</w:t>
            </w:r>
          </w:p>
        </w:tc>
        <w:tc>
          <w:tcPr>
            <w:tcW w:w="1246" w:type="dxa"/>
            <w:tcBorders>
              <w:bottom w:val="single" w:sz="4" w:space="0" w:color="auto"/>
            </w:tcBorders>
          </w:tcPr>
          <w:p w:rsidR="001429AF" w:rsidRPr="00854D08" w:rsidRDefault="001429AF" w:rsidP="00854D08">
            <w:pPr>
              <w:pStyle w:val="a6"/>
              <w:jc w:val="center"/>
              <w:rPr>
                <w:rFonts w:ascii="Times New Roman" w:hAnsi="Times New Roman"/>
                <w:b/>
                <w:sz w:val="24"/>
                <w:szCs w:val="24"/>
              </w:rPr>
            </w:pPr>
            <w:r>
              <w:rPr>
                <w:rFonts w:ascii="Times New Roman" w:hAnsi="Times New Roman"/>
                <w:b/>
                <w:sz w:val="24"/>
                <w:szCs w:val="24"/>
              </w:rPr>
              <w:t>контроль</w:t>
            </w:r>
          </w:p>
        </w:tc>
      </w:tr>
      <w:tr w:rsidR="001429AF" w:rsidRPr="00854D08" w:rsidTr="00306CD5">
        <w:trPr>
          <w:trHeight w:val="272"/>
        </w:trPr>
        <w:tc>
          <w:tcPr>
            <w:tcW w:w="560" w:type="dxa"/>
            <w:vMerge/>
          </w:tcPr>
          <w:p w:rsidR="001429AF" w:rsidRPr="00854D08" w:rsidRDefault="001429AF" w:rsidP="00854D08">
            <w:pPr>
              <w:pStyle w:val="a6"/>
              <w:jc w:val="center"/>
              <w:rPr>
                <w:rFonts w:ascii="Times New Roman" w:hAnsi="Times New Roman"/>
                <w:sz w:val="24"/>
                <w:szCs w:val="24"/>
              </w:rPr>
            </w:pPr>
          </w:p>
        </w:tc>
        <w:tc>
          <w:tcPr>
            <w:tcW w:w="1713" w:type="dxa"/>
            <w:vMerge/>
          </w:tcPr>
          <w:p w:rsidR="001429AF" w:rsidRPr="00854D08" w:rsidRDefault="001429AF" w:rsidP="00854D08">
            <w:pPr>
              <w:pStyle w:val="a6"/>
              <w:jc w:val="center"/>
              <w:rPr>
                <w:rFonts w:ascii="Times New Roman" w:hAnsi="Times New Roman"/>
                <w:sz w:val="24"/>
                <w:szCs w:val="24"/>
              </w:rPr>
            </w:pPr>
          </w:p>
        </w:tc>
        <w:tc>
          <w:tcPr>
            <w:tcW w:w="812" w:type="dxa"/>
            <w:tcBorders>
              <w:top w:val="single" w:sz="4" w:space="0" w:color="auto"/>
            </w:tcBorders>
          </w:tcPr>
          <w:p w:rsidR="001429AF" w:rsidRPr="00306CD5" w:rsidRDefault="00306CD5" w:rsidP="00854D08">
            <w:pPr>
              <w:pStyle w:val="a6"/>
              <w:jc w:val="center"/>
              <w:rPr>
                <w:rFonts w:ascii="Times New Roman" w:hAnsi="Times New Roman"/>
                <w:sz w:val="24"/>
                <w:szCs w:val="24"/>
              </w:rPr>
            </w:pPr>
            <w:r w:rsidRPr="00306CD5">
              <w:rPr>
                <w:rFonts w:ascii="Times New Roman" w:hAnsi="Times New Roman"/>
                <w:sz w:val="24"/>
                <w:szCs w:val="24"/>
              </w:rPr>
              <w:t>Правила охраны труда в мастерской лепки</w:t>
            </w:r>
          </w:p>
          <w:p w:rsidR="00306CD5" w:rsidRPr="00306CD5" w:rsidRDefault="00306CD5" w:rsidP="00854D08">
            <w:pPr>
              <w:pStyle w:val="a6"/>
              <w:jc w:val="center"/>
              <w:rPr>
                <w:rFonts w:ascii="Times New Roman" w:hAnsi="Times New Roman"/>
                <w:b/>
                <w:sz w:val="24"/>
                <w:szCs w:val="24"/>
              </w:rPr>
            </w:pPr>
          </w:p>
        </w:tc>
        <w:tc>
          <w:tcPr>
            <w:tcW w:w="992" w:type="dxa"/>
            <w:tcBorders>
              <w:top w:val="single" w:sz="4" w:space="0" w:color="auto"/>
            </w:tcBorders>
          </w:tcPr>
          <w:p w:rsidR="001429AF" w:rsidRPr="00306CD5" w:rsidRDefault="00306CD5" w:rsidP="00854D08">
            <w:pPr>
              <w:pStyle w:val="a6"/>
              <w:jc w:val="center"/>
              <w:rPr>
                <w:rFonts w:ascii="Times New Roman" w:hAnsi="Times New Roman"/>
                <w:b/>
                <w:sz w:val="24"/>
                <w:szCs w:val="24"/>
              </w:rPr>
            </w:pPr>
            <w:r w:rsidRPr="00306CD5">
              <w:rPr>
                <w:rFonts w:ascii="Times New Roman" w:hAnsi="Times New Roman"/>
                <w:sz w:val="24"/>
                <w:szCs w:val="24"/>
              </w:rPr>
              <w:t xml:space="preserve">Основные приемы лепки из глины </w:t>
            </w:r>
          </w:p>
        </w:tc>
        <w:tc>
          <w:tcPr>
            <w:tcW w:w="1060" w:type="dxa"/>
            <w:tcBorders>
              <w:top w:val="single" w:sz="4" w:space="0" w:color="auto"/>
            </w:tcBorders>
          </w:tcPr>
          <w:p w:rsidR="001429AF" w:rsidRPr="00306CD5" w:rsidRDefault="00306CD5" w:rsidP="00854D08">
            <w:pPr>
              <w:pStyle w:val="a6"/>
              <w:jc w:val="center"/>
              <w:rPr>
                <w:rFonts w:ascii="Times New Roman" w:hAnsi="Times New Roman"/>
                <w:b/>
                <w:sz w:val="24"/>
                <w:szCs w:val="24"/>
              </w:rPr>
            </w:pPr>
            <w:r w:rsidRPr="00306CD5">
              <w:rPr>
                <w:rFonts w:ascii="Times New Roman" w:hAnsi="Times New Roman"/>
                <w:sz w:val="24"/>
                <w:szCs w:val="24"/>
              </w:rPr>
              <w:t xml:space="preserve">Иметь представление о строении животных </w:t>
            </w:r>
          </w:p>
        </w:tc>
        <w:tc>
          <w:tcPr>
            <w:tcW w:w="756" w:type="dxa"/>
            <w:tcBorders>
              <w:top w:val="single" w:sz="4" w:space="0" w:color="auto"/>
            </w:tcBorders>
          </w:tcPr>
          <w:p w:rsidR="001429AF" w:rsidRPr="00306CD5" w:rsidRDefault="00306CD5" w:rsidP="00854D08">
            <w:pPr>
              <w:pStyle w:val="a6"/>
              <w:jc w:val="center"/>
              <w:rPr>
                <w:rFonts w:ascii="Times New Roman" w:hAnsi="Times New Roman"/>
                <w:b/>
                <w:sz w:val="24"/>
                <w:szCs w:val="24"/>
              </w:rPr>
            </w:pPr>
            <w:r w:rsidRPr="00306CD5">
              <w:rPr>
                <w:rFonts w:ascii="Times New Roman" w:hAnsi="Times New Roman"/>
                <w:sz w:val="24"/>
                <w:szCs w:val="24"/>
              </w:rPr>
              <w:t>Выполнять несложные композиции в глине</w:t>
            </w:r>
          </w:p>
        </w:tc>
        <w:tc>
          <w:tcPr>
            <w:tcW w:w="742" w:type="dxa"/>
            <w:tcBorders>
              <w:top w:val="single" w:sz="4" w:space="0" w:color="auto"/>
            </w:tcBorders>
          </w:tcPr>
          <w:p w:rsidR="001429AF" w:rsidRPr="00306CD5" w:rsidRDefault="00306CD5" w:rsidP="00854D08">
            <w:pPr>
              <w:pStyle w:val="a6"/>
              <w:jc w:val="center"/>
              <w:rPr>
                <w:rFonts w:ascii="Times New Roman" w:hAnsi="Times New Roman"/>
                <w:b/>
                <w:sz w:val="24"/>
                <w:szCs w:val="24"/>
              </w:rPr>
            </w:pPr>
            <w:r w:rsidRPr="00306CD5">
              <w:rPr>
                <w:rFonts w:ascii="Times New Roman" w:hAnsi="Times New Roman"/>
                <w:sz w:val="24"/>
                <w:szCs w:val="24"/>
              </w:rPr>
              <w:t xml:space="preserve">Лепить по частям фигурки </w:t>
            </w:r>
            <w:proofErr w:type="gramStart"/>
            <w:r w:rsidRPr="00306CD5">
              <w:rPr>
                <w:rFonts w:ascii="Times New Roman" w:hAnsi="Times New Roman"/>
                <w:sz w:val="24"/>
                <w:szCs w:val="24"/>
              </w:rPr>
              <w:t>животный</w:t>
            </w:r>
            <w:proofErr w:type="gramEnd"/>
            <w:r w:rsidRPr="00306CD5">
              <w:rPr>
                <w:rFonts w:ascii="Times New Roman" w:hAnsi="Times New Roman"/>
                <w:sz w:val="24"/>
                <w:szCs w:val="24"/>
              </w:rPr>
              <w:t xml:space="preserve"> из глины</w:t>
            </w:r>
          </w:p>
        </w:tc>
        <w:tc>
          <w:tcPr>
            <w:tcW w:w="733" w:type="dxa"/>
            <w:tcBorders>
              <w:top w:val="single" w:sz="4" w:space="0" w:color="auto"/>
            </w:tcBorders>
          </w:tcPr>
          <w:p w:rsidR="001429AF" w:rsidRPr="00306CD5" w:rsidRDefault="00306CD5" w:rsidP="00854D08">
            <w:pPr>
              <w:pStyle w:val="a6"/>
              <w:jc w:val="center"/>
              <w:rPr>
                <w:rFonts w:ascii="Times New Roman" w:hAnsi="Times New Roman"/>
                <w:b/>
                <w:sz w:val="24"/>
                <w:szCs w:val="24"/>
              </w:rPr>
            </w:pPr>
            <w:r w:rsidRPr="00306CD5">
              <w:rPr>
                <w:rFonts w:ascii="Times New Roman" w:hAnsi="Times New Roman"/>
                <w:sz w:val="24"/>
                <w:szCs w:val="24"/>
              </w:rPr>
              <w:t>Владеть керамическими приемами лепки</w:t>
            </w:r>
          </w:p>
        </w:tc>
        <w:tc>
          <w:tcPr>
            <w:tcW w:w="957" w:type="dxa"/>
            <w:vMerge/>
          </w:tcPr>
          <w:p w:rsidR="001429AF" w:rsidRPr="00854D08" w:rsidRDefault="001429AF" w:rsidP="00854D08">
            <w:pPr>
              <w:pStyle w:val="a6"/>
              <w:jc w:val="center"/>
              <w:rPr>
                <w:rFonts w:ascii="Times New Roman" w:hAnsi="Times New Roman"/>
                <w:b/>
                <w:sz w:val="24"/>
                <w:szCs w:val="24"/>
              </w:rPr>
            </w:pPr>
          </w:p>
        </w:tc>
        <w:tc>
          <w:tcPr>
            <w:tcW w:w="1246" w:type="dxa"/>
            <w:tcBorders>
              <w:top w:val="single" w:sz="4" w:space="0" w:color="auto"/>
            </w:tcBorders>
          </w:tcPr>
          <w:p w:rsidR="001429AF" w:rsidRPr="001429AF" w:rsidRDefault="001429AF" w:rsidP="00854D08">
            <w:pPr>
              <w:pStyle w:val="a6"/>
              <w:jc w:val="center"/>
              <w:rPr>
                <w:rFonts w:ascii="Times New Roman" w:hAnsi="Times New Roman"/>
                <w:b/>
                <w:sz w:val="24"/>
                <w:szCs w:val="24"/>
              </w:rPr>
            </w:pPr>
            <w:r w:rsidRPr="001429AF">
              <w:rPr>
                <w:rFonts w:ascii="Times New Roman" w:hAnsi="Times New Roman"/>
                <w:b/>
                <w:sz w:val="24"/>
                <w:szCs w:val="24"/>
              </w:rPr>
              <w:t>высокий, средний, низкий уровень</w:t>
            </w:r>
          </w:p>
        </w:tc>
      </w:tr>
      <w:tr w:rsidR="001429AF" w:rsidRPr="00854D08" w:rsidTr="00306CD5">
        <w:tc>
          <w:tcPr>
            <w:tcW w:w="560" w:type="dxa"/>
          </w:tcPr>
          <w:p w:rsidR="00854D08" w:rsidRPr="00854D08" w:rsidRDefault="00854D08" w:rsidP="00854D08">
            <w:pPr>
              <w:pStyle w:val="a6"/>
              <w:jc w:val="center"/>
              <w:rPr>
                <w:rFonts w:ascii="Times New Roman" w:hAnsi="Times New Roman"/>
                <w:sz w:val="24"/>
                <w:szCs w:val="24"/>
              </w:rPr>
            </w:pPr>
            <w:r w:rsidRPr="00854D08">
              <w:rPr>
                <w:rFonts w:ascii="Times New Roman" w:hAnsi="Times New Roman"/>
                <w:sz w:val="24"/>
                <w:szCs w:val="24"/>
              </w:rPr>
              <w:t>1</w:t>
            </w:r>
          </w:p>
        </w:tc>
        <w:tc>
          <w:tcPr>
            <w:tcW w:w="1713" w:type="dxa"/>
          </w:tcPr>
          <w:p w:rsidR="00854D08" w:rsidRPr="00854D08" w:rsidRDefault="00854D08" w:rsidP="00854D08">
            <w:pPr>
              <w:pStyle w:val="a6"/>
              <w:jc w:val="center"/>
              <w:rPr>
                <w:rFonts w:ascii="Times New Roman" w:hAnsi="Times New Roman"/>
                <w:sz w:val="24"/>
                <w:szCs w:val="24"/>
              </w:rPr>
            </w:pPr>
          </w:p>
        </w:tc>
        <w:tc>
          <w:tcPr>
            <w:tcW w:w="812" w:type="dxa"/>
          </w:tcPr>
          <w:p w:rsidR="00854D08" w:rsidRPr="00854D08" w:rsidRDefault="00854D08" w:rsidP="00854D08">
            <w:pPr>
              <w:pStyle w:val="a6"/>
              <w:jc w:val="center"/>
              <w:rPr>
                <w:rFonts w:ascii="Times New Roman" w:hAnsi="Times New Roman"/>
                <w:sz w:val="24"/>
                <w:szCs w:val="24"/>
              </w:rPr>
            </w:pPr>
          </w:p>
        </w:tc>
        <w:tc>
          <w:tcPr>
            <w:tcW w:w="992" w:type="dxa"/>
          </w:tcPr>
          <w:p w:rsidR="00854D08" w:rsidRPr="00854D08" w:rsidRDefault="00854D08" w:rsidP="00854D08">
            <w:pPr>
              <w:pStyle w:val="a6"/>
              <w:jc w:val="center"/>
              <w:rPr>
                <w:rFonts w:ascii="Times New Roman" w:hAnsi="Times New Roman"/>
                <w:sz w:val="24"/>
                <w:szCs w:val="24"/>
              </w:rPr>
            </w:pPr>
          </w:p>
        </w:tc>
        <w:tc>
          <w:tcPr>
            <w:tcW w:w="1060" w:type="dxa"/>
          </w:tcPr>
          <w:p w:rsidR="00854D08" w:rsidRPr="00854D08" w:rsidRDefault="00854D08" w:rsidP="00854D08">
            <w:pPr>
              <w:pStyle w:val="a6"/>
              <w:jc w:val="center"/>
              <w:rPr>
                <w:rFonts w:ascii="Times New Roman" w:hAnsi="Times New Roman"/>
                <w:sz w:val="24"/>
                <w:szCs w:val="24"/>
              </w:rPr>
            </w:pPr>
          </w:p>
        </w:tc>
        <w:tc>
          <w:tcPr>
            <w:tcW w:w="756" w:type="dxa"/>
          </w:tcPr>
          <w:p w:rsidR="00854D08" w:rsidRPr="00854D08" w:rsidRDefault="00854D08" w:rsidP="00854D08">
            <w:pPr>
              <w:pStyle w:val="a6"/>
              <w:jc w:val="center"/>
              <w:rPr>
                <w:rFonts w:ascii="Times New Roman" w:hAnsi="Times New Roman"/>
                <w:sz w:val="24"/>
                <w:szCs w:val="24"/>
              </w:rPr>
            </w:pPr>
          </w:p>
        </w:tc>
        <w:tc>
          <w:tcPr>
            <w:tcW w:w="742" w:type="dxa"/>
          </w:tcPr>
          <w:p w:rsidR="00854D08" w:rsidRPr="00854D08" w:rsidRDefault="00854D08" w:rsidP="00854D08">
            <w:pPr>
              <w:pStyle w:val="a6"/>
              <w:jc w:val="center"/>
              <w:rPr>
                <w:rFonts w:ascii="Times New Roman" w:hAnsi="Times New Roman"/>
                <w:sz w:val="24"/>
                <w:szCs w:val="24"/>
              </w:rPr>
            </w:pPr>
          </w:p>
        </w:tc>
        <w:tc>
          <w:tcPr>
            <w:tcW w:w="733" w:type="dxa"/>
          </w:tcPr>
          <w:p w:rsidR="00854D08" w:rsidRPr="00854D08" w:rsidRDefault="00854D08" w:rsidP="00854D08">
            <w:pPr>
              <w:pStyle w:val="a6"/>
              <w:jc w:val="center"/>
              <w:rPr>
                <w:rFonts w:ascii="Times New Roman" w:hAnsi="Times New Roman"/>
                <w:sz w:val="24"/>
                <w:szCs w:val="24"/>
              </w:rPr>
            </w:pPr>
          </w:p>
        </w:tc>
        <w:tc>
          <w:tcPr>
            <w:tcW w:w="957" w:type="dxa"/>
          </w:tcPr>
          <w:p w:rsidR="00854D08" w:rsidRPr="00854D08" w:rsidRDefault="00854D08" w:rsidP="00854D08">
            <w:pPr>
              <w:pStyle w:val="a6"/>
              <w:jc w:val="center"/>
              <w:rPr>
                <w:rFonts w:ascii="Times New Roman" w:hAnsi="Times New Roman"/>
                <w:sz w:val="24"/>
                <w:szCs w:val="24"/>
              </w:rPr>
            </w:pPr>
          </w:p>
        </w:tc>
        <w:tc>
          <w:tcPr>
            <w:tcW w:w="1246" w:type="dxa"/>
          </w:tcPr>
          <w:p w:rsidR="00854D08" w:rsidRPr="00854D08" w:rsidRDefault="00854D08" w:rsidP="00854D08">
            <w:pPr>
              <w:pStyle w:val="a6"/>
              <w:jc w:val="center"/>
              <w:rPr>
                <w:rFonts w:ascii="Times New Roman" w:hAnsi="Times New Roman"/>
                <w:sz w:val="24"/>
                <w:szCs w:val="24"/>
              </w:rPr>
            </w:pPr>
          </w:p>
        </w:tc>
      </w:tr>
      <w:tr w:rsidR="001429AF" w:rsidRPr="00854D08" w:rsidTr="00306CD5">
        <w:tc>
          <w:tcPr>
            <w:tcW w:w="560" w:type="dxa"/>
          </w:tcPr>
          <w:p w:rsidR="00854D08" w:rsidRPr="00854D08" w:rsidRDefault="00854D08" w:rsidP="00854D08">
            <w:pPr>
              <w:pStyle w:val="a6"/>
              <w:jc w:val="center"/>
              <w:rPr>
                <w:rFonts w:ascii="Times New Roman" w:hAnsi="Times New Roman"/>
                <w:sz w:val="24"/>
                <w:szCs w:val="24"/>
              </w:rPr>
            </w:pPr>
            <w:r w:rsidRPr="00854D08">
              <w:rPr>
                <w:rFonts w:ascii="Times New Roman" w:hAnsi="Times New Roman"/>
                <w:sz w:val="24"/>
                <w:szCs w:val="24"/>
              </w:rPr>
              <w:t>2</w:t>
            </w:r>
          </w:p>
        </w:tc>
        <w:tc>
          <w:tcPr>
            <w:tcW w:w="1713" w:type="dxa"/>
          </w:tcPr>
          <w:p w:rsidR="00854D08" w:rsidRPr="00854D08" w:rsidRDefault="00854D08" w:rsidP="00854D08">
            <w:pPr>
              <w:pStyle w:val="a6"/>
              <w:jc w:val="center"/>
              <w:rPr>
                <w:rFonts w:ascii="Times New Roman" w:hAnsi="Times New Roman"/>
                <w:sz w:val="24"/>
                <w:szCs w:val="24"/>
              </w:rPr>
            </w:pPr>
          </w:p>
        </w:tc>
        <w:tc>
          <w:tcPr>
            <w:tcW w:w="812" w:type="dxa"/>
          </w:tcPr>
          <w:p w:rsidR="00854D08" w:rsidRPr="00854D08" w:rsidRDefault="00854D08" w:rsidP="00854D08">
            <w:pPr>
              <w:pStyle w:val="a6"/>
              <w:jc w:val="center"/>
              <w:rPr>
                <w:rFonts w:ascii="Times New Roman" w:hAnsi="Times New Roman"/>
                <w:sz w:val="24"/>
                <w:szCs w:val="24"/>
              </w:rPr>
            </w:pPr>
          </w:p>
        </w:tc>
        <w:tc>
          <w:tcPr>
            <w:tcW w:w="992" w:type="dxa"/>
          </w:tcPr>
          <w:p w:rsidR="00854D08" w:rsidRPr="00854D08" w:rsidRDefault="00854D08" w:rsidP="00854D08">
            <w:pPr>
              <w:pStyle w:val="a6"/>
              <w:jc w:val="center"/>
              <w:rPr>
                <w:rFonts w:ascii="Times New Roman" w:hAnsi="Times New Roman"/>
                <w:sz w:val="24"/>
                <w:szCs w:val="24"/>
              </w:rPr>
            </w:pPr>
          </w:p>
        </w:tc>
        <w:tc>
          <w:tcPr>
            <w:tcW w:w="1060" w:type="dxa"/>
          </w:tcPr>
          <w:p w:rsidR="00854D08" w:rsidRPr="00854D08" w:rsidRDefault="00854D08" w:rsidP="00854D08">
            <w:pPr>
              <w:pStyle w:val="a6"/>
              <w:jc w:val="center"/>
              <w:rPr>
                <w:rFonts w:ascii="Times New Roman" w:hAnsi="Times New Roman"/>
                <w:sz w:val="24"/>
                <w:szCs w:val="24"/>
              </w:rPr>
            </w:pPr>
          </w:p>
        </w:tc>
        <w:tc>
          <w:tcPr>
            <w:tcW w:w="756" w:type="dxa"/>
          </w:tcPr>
          <w:p w:rsidR="00854D08" w:rsidRPr="00854D08" w:rsidRDefault="00854D08" w:rsidP="00854D08">
            <w:pPr>
              <w:pStyle w:val="a6"/>
              <w:jc w:val="center"/>
              <w:rPr>
                <w:rFonts w:ascii="Times New Roman" w:hAnsi="Times New Roman"/>
                <w:sz w:val="24"/>
                <w:szCs w:val="24"/>
              </w:rPr>
            </w:pPr>
          </w:p>
        </w:tc>
        <w:tc>
          <w:tcPr>
            <w:tcW w:w="742" w:type="dxa"/>
          </w:tcPr>
          <w:p w:rsidR="00854D08" w:rsidRPr="00854D08" w:rsidRDefault="00854D08" w:rsidP="00854D08">
            <w:pPr>
              <w:pStyle w:val="a6"/>
              <w:jc w:val="center"/>
              <w:rPr>
                <w:rFonts w:ascii="Times New Roman" w:hAnsi="Times New Roman"/>
                <w:sz w:val="24"/>
                <w:szCs w:val="24"/>
              </w:rPr>
            </w:pPr>
          </w:p>
        </w:tc>
        <w:tc>
          <w:tcPr>
            <w:tcW w:w="733" w:type="dxa"/>
          </w:tcPr>
          <w:p w:rsidR="00854D08" w:rsidRPr="00854D08" w:rsidRDefault="00854D08" w:rsidP="00854D08">
            <w:pPr>
              <w:pStyle w:val="a6"/>
              <w:jc w:val="center"/>
              <w:rPr>
                <w:rFonts w:ascii="Times New Roman" w:hAnsi="Times New Roman"/>
                <w:sz w:val="24"/>
                <w:szCs w:val="24"/>
              </w:rPr>
            </w:pPr>
          </w:p>
        </w:tc>
        <w:tc>
          <w:tcPr>
            <w:tcW w:w="957" w:type="dxa"/>
          </w:tcPr>
          <w:p w:rsidR="00854D08" w:rsidRPr="00854D08" w:rsidRDefault="00854D08" w:rsidP="00854D08">
            <w:pPr>
              <w:pStyle w:val="a6"/>
              <w:jc w:val="center"/>
              <w:rPr>
                <w:rFonts w:ascii="Times New Roman" w:hAnsi="Times New Roman"/>
                <w:sz w:val="24"/>
                <w:szCs w:val="24"/>
              </w:rPr>
            </w:pPr>
          </w:p>
        </w:tc>
        <w:tc>
          <w:tcPr>
            <w:tcW w:w="1246" w:type="dxa"/>
          </w:tcPr>
          <w:p w:rsidR="00854D08" w:rsidRPr="00854D08" w:rsidRDefault="00854D08" w:rsidP="00854D08">
            <w:pPr>
              <w:pStyle w:val="a6"/>
              <w:jc w:val="center"/>
              <w:rPr>
                <w:rFonts w:ascii="Times New Roman" w:hAnsi="Times New Roman"/>
                <w:sz w:val="24"/>
                <w:szCs w:val="24"/>
              </w:rPr>
            </w:pPr>
          </w:p>
        </w:tc>
      </w:tr>
    </w:tbl>
    <w:p w:rsidR="001429AF" w:rsidRDefault="001429AF" w:rsidP="001429AF">
      <w:pPr>
        <w:pStyle w:val="a6"/>
        <w:rPr>
          <w:rFonts w:ascii="Times New Roman" w:hAnsi="Times New Roman"/>
          <w:sz w:val="26"/>
          <w:szCs w:val="26"/>
        </w:rPr>
      </w:pPr>
      <w:r w:rsidRPr="001429AF">
        <w:rPr>
          <w:rFonts w:ascii="Times New Roman" w:hAnsi="Times New Roman"/>
          <w:sz w:val="26"/>
          <w:szCs w:val="26"/>
        </w:rPr>
        <w:t xml:space="preserve">Критерий оценки 1 - низкий уровень: 6-10 баллов; 2 - средний уровень: 11-15 баллов; 3-высокий уровень: 16-18 баллов. </w:t>
      </w:r>
    </w:p>
    <w:p w:rsidR="001429AF" w:rsidRDefault="001429AF" w:rsidP="001429AF">
      <w:pPr>
        <w:pStyle w:val="a6"/>
        <w:rPr>
          <w:rFonts w:ascii="Times New Roman" w:hAnsi="Times New Roman"/>
          <w:sz w:val="26"/>
          <w:szCs w:val="26"/>
        </w:rPr>
      </w:pPr>
    </w:p>
    <w:p w:rsidR="001429AF" w:rsidRPr="001429AF" w:rsidRDefault="001429AF" w:rsidP="001429AF">
      <w:pPr>
        <w:pStyle w:val="a6"/>
        <w:jc w:val="center"/>
        <w:rPr>
          <w:rFonts w:ascii="Times New Roman" w:hAnsi="Times New Roman"/>
          <w:b/>
          <w:sz w:val="26"/>
          <w:szCs w:val="26"/>
        </w:rPr>
      </w:pPr>
      <w:r w:rsidRPr="001429AF">
        <w:rPr>
          <w:rFonts w:ascii="Times New Roman" w:hAnsi="Times New Roman"/>
          <w:b/>
          <w:sz w:val="26"/>
          <w:szCs w:val="26"/>
        </w:rPr>
        <w:t>Анализ результативности                                                                                                             освоения дополнительной общеобразовательной программы</w:t>
      </w:r>
    </w:p>
    <w:p w:rsidR="00854D08" w:rsidRPr="001429AF" w:rsidRDefault="001429AF" w:rsidP="001429AF">
      <w:pPr>
        <w:pStyle w:val="a6"/>
        <w:rPr>
          <w:rFonts w:ascii="Times New Roman" w:hAnsi="Times New Roman"/>
          <w:b/>
          <w:sz w:val="26"/>
          <w:szCs w:val="26"/>
        </w:rPr>
      </w:pPr>
      <w:r w:rsidRPr="001429AF">
        <w:rPr>
          <w:rFonts w:ascii="Times New Roman" w:hAnsi="Times New Roman"/>
          <w:sz w:val="26"/>
          <w:szCs w:val="26"/>
        </w:rPr>
        <w:lastRenderedPageBreak/>
        <w:t xml:space="preserve">Вид контроля (промежуточный) </w:t>
      </w:r>
      <w:r>
        <w:rPr>
          <w:rFonts w:ascii="Times New Roman" w:hAnsi="Times New Roman"/>
          <w:sz w:val="26"/>
          <w:szCs w:val="26"/>
        </w:rPr>
        <w:t xml:space="preserve"> </w:t>
      </w:r>
      <w:r w:rsidRPr="001429AF">
        <w:rPr>
          <w:rFonts w:ascii="Times New Roman" w:hAnsi="Times New Roman"/>
          <w:sz w:val="26"/>
          <w:szCs w:val="26"/>
        </w:rPr>
        <w:t xml:space="preserve"> 20</w:t>
      </w:r>
      <w:r>
        <w:rPr>
          <w:rFonts w:ascii="Times New Roman" w:hAnsi="Times New Roman"/>
          <w:sz w:val="26"/>
          <w:szCs w:val="26"/>
        </w:rPr>
        <w:t xml:space="preserve"> </w:t>
      </w:r>
      <w:r w:rsidRPr="001429AF">
        <w:rPr>
          <w:rFonts w:ascii="Times New Roman" w:hAnsi="Times New Roman"/>
          <w:sz w:val="26"/>
          <w:szCs w:val="26"/>
        </w:rPr>
        <w:t>__</w:t>
      </w:r>
      <w:r>
        <w:rPr>
          <w:rFonts w:ascii="Times New Roman" w:hAnsi="Times New Roman"/>
          <w:sz w:val="26"/>
          <w:szCs w:val="26"/>
        </w:rPr>
        <w:t xml:space="preserve"> </w:t>
      </w:r>
      <w:r w:rsidRPr="001429AF">
        <w:rPr>
          <w:rFonts w:ascii="Times New Roman" w:hAnsi="Times New Roman"/>
          <w:sz w:val="26"/>
          <w:szCs w:val="26"/>
        </w:rPr>
        <w:t xml:space="preserve">- 20__ </w:t>
      </w:r>
      <w:r>
        <w:rPr>
          <w:rFonts w:ascii="Times New Roman" w:hAnsi="Times New Roman"/>
          <w:sz w:val="26"/>
          <w:szCs w:val="26"/>
        </w:rPr>
        <w:t xml:space="preserve"> </w:t>
      </w:r>
      <w:r w:rsidRPr="001429AF">
        <w:rPr>
          <w:rFonts w:ascii="Times New Roman" w:hAnsi="Times New Roman"/>
          <w:sz w:val="26"/>
          <w:szCs w:val="26"/>
        </w:rPr>
        <w:t>учебный год;</w:t>
      </w:r>
    </w:p>
    <w:p w:rsidR="00845D31" w:rsidRPr="00845D31" w:rsidRDefault="001429AF" w:rsidP="00845D31">
      <w:pPr>
        <w:pStyle w:val="a6"/>
        <w:jc w:val="both"/>
        <w:rPr>
          <w:rFonts w:ascii="Times New Roman" w:hAnsi="Times New Roman"/>
          <w:sz w:val="26"/>
          <w:szCs w:val="26"/>
        </w:rPr>
      </w:pPr>
      <w:r>
        <w:rPr>
          <w:rFonts w:ascii="Times New Roman" w:hAnsi="Times New Roman"/>
          <w:b/>
          <w:sz w:val="26"/>
          <w:szCs w:val="26"/>
        </w:rPr>
        <w:t xml:space="preserve"> </w:t>
      </w:r>
    </w:p>
    <w:tbl>
      <w:tblPr>
        <w:tblStyle w:val="a3"/>
        <w:tblW w:w="0" w:type="auto"/>
        <w:tblLayout w:type="fixed"/>
        <w:tblLook w:val="04A0"/>
      </w:tblPr>
      <w:tblGrid>
        <w:gridCol w:w="560"/>
        <w:gridCol w:w="1713"/>
        <w:gridCol w:w="812"/>
        <w:gridCol w:w="992"/>
        <w:gridCol w:w="851"/>
        <w:gridCol w:w="965"/>
        <w:gridCol w:w="742"/>
        <w:gridCol w:w="733"/>
        <w:gridCol w:w="957"/>
        <w:gridCol w:w="1246"/>
      </w:tblGrid>
      <w:tr w:rsidR="001429AF" w:rsidRPr="00854D08" w:rsidTr="00306CD5">
        <w:trPr>
          <w:trHeight w:val="271"/>
        </w:trPr>
        <w:tc>
          <w:tcPr>
            <w:tcW w:w="560" w:type="dxa"/>
            <w:vMerge w:val="restart"/>
          </w:tcPr>
          <w:p w:rsidR="001429AF" w:rsidRPr="001429AF" w:rsidRDefault="001429AF" w:rsidP="00264ECD">
            <w:pPr>
              <w:pStyle w:val="a6"/>
              <w:jc w:val="center"/>
              <w:rPr>
                <w:rFonts w:ascii="Times New Roman" w:hAnsi="Times New Roman"/>
                <w:b/>
                <w:sz w:val="24"/>
                <w:szCs w:val="24"/>
              </w:rPr>
            </w:pPr>
            <w:r w:rsidRPr="001429AF">
              <w:rPr>
                <w:rFonts w:ascii="Times New Roman" w:hAnsi="Times New Roman"/>
                <w:b/>
                <w:sz w:val="24"/>
                <w:szCs w:val="24"/>
              </w:rPr>
              <w:t xml:space="preserve">№ </w:t>
            </w:r>
            <w:proofErr w:type="gramStart"/>
            <w:r w:rsidRPr="001429AF">
              <w:rPr>
                <w:rFonts w:ascii="Times New Roman" w:hAnsi="Times New Roman"/>
                <w:b/>
                <w:sz w:val="24"/>
                <w:szCs w:val="24"/>
              </w:rPr>
              <w:t>п</w:t>
            </w:r>
            <w:proofErr w:type="gramEnd"/>
            <w:r w:rsidRPr="001429AF">
              <w:rPr>
                <w:rFonts w:ascii="Times New Roman" w:hAnsi="Times New Roman"/>
                <w:b/>
                <w:sz w:val="24"/>
                <w:szCs w:val="24"/>
              </w:rPr>
              <w:t>/п</w:t>
            </w:r>
          </w:p>
        </w:tc>
        <w:tc>
          <w:tcPr>
            <w:tcW w:w="1713" w:type="dxa"/>
            <w:vMerge w:val="restart"/>
          </w:tcPr>
          <w:p w:rsidR="001429AF" w:rsidRPr="001429AF" w:rsidRDefault="001429AF" w:rsidP="00264ECD">
            <w:pPr>
              <w:pStyle w:val="a6"/>
              <w:jc w:val="center"/>
              <w:rPr>
                <w:rFonts w:ascii="Times New Roman" w:hAnsi="Times New Roman"/>
                <w:b/>
                <w:sz w:val="24"/>
                <w:szCs w:val="24"/>
              </w:rPr>
            </w:pPr>
            <w:r w:rsidRPr="001429AF">
              <w:rPr>
                <w:rFonts w:ascii="Times New Roman" w:hAnsi="Times New Roman"/>
                <w:b/>
                <w:sz w:val="24"/>
                <w:szCs w:val="24"/>
              </w:rPr>
              <w:t>Ф И обучающихся</w:t>
            </w:r>
          </w:p>
        </w:tc>
        <w:tc>
          <w:tcPr>
            <w:tcW w:w="2655" w:type="dxa"/>
            <w:gridSpan w:val="3"/>
            <w:tcBorders>
              <w:bottom w:val="single" w:sz="4" w:space="0" w:color="auto"/>
            </w:tcBorders>
          </w:tcPr>
          <w:p w:rsidR="001429AF" w:rsidRPr="001429AF" w:rsidRDefault="001429AF" w:rsidP="00264ECD">
            <w:pPr>
              <w:pStyle w:val="a6"/>
              <w:jc w:val="center"/>
              <w:rPr>
                <w:rFonts w:ascii="Times New Roman" w:hAnsi="Times New Roman"/>
                <w:b/>
                <w:sz w:val="24"/>
                <w:szCs w:val="24"/>
              </w:rPr>
            </w:pPr>
            <w:r w:rsidRPr="001429AF">
              <w:rPr>
                <w:rFonts w:ascii="Times New Roman" w:hAnsi="Times New Roman"/>
                <w:b/>
                <w:sz w:val="24"/>
                <w:szCs w:val="24"/>
              </w:rPr>
              <w:t>Знания</w:t>
            </w:r>
          </w:p>
        </w:tc>
        <w:tc>
          <w:tcPr>
            <w:tcW w:w="2440" w:type="dxa"/>
            <w:gridSpan w:val="3"/>
            <w:tcBorders>
              <w:bottom w:val="single" w:sz="4" w:space="0" w:color="auto"/>
            </w:tcBorders>
          </w:tcPr>
          <w:p w:rsidR="001429AF" w:rsidRPr="00854D08" w:rsidRDefault="001429AF" w:rsidP="00264ECD">
            <w:pPr>
              <w:pStyle w:val="a6"/>
              <w:jc w:val="center"/>
              <w:rPr>
                <w:rFonts w:ascii="Times New Roman" w:hAnsi="Times New Roman"/>
                <w:b/>
                <w:sz w:val="24"/>
                <w:szCs w:val="24"/>
              </w:rPr>
            </w:pPr>
            <w:r>
              <w:rPr>
                <w:rFonts w:ascii="Times New Roman" w:hAnsi="Times New Roman"/>
                <w:b/>
                <w:sz w:val="24"/>
                <w:szCs w:val="24"/>
              </w:rPr>
              <w:t>Умения</w:t>
            </w:r>
          </w:p>
        </w:tc>
        <w:tc>
          <w:tcPr>
            <w:tcW w:w="957" w:type="dxa"/>
            <w:vMerge w:val="restart"/>
          </w:tcPr>
          <w:p w:rsidR="001429AF" w:rsidRPr="00854D08" w:rsidRDefault="001429AF" w:rsidP="00264ECD">
            <w:pPr>
              <w:pStyle w:val="a6"/>
              <w:jc w:val="center"/>
              <w:rPr>
                <w:rFonts w:ascii="Times New Roman" w:hAnsi="Times New Roman"/>
                <w:b/>
                <w:sz w:val="24"/>
                <w:szCs w:val="24"/>
              </w:rPr>
            </w:pPr>
            <w:r>
              <w:rPr>
                <w:rFonts w:ascii="Times New Roman" w:hAnsi="Times New Roman"/>
                <w:b/>
                <w:sz w:val="24"/>
                <w:szCs w:val="24"/>
              </w:rPr>
              <w:t>Сумма балов</w:t>
            </w:r>
          </w:p>
        </w:tc>
        <w:tc>
          <w:tcPr>
            <w:tcW w:w="1246" w:type="dxa"/>
            <w:tcBorders>
              <w:bottom w:val="single" w:sz="4" w:space="0" w:color="auto"/>
            </w:tcBorders>
          </w:tcPr>
          <w:p w:rsidR="001429AF" w:rsidRPr="00854D08" w:rsidRDefault="001429AF" w:rsidP="00264ECD">
            <w:pPr>
              <w:pStyle w:val="a6"/>
              <w:jc w:val="center"/>
              <w:rPr>
                <w:rFonts w:ascii="Times New Roman" w:hAnsi="Times New Roman"/>
                <w:b/>
                <w:sz w:val="24"/>
                <w:szCs w:val="24"/>
              </w:rPr>
            </w:pPr>
            <w:r>
              <w:rPr>
                <w:rFonts w:ascii="Times New Roman" w:hAnsi="Times New Roman"/>
                <w:b/>
                <w:sz w:val="24"/>
                <w:szCs w:val="24"/>
              </w:rPr>
              <w:t>контроль</w:t>
            </w:r>
          </w:p>
        </w:tc>
      </w:tr>
      <w:tr w:rsidR="001429AF" w:rsidRPr="00854D08" w:rsidTr="00306CD5">
        <w:trPr>
          <w:trHeight w:val="272"/>
        </w:trPr>
        <w:tc>
          <w:tcPr>
            <w:tcW w:w="560" w:type="dxa"/>
            <w:vMerge/>
          </w:tcPr>
          <w:p w:rsidR="001429AF" w:rsidRPr="00854D08" w:rsidRDefault="001429AF" w:rsidP="00264ECD">
            <w:pPr>
              <w:pStyle w:val="a6"/>
              <w:jc w:val="center"/>
              <w:rPr>
                <w:rFonts w:ascii="Times New Roman" w:hAnsi="Times New Roman"/>
                <w:sz w:val="24"/>
                <w:szCs w:val="24"/>
              </w:rPr>
            </w:pPr>
          </w:p>
        </w:tc>
        <w:tc>
          <w:tcPr>
            <w:tcW w:w="1713" w:type="dxa"/>
            <w:vMerge/>
          </w:tcPr>
          <w:p w:rsidR="001429AF" w:rsidRPr="00854D08" w:rsidRDefault="001429AF" w:rsidP="00264ECD">
            <w:pPr>
              <w:pStyle w:val="a6"/>
              <w:jc w:val="center"/>
              <w:rPr>
                <w:rFonts w:ascii="Times New Roman" w:hAnsi="Times New Roman"/>
                <w:sz w:val="24"/>
                <w:szCs w:val="24"/>
              </w:rPr>
            </w:pPr>
          </w:p>
        </w:tc>
        <w:tc>
          <w:tcPr>
            <w:tcW w:w="812" w:type="dxa"/>
            <w:tcBorders>
              <w:top w:val="single" w:sz="4" w:space="0" w:color="auto"/>
            </w:tcBorders>
          </w:tcPr>
          <w:p w:rsidR="001429AF" w:rsidRPr="00306CD5" w:rsidRDefault="00306CD5" w:rsidP="00264ECD">
            <w:pPr>
              <w:pStyle w:val="a6"/>
              <w:jc w:val="center"/>
              <w:rPr>
                <w:rFonts w:ascii="Times New Roman" w:hAnsi="Times New Roman"/>
                <w:b/>
                <w:sz w:val="24"/>
                <w:szCs w:val="24"/>
              </w:rPr>
            </w:pPr>
            <w:r w:rsidRPr="00306CD5">
              <w:rPr>
                <w:rFonts w:ascii="Times New Roman" w:hAnsi="Times New Roman"/>
                <w:sz w:val="24"/>
                <w:szCs w:val="24"/>
              </w:rPr>
              <w:t>Некоторых художников анималистов</w:t>
            </w:r>
          </w:p>
        </w:tc>
        <w:tc>
          <w:tcPr>
            <w:tcW w:w="992" w:type="dxa"/>
            <w:tcBorders>
              <w:top w:val="single" w:sz="4" w:space="0" w:color="auto"/>
            </w:tcBorders>
          </w:tcPr>
          <w:p w:rsidR="001429AF" w:rsidRPr="00306CD5" w:rsidRDefault="00306CD5" w:rsidP="00264ECD">
            <w:pPr>
              <w:pStyle w:val="a6"/>
              <w:jc w:val="center"/>
              <w:rPr>
                <w:rFonts w:ascii="Times New Roman" w:hAnsi="Times New Roman"/>
                <w:b/>
                <w:sz w:val="24"/>
                <w:szCs w:val="24"/>
              </w:rPr>
            </w:pPr>
            <w:r w:rsidRPr="00306CD5">
              <w:rPr>
                <w:rFonts w:ascii="Times New Roman" w:hAnsi="Times New Roman"/>
                <w:sz w:val="24"/>
                <w:szCs w:val="24"/>
              </w:rPr>
              <w:t xml:space="preserve">Иметь </w:t>
            </w:r>
            <w:proofErr w:type="gramStart"/>
            <w:r w:rsidRPr="00306CD5">
              <w:rPr>
                <w:rFonts w:ascii="Times New Roman" w:hAnsi="Times New Roman"/>
                <w:sz w:val="24"/>
                <w:szCs w:val="24"/>
              </w:rPr>
              <w:t xml:space="preserve">представлен </w:t>
            </w:r>
            <w:proofErr w:type="spellStart"/>
            <w:r w:rsidRPr="00306CD5">
              <w:rPr>
                <w:rFonts w:ascii="Times New Roman" w:hAnsi="Times New Roman"/>
                <w:sz w:val="24"/>
                <w:szCs w:val="24"/>
              </w:rPr>
              <w:t>ие</w:t>
            </w:r>
            <w:proofErr w:type="spellEnd"/>
            <w:proofErr w:type="gramEnd"/>
            <w:r w:rsidRPr="00306CD5">
              <w:rPr>
                <w:rFonts w:ascii="Times New Roman" w:hAnsi="Times New Roman"/>
                <w:sz w:val="24"/>
                <w:szCs w:val="24"/>
              </w:rPr>
              <w:t xml:space="preserve"> о скелете человека</w:t>
            </w:r>
          </w:p>
        </w:tc>
        <w:tc>
          <w:tcPr>
            <w:tcW w:w="851" w:type="dxa"/>
            <w:tcBorders>
              <w:top w:val="single" w:sz="4" w:space="0" w:color="auto"/>
            </w:tcBorders>
          </w:tcPr>
          <w:p w:rsidR="001429AF" w:rsidRPr="00306CD5" w:rsidRDefault="00306CD5" w:rsidP="00264ECD">
            <w:pPr>
              <w:pStyle w:val="a6"/>
              <w:jc w:val="center"/>
              <w:rPr>
                <w:rFonts w:ascii="Times New Roman" w:hAnsi="Times New Roman"/>
                <w:b/>
                <w:sz w:val="24"/>
                <w:szCs w:val="24"/>
              </w:rPr>
            </w:pPr>
            <w:r w:rsidRPr="00306CD5">
              <w:rPr>
                <w:rFonts w:ascii="Times New Roman" w:hAnsi="Times New Roman"/>
                <w:sz w:val="24"/>
                <w:szCs w:val="24"/>
              </w:rPr>
              <w:t xml:space="preserve">Способы </w:t>
            </w:r>
            <w:proofErr w:type="gramStart"/>
            <w:r w:rsidRPr="00306CD5">
              <w:rPr>
                <w:rFonts w:ascii="Times New Roman" w:hAnsi="Times New Roman"/>
                <w:sz w:val="24"/>
                <w:szCs w:val="24"/>
              </w:rPr>
              <w:t>декорирован</w:t>
            </w:r>
            <w:proofErr w:type="gramEnd"/>
            <w:r w:rsidRPr="00306CD5">
              <w:rPr>
                <w:rFonts w:ascii="Times New Roman" w:hAnsi="Times New Roman"/>
                <w:sz w:val="24"/>
                <w:szCs w:val="24"/>
              </w:rPr>
              <w:t xml:space="preserve"> </w:t>
            </w:r>
            <w:proofErr w:type="spellStart"/>
            <w:r w:rsidRPr="00306CD5">
              <w:rPr>
                <w:rFonts w:ascii="Times New Roman" w:hAnsi="Times New Roman"/>
                <w:sz w:val="24"/>
                <w:szCs w:val="24"/>
              </w:rPr>
              <w:t>ия</w:t>
            </w:r>
            <w:proofErr w:type="spellEnd"/>
            <w:r w:rsidRPr="00306CD5">
              <w:rPr>
                <w:rFonts w:ascii="Times New Roman" w:hAnsi="Times New Roman"/>
                <w:sz w:val="24"/>
                <w:szCs w:val="24"/>
              </w:rPr>
              <w:t xml:space="preserve"> глины</w:t>
            </w:r>
          </w:p>
        </w:tc>
        <w:tc>
          <w:tcPr>
            <w:tcW w:w="965" w:type="dxa"/>
            <w:tcBorders>
              <w:top w:val="single" w:sz="4" w:space="0" w:color="auto"/>
            </w:tcBorders>
          </w:tcPr>
          <w:p w:rsidR="001429AF" w:rsidRPr="00306CD5" w:rsidRDefault="00306CD5" w:rsidP="00264ECD">
            <w:pPr>
              <w:pStyle w:val="a6"/>
              <w:jc w:val="center"/>
              <w:rPr>
                <w:rFonts w:ascii="Times New Roman" w:hAnsi="Times New Roman"/>
                <w:b/>
                <w:sz w:val="24"/>
                <w:szCs w:val="24"/>
              </w:rPr>
            </w:pPr>
            <w:r w:rsidRPr="00306CD5">
              <w:rPr>
                <w:rFonts w:ascii="Times New Roman" w:hAnsi="Times New Roman"/>
                <w:sz w:val="24"/>
                <w:szCs w:val="24"/>
              </w:rPr>
              <w:t>Выполнять несложные композиции в глине</w:t>
            </w:r>
          </w:p>
        </w:tc>
        <w:tc>
          <w:tcPr>
            <w:tcW w:w="742" w:type="dxa"/>
            <w:tcBorders>
              <w:top w:val="single" w:sz="4" w:space="0" w:color="auto"/>
            </w:tcBorders>
          </w:tcPr>
          <w:p w:rsidR="001429AF" w:rsidRPr="00306CD5" w:rsidRDefault="00306CD5" w:rsidP="00264ECD">
            <w:pPr>
              <w:pStyle w:val="a6"/>
              <w:jc w:val="center"/>
              <w:rPr>
                <w:rFonts w:ascii="Times New Roman" w:hAnsi="Times New Roman"/>
                <w:b/>
                <w:sz w:val="24"/>
                <w:szCs w:val="24"/>
              </w:rPr>
            </w:pPr>
            <w:r w:rsidRPr="00306CD5">
              <w:rPr>
                <w:rFonts w:ascii="Times New Roman" w:hAnsi="Times New Roman"/>
                <w:sz w:val="24"/>
                <w:szCs w:val="24"/>
              </w:rPr>
              <w:t>Выполнять рельефные композиции</w:t>
            </w:r>
          </w:p>
        </w:tc>
        <w:tc>
          <w:tcPr>
            <w:tcW w:w="733" w:type="dxa"/>
            <w:tcBorders>
              <w:top w:val="single" w:sz="4" w:space="0" w:color="auto"/>
            </w:tcBorders>
          </w:tcPr>
          <w:p w:rsidR="001429AF" w:rsidRPr="00306CD5" w:rsidRDefault="00306CD5" w:rsidP="00264ECD">
            <w:pPr>
              <w:pStyle w:val="a6"/>
              <w:jc w:val="center"/>
              <w:rPr>
                <w:rFonts w:ascii="Times New Roman" w:hAnsi="Times New Roman"/>
                <w:b/>
                <w:sz w:val="24"/>
                <w:szCs w:val="24"/>
              </w:rPr>
            </w:pPr>
            <w:r w:rsidRPr="00306CD5">
              <w:rPr>
                <w:rFonts w:ascii="Times New Roman" w:hAnsi="Times New Roman"/>
                <w:sz w:val="24"/>
                <w:szCs w:val="24"/>
              </w:rPr>
              <w:t xml:space="preserve">Лепить животных по частям используя пропорции </w:t>
            </w:r>
          </w:p>
        </w:tc>
        <w:tc>
          <w:tcPr>
            <w:tcW w:w="957" w:type="dxa"/>
            <w:vMerge/>
          </w:tcPr>
          <w:p w:rsidR="001429AF" w:rsidRPr="00854D08" w:rsidRDefault="001429AF" w:rsidP="00264ECD">
            <w:pPr>
              <w:pStyle w:val="a6"/>
              <w:jc w:val="center"/>
              <w:rPr>
                <w:rFonts w:ascii="Times New Roman" w:hAnsi="Times New Roman"/>
                <w:b/>
                <w:sz w:val="24"/>
                <w:szCs w:val="24"/>
              </w:rPr>
            </w:pPr>
          </w:p>
        </w:tc>
        <w:tc>
          <w:tcPr>
            <w:tcW w:w="1246" w:type="dxa"/>
            <w:tcBorders>
              <w:top w:val="single" w:sz="4" w:space="0" w:color="auto"/>
            </w:tcBorders>
          </w:tcPr>
          <w:p w:rsidR="001429AF" w:rsidRPr="001429AF" w:rsidRDefault="001429AF" w:rsidP="00264ECD">
            <w:pPr>
              <w:pStyle w:val="a6"/>
              <w:jc w:val="center"/>
              <w:rPr>
                <w:rFonts w:ascii="Times New Roman" w:hAnsi="Times New Roman"/>
                <w:b/>
                <w:sz w:val="24"/>
                <w:szCs w:val="24"/>
              </w:rPr>
            </w:pPr>
            <w:r w:rsidRPr="001429AF">
              <w:rPr>
                <w:rFonts w:ascii="Times New Roman" w:hAnsi="Times New Roman"/>
                <w:b/>
                <w:sz w:val="24"/>
                <w:szCs w:val="24"/>
              </w:rPr>
              <w:t>высокий, средний, низкий уровень</w:t>
            </w:r>
          </w:p>
        </w:tc>
      </w:tr>
      <w:tr w:rsidR="001429AF" w:rsidRPr="00854D08" w:rsidTr="00306CD5">
        <w:tc>
          <w:tcPr>
            <w:tcW w:w="560" w:type="dxa"/>
          </w:tcPr>
          <w:p w:rsidR="001429AF" w:rsidRPr="00854D08" w:rsidRDefault="001429AF" w:rsidP="00264ECD">
            <w:pPr>
              <w:pStyle w:val="a6"/>
              <w:jc w:val="center"/>
              <w:rPr>
                <w:rFonts w:ascii="Times New Roman" w:hAnsi="Times New Roman"/>
                <w:sz w:val="24"/>
                <w:szCs w:val="24"/>
              </w:rPr>
            </w:pPr>
            <w:r w:rsidRPr="00854D08">
              <w:rPr>
                <w:rFonts w:ascii="Times New Roman" w:hAnsi="Times New Roman"/>
                <w:sz w:val="24"/>
                <w:szCs w:val="24"/>
              </w:rPr>
              <w:t>1</w:t>
            </w:r>
          </w:p>
        </w:tc>
        <w:tc>
          <w:tcPr>
            <w:tcW w:w="1713" w:type="dxa"/>
          </w:tcPr>
          <w:p w:rsidR="001429AF" w:rsidRPr="00854D08" w:rsidRDefault="001429AF" w:rsidP="00264ECD">
            <w:pPr>
              <w:pStyle w:val="a6"/>
              <w:jc w:val="center"/>
              <w:rPr>
                <w:rFonts w:ascii="Times New Roman" w:hAnsi="Times New Roman"/>
                <w:sz w:val="24"/>
                <w:szCs w:val="24"/>
              </w:rPr>
            </w:pPr>
          </w:p>
        </w:tc>
        <w:tc>
          <w:tcPr>
            <w:tcW w:w="812" w:type="dxa"/>
          </w:tcPr>
          <w:p w:rsidR="001429AF" w:rsidRPr="00854D08" w:rsidRDefault="001429AF" w:rsidP="00264ECD">
            <w:pPr>
              <w:pStyle w:val="a6"/>
              <w:jc w:val="center"/>
              <w:rPr>
                <w:rFonts w:ascii="Times New Roman" w:hAnsi="Times New Roman"/>
                <w:sz w:val="24"/>
                <w:szCs w:val="24"/>
              </w:rPr>
            </w:pPr>
          </w:p>
        </w:tc>
        <w:tc>
          <w:tcPr>
            <w:tcW w:w="992" w:type="dxa"/>
          </w:tcPr>
          <w:p w:rsidR="001429AF" w:rsidRPr="00854D08" w:rsidRDefault="001429AF" w:rsidP="00264ECD">
            <w:pPr>
              <w:pStyle w:val="a6"/>
              <w:jc w:val="center"/>
              <w:rPr>
                <w:rFonts w:ascii="Times New Roman" w:hAnsi="Times New Roman"/>
                <w:sz w:val="24"/>
                <w:szCs w:val="24"/>
              </w:rPr>
            </w:pPr>
          </w:p>
        </w:tc>
        <w:tc>
          <w:tcPr>
            <w:tcW w:w="851" w:type="dxa"/>
          </w:tcPr>
          <w:p w:rsidR="001429AF" w:rsidRPr="00854D08" w:rsidRDefault="001429AF" w:rsidP="00264ECD">
            <w:pPr>
              <w:pStyle w:val="a6"/>
              <w:jc w:val="center"/>
              <w:rPr>
                <w:rFonts w:ascii="Times New Roman" w:hAnsi="Times New Roman"/>
                <w:sz w:val="24"/>
                <w:szCs w:val="24"/>
              </w:rPr>
            </w:pPr>
          </w:p>
        </w:tc>
        <w:tc>
          <w:tcPr>
            <w:tcW w:w="965" w:type="dxa"/>
          </w:tcPr>
          <w:p w:rsidR="001429AF" w:rsidRPr="00854D08" w:rsidRDefault="001429AF" w:rsidP="00264ECD">
            <w:pPr>
              <w:pStyle w:val="a6"/>
              <w:jc w:val="center"/>
              <w:rPr>
                <w:rFonts w:ascii="Times New Roman" w:hAnsi="Times New Roman"/>
                <w:sz w:val="24"/>
                <w:szCs w:val="24"/>
              </w:rPr>
            </w:pPr>
          </w:p>
        </w:tc>
        <w:tc>
          <w:tcPr>
            <w:tcW w:w="742" w:type="dxa"/>
          </w:tcPr>
          <w:p w:rsidR="001429AF" w:rsidRPr="00854D08" w:rsidRDefault="001429AF" w:rsidP="00264ECD">
            <w:pPr>
              <w:pStyle w:val="a6"/>
              <w:jc w:val="center"/>
              <w:rPr>
                <w:rFonts w:ascii="Times New Roman" w:hAnsi="Times New Roman"/>
                <w:sz w:val="24"/>
                <w:szCs w:val="24"/>
              </w:rPr>
            </w:pPr>
          </w:p>
        </w:tc>
        <w:tc>
          <w:tcPr>
            <w:tcW w:w="733" w:type="dxa"/>
          </w:tcPr>
          <w:p w:rsidR="001429AF" w:rsidRPr="00854D08" w:rsidRDefault="001429AF" w:rsidP="00264ECD">
            <w:pPr>
              <w:pStyle w:val="a6"/>
              <w:jc w:val="center"/>
              <w:rPr>
                <w:rFonts w:ascii="Times New Roman" w:hAnsi="Times New Roman"/>
                <w:sz w:val="24"/>
                <w:szCs w:val="24"/>
              </w:rPr>
            </w:pPr>
          </w:p>
        </w:tc>
        <w:tc>
          <w:tcPr>
            <w:tcW w:w="957" w:type="dxa"/>
          </w:tcPr>
          <w:p w:rsidR="001429AF" w:rsidRPr="00854D08" w:rsidRDefault="001429AF" w:rsidP="00264ECD">
            <w:pPr>
              <w:pStyle w:val="a6"/>
              <w:jc w:val="center"/>
              <w:rPr>
                <w:rFonts w:ascii="Times New Roman" w:hAnsi="Times New Roman"/>
                <w:sz w:val="24"/>
                <w:szCs w:val="24"/>
              </w:rPr>
            </w:pPr>
          </w:p>
        </w:tc>
        <w:tc>
          <w:tcPr>
            <w:tcW w:w="1246" w:type="dxa"/>
          </w:tcPr>
          <w:p w:rsidR="001429AF" w:rsidRPr="00854D08" w:rsidRDefault="001429AF" w:rsidP="00264ECD">
            <w:pPr>
              <w:pStyle w:val="a6"/>
              <w:jc w:val="center"/>
              <w:rPr>
                <w:rFonts w:ascii="Times New Roman" w:hAnsi="Times New Roman"/>
                <w:sz w:val="24"/>
                <w:szCs w:val="24"/>
              </w:rPr>
            </w:pPr>
          </w:p>
        </w:tc>
      </w:tr>
      <w:tr w:rsidR="001429AF" w:rsidRPr="00854D08" w:rsidTr="00306CD5">
        <w:tc>
          <w:tcPr>
            <w:tcW w:w="560" w:type="dxa"/>
          </w:tcPr>
          <w:p w:rsidR="001429AF" w:rsidRPr="00854D08" w:rsidRDefault="001429AF" w:rsidP="00264ECD">
            <w:pPr>
              <w:pStyle w:val="a6"/>
              <w:jc w:val="center"/>
              <w:rPr>
                <w:rFonts w:ascii="Times New Roman" w:hAnsi="Times New Roman"/>
                <w:sz w:val="24"/>
                <w:szCs w:val="24"/>
              </w:rPr>
            </w:pPr>
            <w:r w:rsidRPr="00854D08">
              <w:rPr>
                <w:rFonts w:ascii="Times New Roman" w:hAnsi="Times New Roman"/>
                <w:sz w:val="24"/>
                <w:szCs w:val="24"/>
              </w:rPr>
              <w:t>2</w:t>
            </w:r>
          </w:p>
        </w:tc>
        <w:tc>
          <w:tcPr>
            <w:tcW w:w="1713" w:type="dxa"/>
          </w:tcPr>
          <w:p w:rsidR="001429AF" w:rsidRPr="00854D08" w:rsidRDefault="001429AF" w:rsidP="00264ECD">
            <w:pPr>
              <w:pStyle w:val="a6"/>
              <w:jc w:val="center"/>
              <w:rPr>
                <w:rFonts w:ascii="Times New Roman" w:hAnsi="Times New Roman"/>
                <w:sz w:val="24"/>
                <w:szCs w:val="24"/>
              </w:rPr>
            </w:pPr>
          </w:p>
        </w:tc>
        <w:tc>
          <w:tcPr>
            <w:tcW w:w="812" w:type="dxa"/>
          </w:tcPr>
          <w:p w:rsidR="001429AF" w:rsidRPr="00854D08" w:rsidRDefault="001429AF" w:rsidP="00264ECD">
            <w:pPr>
              <w:pStyle w:val="a6"/>
              <w:jc w:val="center"/>
              <w:rPr>
                <w:rFonts w:ascii="Times New Roman" w:hAnsi="Times New Roman"/>
                <w:sz w:val="24"/>
                <w:szCs w:val="24"/>
              </w:rPr>
            </w:pPr>
          </w:p>
        </w:tc>
        <w:tc>
          <w:tcPr>
            <w:tcW w:w="992" w:type="dxa"/>
          </w:tcPr>
          <w:p w:rsidR="001429AF" w:rsidRPr="00854D08" w:rsidRDefault="001429AF" w:rsidP="00264ECD">
            <w:pPr>
              <w:pStyle w:val="a6"/>
              <w:jc w:val="center"/>
              <w:rPr>
                <w:rFonts w:ascii="Times New Roman" w:hAnsi="Times New Roman"/>
                <w:sz w:val="24"/>
                <w:szCs w:val="24"/>
              </w:rPr>
            </w:pPr>
          </w:p>
        </w:tc>
        <w:tc>
          <w:tcPr>
            <w:tcW w:w="851" w:type="dxa"/>
          </w:tcPr>
          <w:p w:rsidR="001429AF" w:rsidRPr="00854D08" w:rsidRDefault="001429AF" w:rsidP="00264ECD">
            <w:pPr>
              <w:pStyle w:val="a6"/>
              <w:jc w:val="center"/>
              <w:rPr>
                <w:rFonts w:ascii="Times New Roman" w:hAnsi="Times New Roman"/>
                <w:sz w:val="24"/>
                <w:szCs w:val="24"/>
              </w:rPr>
            </w:pPr>
          </w:p>
        </w:tc>
        <w:tc>
          <w:tcPr>
            <w:tcW w:w="965" w:type="dxa"/>
          </w:tcPr>
          <w:p w:rsidR="001429AF" w:rsidRPr="00854D08" w:rsidRDefault="001429AF" w:rsidP="00264ECD">
            <w:pPr>
              <w:pStyle w:val="a6"/>
              <w:jc w:val="center"/>
              <w:rPr>
                <w:rFonts w:ascii="Times New Roman" w:hAnsi="Times New Roman"/>
                <w:sz w:val="24"/>
                <w:szCs w:val="24"/>
              </w:rPr>
            </w:pPr>
          </w:p>
        </w:tc>
        <w:tc>
          <w:tcPr>
            <w:tcW w:w="742" w:type="dxa"/>
          </w:tcPr>
          <w:p w:rsidR="001429AF" w:rsidRPr="00854D08" w:rsidRDefault="001429AF" w:rsidP="00264ECD">
            <w:pPr>
              <w:pStyle w:val="a6"/>
              <w:jc w:val="center"/>
              <w:rPr>
                <w:rFonts w:ascii="Times New Roman" w:hAnsi="Times New Roman"/>
                <w:sz w:val="24"/>
                <w:szCs w:val="24"/>
              </w:rPr>
            </w:pPr>
          </w:p>
        </w:tc>
        <w:tc>
          <w:tcPr>
            <w:tcW w:w="733" w:type="dxa"/>
          </w:tcPr>
          <w:p w:rsidR="001429AF" w:rsidRPr="00854D08" w:rsidRDefault="001429AF" w:rsidP="00264ECD">
            <w:pPr>
              <w:pStyle w:val="a6"/>
              <w:jc w:val="center"/>
              <w:rPr>
                <w:rFonts w:ascii="Times New Roman" w:hAnsi="Times New Roman"/>
                <w:sz w:val="24"/>
                <w:szCs w:val="24"/>
              </w:rPr>
            </w:pPr>
          </w:p>
        </w:tc>
        <w:tc>
          <w:tcPr>
            <w:tcW w:w="957" w:type="dxa"/>
          </w:tcPr>
          <w:p w:rsidR="001429AF" w:rsidRPr="00854D08" w:rsidRDefault="001429AF" w:rsidP="00264ECD">
            <w:pPr>
              <w:pStyle w:val="a6"/>
              <w:jc w:val="center"/>
              <w:rPr>
                <w:rFonts w:ascii="Times New Roman" w:hAnsi="Times New Roman"/>
                <w:sz w:val="24"/>
                <w:szCs w:val="24"/>
              </w:rPr>
            </w:pPr>
          </w:p>
        </w:tc>
        <w:tc>
          <w:tcPr>
            <w:tcW w:w="1246" w:type="dxa"/>
          </w:tcPr>
          <w:p w:rsidR="001429AF" w:rsidRPr="00854D08" w:rsidRDefault="001429AF" w:rsidP="00264ECD">
            <w:pPr>
              <w:pStyle w:val="a6"/>
              <w:jc w:val="center"/>
              <w:rPr>
                <w:rFonts w:ascii="Times New Roman" w:hAnsi="Times New Roman"/>
                <w:sz w:val="24"/>
                <w:szCs w:val="24"/>
              </w:rPr>
            </w:pPr>
          </w:p>
        </w:tc>
      </w:tr>
    </w:tbl>
    <w:p w:rsidR="0029008B" w:rsidRPr="00411819" w:rsidRDefault="001429AF" w:rsidP="00411819">
      <w:pPr>
        <w:pStyle w:val="a6"/>
        <w:jc w:val="both"/>
        <w:rPr>
          <w:rFonts w:ascii="Times New Roman" w:hAnsi="Times New Roman"/>
          <w:sz w:val="26"/>
          <w:szCs w:val="26"/>
        </w:rPr>
      </w:pPr>
      <w:r w:rsidRPr="001429AF">
        <w:rPr>
          <w:rFonts w:ascii="Times New Roman" w:hAnsi="Times New Roman"/>
          <w:sz w:val="26"/>
          <w:szCs w:val="26"/>
        </w:rPr>
        <w:t>Критерий оценки 1-низкий уровень: 6-10 баллов; 2- средний уровень: 11-15 баллов; 3-высокий уровень: 16-18 баллов.</w:t>
      </w:r>
      <w:r w:rsidR="00D160B5">
        <w:rPr>
          <w:rFonts w:ascii="Times New Roman" w:hAnsi="Times New Roman"/>
          <w:b/>
          <w:sz w:val="26"/>
          <w:szCs w:val="26"/>
        </w:rPr>
        <w:t xml:space="preserve"> </w:t>
      </w:r>
    </w:p>
    <w:p w:rsidR="00D22F41" w:rsidRPr="00D160B5" w:rsidRDefault="00411819" w:rsidP="00D22F41">
      <w:pPr>
        <w:contextualSpacing/>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D22F41" w:rsidRPr="00D160B5">
        <w:rPr>
          <w:rFonts w:ascii="Times New Roman" w:hAnsi="Times New Roman" w:cs="Times New Roman"/>
          <w:b/>
          <w:bCs/>
          <w:sz w:val="26"/>
          <w:szCs w:val="26"/>
        </w:rPr>
        <w:t>Методическое обеспечение</w:t>
      </w:r>
      <w:r w:rsidR="001703A9">
        <w:rPr>
          <w:rFonts w:ascii="Times New Roman" w:hAnsi="Times New Roman" w:cs="Times New Roman"/>
          <w:b/>
          <w:bCs/>
          <w:sz w:val="26"/>
          <w:szCs w:val="26"/>
        </w:rPr>
        <w:t xml:space="preserve"> </w:t>
      </w:r>
      <w:proofErr w:type="gramStart"/>
      <w:r w:rsidR="001703A9">
        <w:rPr>
          <w:rFonts w:ascii="Times New Roman" w:hAnsi="Times New Roman" w:cs="Times New Roman"/>
          <w:b/>
          <w:bCs/>
          <w:sz w:val="26"/>
          <w:szCs w:val="26"/>
        </w:rPr>
        <w:t>ДОП</w:t>
      </w:r>
      <w:proofErr w:type="gramEnd"/>
      <w:r w:rsidR="00D22F41" w:rsidRPr="00D160B5">
        <w:rPr>
          <w:rFonts w:ascii="Times New Roman" w:hAnsi="Times New Roman" w:cs="Times New Roman"/>
          <w:b/>
          <w:bCs/>
          <w:sz w:val="26"/>
          <w:szCs w:val="26"/>
        </w:rPr>
        <w:t>:</w:t>
      </w:r>
    </w:p>
    <w:p w:rsidR="00D22F41" w:rsidRPr="00845D31" w:rsidRDefault="00D22F41" w:rsidP="00D22F41">
      <w:pPr>
        <w:contextualSpacing/>
        <w:jc w:val="both"/>
        <w:rPr>
          <w:rFonts w:ascii="Times New Roman" w:hAnsi="Times New Roman" w:cs="Times New Roman"/>
          <w:bCs/>
          <w:sz w:val="26"/>
          <w:szCs w:val="26"/>
        </w:rPr>
      </w:pPr>
      <w:r w:rsidRPr="00845D31">
        <w:rPr>
          <w:rFonts w:ascii="Times New Roman" w:hAnsi="Times New Roman" w:cs="Times New Roman"/>
          <w:bCs/>
          <w:sz w:val="26"/>
          <w:szCs w:val="26"/>
        </w:rPr>
        <w:t>Для проведения занятий используются наглядные пособия: готовы</w:t>
      </w:r>
      <w:r>
        <w:rPr>
          <w:rFonts w:ascii="Times New Roman" w:hAnsi="Times New Roman" w:cs="Times New Roman"/>
          <w:bCs/>
          <w:sz w:val="26"/>
          <w:szCs w:val="26"/>
        </w:rPr>
        <w:t>е  изделия, альбомы с образцами</w:t>
      </w:r>
      <w:r w:rsidRPr="00845D31">
        <w:rPr>
          <w:rFonts w:ascii="Times New Roman" w:hAnsi="Times New Roman" w:cs="Times New Roman"/>
          <w:bCs/>
          <w:sz w:val="26"/>
          <w:szCs w:val="26"/>
        </w:rPr>
        <w:t xml:space="preserve"> деталей к ним,  схемы и инструкционные карты, электронные презентации по отдельным темам. Это помогает детям в выполнении заданий. </w:t>
      </w:r>
    </w:p>
    <w:p w:rsidR="00D22F41" w:rsidRDefault="00D22F41" w:rsidP="00D22F41">
      <w:pPr>
        <w:rPr>
          <w:rFonts w:ascii="Times New Roman" w:hAnsi="Times New Roman"/>
          <w:sz w:val="27"/>
          <w:szCs w:val="27"/>
        </w:rPr>
      </w:pPr>
      <w:r w:rsidRPr="00790970">
        <w:rPr>
          <w:rFonts w:ascii="Times New Roman" w:hAnsi="Times New Roman" w:cs="Times New Roman"/>
          <w:b/>
          <w:i/>
          <w:sz w:val="26"/>
          <w:szCs w:val="26"/>
        </w:rPr>
        <w:t>Методическая копилка</w:t>
      </w:r>
      <w:r w:rsidRPr="00262E4E">
        <w:rPr>
          <w:rFonts w:ascii="Times New Roman" w:hAnsi="Times New Roman" w:cs="Times New Roman"/>
          <w:sz w:val="26"/>
          <w:szCs w:val="26"/>
        </w:rPr>
        <w:t xml:space="preserve"> (разработки занятий, педагогические образцы).</w:t>
      </w:r>
      <w:r w:rsidRPr="009209F9">
        <w:rPr>
          <w:rFonts w:ascii="Times New Roman" w:hAnsi="Times New Roman"/>
          <w:sz w:val="27"/>
          <w:szCs w:val="27"/>
        </w:rPr>
        <w:t xml:space="preserve"> </w:t>
      </w:r>
      <w:hyperlink r:id="rId6" w:history="1">
        <w:r w:rsidRPr="00CD2BB8">
          <w:rPr>
            <w:rStyle w:val="a5"/>
            <w:rFonts w:ascii="Times New Roman" w:hAnsi="Times New Roman"/>
            <w:sz w:val="27"/>
            <w:szCs w:val="27"/>
          </w:rPr>
          <w:t>http://mlddt.ru/?page_id=525</w:t>
        </w:r>
      </w:hyperlink>
      <w:r>
        <w:rPr>
          <w:rFonts w:ascii="Times New Roman" w:hAnsi="Times New Roman"/>
          <w:sz w:val="27"/>
          <w:szCs w:val="27"/>
        </w:rPr>
        <w:t xml:space="preserve">    </w:t>
      </w:r>
    </w:p>
    <w:p w:rsidR="00D22F41" w:rsidRDefault="00BB50F4" w:rsidP="00D22F41">
      <w:pPr>
        <w:rPr>
          <w:rFonts w:ascii="Times New Roman" w:hAnsi="Times New Roman"/>
          <w:sz w:val="27"/>
          <w:szCs w:val="27"/>
        </w:rPr>
      </w:pPr>
      <w:hyperlink r:id="rId7" w:history="1">
        <w:r w:rsidR="00D22F41" w:rsidRPr="00EA0DD9">
          <w:rPr>
            <w:rStyle w:val="a5"/>
            <w:rFonts w:ascii="Times New Roman" w:hAnsi="Times New Roman"/>
            <w:sz w:val="27"/>
            <w:szCs w:val="27"/>
          </w:rPr>
          <w:t>http://multiurok.ru/id36258764/files/?act=addfile</w:t>
        </w:r>
      </w:hyperlink>
    </w:p>
    <w:p w:rsidR="00790970" w:rsidRPr="00E93DCC" w:rsidRDefault="00BB50F4" w:rsidP="00790970">
      <w:pPr>
        <w:jc w:val="both"/>
        <w:rPr>
          <w:rFonts w:ascii="Times New Roman" w:hAnsi="Times New Roman"/>
          <w:sz w:val="27"/>
          <w:szCs w:val="27"/>
        </w:rPr>
      </w:pPr>
      <w:hyperlink r:id="rId8" w:history="1">
        <w:r w:rsidR="00D22F41" w:rsidRPr="00E55B48">
          <w:rPr>
            <w:rStyle w:val="a5"/>
            <w:rFonts w:ascii="Times New Roman" w:hAnsi="Times New Roman"/>
            <w:sz w:val="27"/>
            <w:szCs w:val="27"/>
            <w:lang w:val="en-US"/>
          </w:rPr>
          <w:t>http</w:t>
        </w:r>
        <w:r w:rsidR="00D22F41" w:rsidRPr="00E55B48">
          <w:rPr>
            <w:rStyle w:val="a5"/>
            <w:rFonts w:ascii="Times New Roman" w:hAnsi="Times New Roman"/>
            <w:sz w:val="27"/>
            <w:szCs w:val="27"/>
          </w:rPr>
          <w:t>://</w:t>
        </w:r>
        <w:r w:rsidR="00D22F41" w:rsidRPr="00E55B48">
          <w:rPr>
            <w:rStyle w:val="a5"/>
            <w:rFonts w:ascii="Times New Roman" w:hAnsi="Times New Roman"/>
            <w:sz w:val="27"/>
            <w:szCs w:val="27"/>
            <w:lang w:val="en-US"/>
          </w:rPr>
          <w:t>multiurok</w:t>
        </w:r>
        <w:r w:rsidR="00D22F41" w:rsidRPr="00E55B48">
          <w:rPr>
            <w:rStyle w:val="a5"/>
            <w:rFonts w:ascii="Times New Roman" w:hAnsi="Times New Roman"/>
            <w:sz w:val="27"/>
            <w:szCs w:val="27"/>
          </w:rPr>
          <w:t>.</w:t>
        </w:r>
        <w:r w:rsidR="00D22F41" w:rsidRPr="00E55B48">
          <w:rPr>
            <w:rStyle w:val="a5"/>
            <w:rFonts w:ascii="Times New Roman" w:hAnsi="Times New Roman"/>
            <w:sz w:val="27"/>
            <w:szCs w:val="27"/>
            <w:lang w:val="en-US"/>
          </w:rPr>
          <w:t>ru</w:t>
        </w:r>
        <w:r w:rsidR="00D22F41" w:rsidRPr="00E55B48">
          <w:rPr>
            <w:rStyle w:val="a5"/>
            <w:rFonts w:ascii="Times New Roman" w:hAnsi="Times New Roman"/>
            <w:sz w:val="27"/>
            <w:szCs w:val="27"/>
          </w:rPr>
          <w:t>/</w:t>
        </w:r>
        <w:r w:rsidR="00D22F41" w:rsidRPr="00E55B48">
          <w:rPr>
            <w:rStyle w:val="a5"/>
            <w:rFonts w:ascii="Times New Roman" w:hAnsi="Times New Roman"/>
            <w:sz w:val="27"/>
            <w:szCs w:val="27"/>
            <w:lang w:val="en-US"/>
          </w:rPr>
          <w:t>files</w:t>
        </w:r>
        <w:r w:rsidR="00D22F41" w:rsidRPr="00E55B48">
          <w:rPr>
            <w:rStyle w:val="a5"/>
            <w:rFonts w:ascii="Times New Roman" w:hAnsi="Times New Roman"/>
            <w:sz w:val="27"/>
            <w:szCs w:val="27"/>
          </w:rPr>
          <w:t>/</w:t>
        </w:r>
        <w:r w:rsidR="00D22F41" w:rsidRPr="00E55B48">
          <w:rPr>
            <w:rStyle w:val="a5"/>
            <w:rFonts w:ascii="Times New Roman" w:hAnsi="Times New Roman"/>
            <w:sz w:val="27"/>
            <w:szCs w:val="27"/>
            <w:lang w:val="en-US"/>
          </w:rPr>
          <w:t>master</w:t>
        </w:r>
        <w:r w:rsidR="00D22F41" w:rsidRPr="00E55B48">
          <w:rPr>
            <w:rStyle w:val="a5"/>
            <w:rFonts w:ascii="Times New Roman" w:hAnsi="Times New Roman"/>
            <w:sz w:val="27"/>
            <w:szCs w:val="27"/>
          </w:rPr>
          <w:t>-</w:t>
        </w:r>
        <w:r w:rsidR="00D22F41" w:rsidRPr="00E55B48">
          <w:rPr>
            <w:rStyle w:val="a5"/>
            <w:rFonts w:ascii="Times New Roman" w:hAnsi="Times New Roman"/>
            <w:sz w:val="27"/>
            <w:szCs w:val="27"/>
            <w:lang w:val="en-US"/>
          </w:rPr>
          <w:t>klass</w:t>
        </w:r>
        <w:r w:rsidR="00D22F41" w:rsidRPr="00E55B48">
          <w:rPr>
            <w:rStyle w:val="a5"/>
            <w:rFonts w:ascii="Times New Roman" w:hAnsi="Times New Roman"/>
            <w:sz w:val="27"/>
            <w:szCs w:val="27"/>
          </w:rPr>
          <w:t>-</w:t>
        </w:r>
        <w:r w:rsidR="00D22F41" w:rsidRPr="00E55B48">
          <w:rPr>
            <w:rStyle w:val="a5"/>
            <w:rFonts w:ascii="Times New Roman" w:hAnsi="Times New Roman"/>
            <w:sz w:val="27"/>
            <w:szCs w:val="27"/>
            <w:lang w:val="en-US"/>
          </w:rPr>
          <w:t>lepka</w:t>
        </w:r>
        <w:r w:rsidR="00D22F41" w:rsidRPr="00E55B48">
          <w:rPr>
            <w:rStyle w:val="a5"/>
            <w:rFonts w:ascii="Times New Roman" w:hAnsi="Times New Roman"/>
            <w:sz w:val="27"/>
            <w:szCs w:val="27"/>
          </w:rPr>
          <w:t>-</w:t>
        </w:r>
        <w:r w:rsidR="00D22F41" w:rsidRPr="00E55B48">
          <w:rPr>
            <w:rStyle w:val="a5"/>
            <w:rFonts w:ascii="Times New Roman" w:hAnsi="Times New Roman"/>
            <w:sz w:val="27"/>
            <w:szCs w:val="27"/>
            <w:lang w:val="en-US"/>
          </w:rPr>
          <w:t>iz</w:t>
        </w:r>
        <w:r w:rsidR="00D22F41" w:rsidRPr="00E55B48">
          <w:rPr>
            <w:rStyle w:val="a5"/>
            <w:rFonts w:ascii="Times New Roman" w:hAnsi="Times New Roman"/>
            <w:sz w:val="27"/>
            <w:szCs w:val="27"/>
          </w:rPr>
          <w:t>-</w:t>
        </w:r>
        <w:r w:rsidR="00D22F41" w:rsidRPr="00E55B48">
          <w:rPr>
            <w:rStyle w:val="a5"/>
            <w:rFonts w:ascii="Times New Roman" w:hAnsi="Times New Roman"/>
            <w:sz w:val="27"/>
            <w:szCs w:val="27"/>
            <w:lang w:val="en-US"/>
          </w:rPr>
          <w:t>gliny</w:t>
        </w:r>
        <w:r w:rsidR="00D22F41" w:rsidRPr="00E55B48">
          <w:rPr>
            <w:rStyle w:val="a5"/>
            <w:rFonts w:ascii="Times New Roman" w:hAnsi="Times New Roman"/>
            <w:sz w:val="27"/>
            <w:szCs w:val="27"/>
          </w:rPr>
          <w:t>-</w:t>
        </w:r>
        <w:r w:rsidR="00D22F41" w:rsidRPr="00E55B48">
          <w:rPr>
            <w:rStyle w:val="a5"/>
            <w:rFonts w:ascii="Times New Roman" w:hAnsi="Times New Roman"/>
            <w:sz w:val="27"/>
            <w:szCs w:val="27"/>
            <w:lang w:val="en-US"/>
          </w:rPr>
          <w:t>dymkovskoi</w:t>
        </w:r>
        <w:r w:rsidR="00D22F41" w:rsidRPr="00E55B48">
          <w:rPr>
            <w:rStyle w:val="a5"/>
            <w:rFonts w:ascii="Times New Roman" w:hAnsi="Times New Roman"/>
            <w:sz w:val="27"/>
            <w:szCs w:val="27"/>
          </w:rPr>
          <w:t>-</w:t>
        </w:r>
        <w:r w:rsidR="00D22F41" w:rsidRPr="00E55B48">
          <w:rPr>
            <w:rStyle w:val="a5"/>
            <w:rFonts w:ascii="Times New Roman" w:hAnsi="Times New Roman"/>
            <w:sz w:val="27"/>
            <w:szCs w:val="27"/>
            <w:lang w:val="en-US"/>
          </w:rPr>
          <w:t>igrushki</w:t>
        </w:r>
        <w:r w:rsidR="00D22F41" w:rsidRPr="00E55B48">
          <w:rPr>
            <w:rStyle w:val="a5"/>
            <w:rFonts w:ascii="Times New Roman" w:hAnsi="Times New Roman"/>
            <w:sz w:val="27"/>
            <w:szCs w:val="27"/>
          </w:rPr>
          <w:t>-</w:t>
        </w:r>
        <w:r w:rsidR="00D22F41" w:rsidRPr="00E55B48">
          <w:rPr>
            <w:rStyle w:val="a5"/>
            <w:rFonts w:ascii="Times New Roman" w:hAnsi="Times New Roman"/>
            <w:sz w:val="27"/>
            <w:szCs w:val="27"/>
            <w:lang w:val="en-US"/>
          </w:rPr>
          <w:t>ba</w:t>
        </w:r>
        <w:r w:rsidR="00D22F41" w:rsidRPr="00E55B48">
          <w:rPr>
            <w:rStyle w:val="a5"/>
            <w:rFonts w:ascii="Times New Roman" w:hAnsi="Times New Roman"/>
            <w:sz w:val="27"/>
            <w:szCs w:val="27"/>
          </w:rPr>
          <w:t>.</w:t>
        </w:r>
        <w:r w:rsidR="00D22F41" w:rsidRPr="00E55B48">
          <w:rPr>
            <w:rStyle w:val="a5"/>
            <w:rFonts w:ascii="Times New Roman" w:hAnsi="Times New Roman"/>
            <w:sz w:val="27"/>
            <w:szCs w:val="27"/>
            <w:lang w:val="en-US"/>
          </w:rPr>
          <w:t>html</w:t>
        </w:r>
      </w:hyperlink>
    </w:p>
    <w:p w:rsidR="00790970" w:rsidRPr="001703A9" w:rsidRDefault="00790970" w:rsidP="00790970">
      <w:pPr>
        <w:shd w:val="clear" w:color="auto" w:fill="FFFFFF"/>
        <w:spacing w:line="29" w:lineRule="atLeast"/>
        <w:jc w:val="center"/>
        <w:rPr>
          <w:rFonts w:ascii="Times New Roman" w:hAnsi="Times New Roman" w:cs="Times New Roman"/>
          <w:b/>
          <w:i/>
          <w:sz w:val="26"/>
          <w:szCs w:val="26"/>
        </w:rPr>
      </w:pPr>
      <w:r w:rsidRPr="00353094">
        <w:rPr>
          <w:rFonts w:ascii="Times New Roman" w:hAnsi="Times New Roman" w:cs="Times New Roman"/>
          <w:sz w:val="26"/>
          <w:szCs w:val="26"/>
        </w:rPr>
        <w:t xml:space="preserve">В процессе обучения используются элементы </w:t>
      </w:r>
      <w:r w:rsidRPr="00790970">
        <w:rPr>
          <w:rFonts w:ascii="Times New Roman" w:hAnsi="Times New Roman" w:cs="Times New Roman"/>
          <w:sz w:val="26"/>
          <w:szCs w:val="26"/>
        </w:rPr>
        <w:t>современных</w:t>
      </w:r>
      <w:r>
        <w:rPr>
          <w:rFonts w:ascii="Times New Roman" w:hAnsi="Times New Roman" w:cs="Times New Roman"/>
          <w:b/>
          <w:i/>
          <w:sz w:val="26"/>
          <w:szCs w:val="26"/>
        </w:rPr>
        <w:t xml:space="preserve">                          </w:t>
      </w:r>
      <w:r w:rsidRPr="001703A9">
        <w:rPr>
          <w:rFonts w:ascii="Times New Roman" w:hAnsi="Times New Roman" w:cs="Times New Roman"/>
          <w:b/>
          <w:i/>
          <w:sz w:val="26"/>
          <w:szCs w:val="26"/>
        </w:rPr>
        <w:t xml:space="preserve"> педагогических технологий:</w:t>
      </w:r>
    </w:p>
    <w:p w:rsidR="00790970" w:rsidRPr="00353094" w:rsidRDefault="00790970" w:rsidP="00790970">
      <w:pPr>
        <w:shd w:val="clear" w:color="auto" w:fill="FFFFFF"/>
        <w:spacing w:line="29" w:lineRule="atLeast"/>
        <w:jc w:val="both"/>
        <w:rPr>
          <w:rFonts w:ascii="Times New Roman" w:hAnsi="Times New Roman" w:cs="Times New Roman"/>
          <w:sz w:val="26"/>
          <w:szCs w:val="26"/>
        </w:rPr>
      </w:pPr>
      <w:r w:rsidRPr="00353094">
        <w:rPr>
          <w:rFonts w:ascii="Times New Roman" w:hAnsi="Times New Roman" w:cs="Times New Roman"/>
          <w:sz w:val="26"/>
          <w:szCs w:val="26"/>
        </w:rPr>
        <w:t xml:space="preserve">1. Ведущей технологией обучения является технология саморазвития – построение развивающей культурной среды с активным участием в этом процессе самих обучающихся. Цель – формирование умения высказывать свое мнение, принимать или отвергать чужое, осуществлять конструктивную критику, искать позиции, объединяющие различные точки зрения. </w:t>
      </w:r>
    </w:p>
    <w:p w:rsidR="00790970" w:rsidRPr="00353094" w:rsidRDefault="00790970" w:rsidP="00790970">
      <w:pPr>
        <w:shd w:val="clear" w:color="auto" w:fill="FFFFFF"/>
        <w:spacing w:line="29" w:lineRule="atLeast"/>
        <w:jc w:val="both"/>
        <w:rPr>
          <w:rFonts w:ascii="Times New Roman" w:hAnsi="Times New Roman" w:cs="Times New Roman"/>
          <w:sz w:val="26"/>
          <w:szCs w:val="26"/>
        </w:rPr>
      </w:pPr>
      <w:r w:rsidRPr="00353094">
        <w:rPr>
          <w:rFonts w:ascii="Times New Roman" w:hAnsi="Times New Roman" w:cs="Times New Roman"/>
          <w:sz w:val="26"/>
          <w:szCs w:val="26"/>
        </w:rPr>
        <w:t xml:space="preserve">2. Технология проблемного обучения способствует активному усвоению знаний, развитию познавательной активности, творческой самостоятельности обучающихся путем последовательного и целенаправленного выдвижения познавательных задач, цель – развитие познавательной активности, творческой самостоятельности на занятиях при разработке творческих проектов, учебно-исследовательских работ; </w:t>
      </w:r>
    </w:p>
    <w:p w:rsidR="00790970" w:rsidRPr="00353094" w:rsidRDefault="00790970" w:rsidP="00790970">
      <w:pPr>
        <w:shd w:val="clear" w:color="auto" w:fill="FFFFFF"/>
        <w:spacing w:line="29" w:lineRule="atLeast"/>
        <w:jc w:val="both"/>
        <w:rPr>
          <w:rFonts w:ascii="Times New Roman" w:hAnsi="Times New Roman" w:cs="Times New Roman"/>
          <w:sz w:val="26"/>
          <w:szCs w:val="26"/>
        </w:rPr>
      </w:pPr>
      <w:r w:rsidRPr="00353094">
        <w:rPr>
          <w:rFonts w:ascii="Times New Roman" w:hAnsi="Times New Roman" w:cs="Times New Roman"/>
          <w:sz w:val="26"/>
          <w:szCs w:val="26"/>
        </w:rPr>
        <w:t xml:space="preserve">3. Технология развивающего обучения используется для развития у ребят творческих способностей, приобщения их к многообразной творческой деятельности, воспитания стремления к самовыражению и </w:t>
      </w:r>
      <w:r w:rsidRPr="00353094">
        <w:rPr>
          <w:rFonts w:ascii="Times New Roman" w:hAnsi="Times New Roman" w:cs="Times New Roman"/>
          <w:sz w:val="26"/>
          <w:szCs w:val="26"/>
        </w:rPr>
        <w:lastRenderedPageBreak/>
        <w:t xml:space="preserve">самоусовершенствованию; для этого учебный кабинет оборудован как художественная мастерская, достижения и успехи каждого ребенка фиксируются в специальных творческих папках; </w:t>
      </w:r>
    </w:p>
    <w:p w:rsidR="00790970" w:rsidRPr="00353094" w:rsidRDefault="00790970" w:rsidP="00790970">
      <w:pPr>
        <w:shd w:val="clear" w:color="auto" w:fill="FFFFFF"/>
        <w:spacing w:line="29" w:lineRule="atLeast"/>
        <w:jc w:val="both"/>
        <w:rPr>
          <w:rFonts w:ascii="Times New Roman" w:hAnsi="Times New Roman" w:cs="Times New Roman"/>
          <w:sz w:val="26"/>
          <w:szCs w:val="26"/>
        </w:rPr>
      </w:pPr>
      <w:r w:rsidRPr="00353094">
        <w:rPr>
          <w:rFonts w:ascii="Times New Roman" w:hAnsi="Times New Roman" w:cs="Times New Roman"/>
          <w:sz w:val="26"/>
          <w:szCs w:val="26"/>
        </w:rPr>
        <w:t xml:space="preserve">4. Технология дифференцированного обучения способствует созданию оптимальных условий для выявления задатков обучающихся, развития интересов и способностей каждого ребенка; </w:t>
      </w:r>
    </w:p>
    <w:p w:rsidR="00790970" w:rsidRPr="00353094" w:rsidRDefault="00790970" w:rsidP="00790970">
      <w:pPr>
        <w:shd w:val="clear" w:color="auto" w:fill="FFFFFF"/>
        <w:spacing w:line="29" w:lineRule="atLeast"/>
        <w:jc w:val="both"/>
        <w:rPr>
          <w:rFonts w:ascii="Times New Roman" w:hAnsi="Times New Roman" w:cs="Times New Roman"/>
          <w:sz w:val="26"/>
          <w:szCs w:val="26"/>
        </w:rPr>
      </w:pPr>
      <w:r w:rsidRPr="00353094">
        <w:rPr>
          <w:rFonts w:ascii="Times New Roman" w:hAnsi="Times New Roman" w:cs="Times New Roman"/>
          <w:sz w:val="26"/>
          <w:szCs w:val="26"/>
        </w:rPr>
        <w:t xml:space="preserve">5. Технологии проектно-исследовательского обучения – помогает учащимся самостоятельно конструировать свои знания, умения ориентироваться в информационном пространстве, развивает критическое мышление; </w:t>
      </w:r>
    </w:p>
    <w:p w:rsidR="00790970" w:rsidRPr="00353094" w:rsidRDefault="00790970" w:rsidP="00790970">
      <w:pPr>
        <w:shd w:val="clear" w:color="auto" w:fill="FFFFFF"/>
        <w:spacing w:line="29" w:lineRule="atLeast"/>
        <w:jc w:val="both"/>
        <w:rPr>
          <w:rFonts w:ascii="Times New Roman" w:hAnsi="Times New Roman" w:cs="Times New Roman"/>
          <w:sz w:val="26"/>
          <w:szCs w:val="26"/>
        </w:rPr>
      </w:pPr>
      <w:r w:rsidRPr="00353094">
        <w:rPr>
          <w:rFonts w:ascii="Times New Roman" w:hAnsi="Times New Roman" w:cs="Times New Roman"/>
          <w:sz w:val="26"/>
          <w:szCs w:val="26"/>
        </w:rPr>
        <w:t xml:space="preserve">6. Технологии обучения в сотрудничестве - создает условия для активной совместной учебной деятельности в разных учебных ситуациях; </w:t>
      </w:r>
    </w:p>
    <w:p w:rsidR="00790970" w:rsidRPr="00353094" w:rsidRDefault="00790970" w:rsidP="00790970">
      <w:pPr>
        <w:shd w:val="clear" w:color="auto" w:fill="FFFFFF"/>
        <w:spacing w:line="29" w:lineRule="atLeast"/>
        <w:jc w:val="both"/>
        <w:rPr>
          <w:rFonts w:ascii="Times New Roman" w:hAnsi="Times New Roman" w:cs="Times New Roman"/>
          <w:sz w:val="26"/>
          <w:szCs w:val="26"/>
        </w:rPr>
      </w:pPr>
      <w:r w:rsidRPr="00353094">
        <w:rPr>
          <w:rFonts w:ascii="Times New Roman" w:hAnsi="Times New Roman" w:cs="Times New Roman"/>
          <w:sz w:val="26"/>
          <w:szCs w:val="26"/>
        </w:rPr>
        <w:t xml:space="preserve">7. Технологии «Портфолио» – помогает фиксировать и накапливать индивидуальные образовательные результаты обучающихся, с ее помощью создается высокая учебная мотивация; </w:t>
      </w:r>
    </w:p>
    <w:p w:rsidR="00790970" w:rsidRPr="00790970" w:rsidRDefault="00790970" w:rsidP="00790970">
      <w:pPr>
        <w:shd w:val="clear" w:color="auto" w:fill="FFFFFF"/>
        <w:spacing w:line="29" w:lineRule="atLeast"/>
        <w:jc w:val="both"/>
        <w:rPr>
          <w:rFonts w:ascii="Times New Roman" w:hAnsi="Times New Roman" w:cs="Times New Roman"/>
          <w:color w:val="000000"/>
          <w:sz w:val="26"/>
          <w:szCs w:val="26"/>
        </w:rPr>
      </w:pPr>
      <w:r w:rsidRPr="00353094">
        <w:rPr>
          <w:rFonts w:ascii="Times New Roman" w:hAnsi="Times New Roman" w:cs="Times New Roman"/>
          <w:sz w:val="26"/>
          <w:szCs w:val="26"/>
        </w:rPr>
        <w:t xml:space="preserve">8. Здоровьесберегающей технологии - способствует не только сохранению, но и укреплению, а также совершенствованию здоровья детей (укреплению мышц обучающихся, формирования правильной  осанки, формирование привычек поведения здорового человека – режим, питание, уход за лицом, телом, волосами) и развитию у них устойчивых навыков здорового образа жизни. Для повышения результативности учебно-воспитательного процесса. </w:t>
      </w:r>
      <w:r w:rsidRPr="00353094">
        <w:rPr>
          <w:rFonts w:ascii="Times New Roman" w:hAnsi="Times New Roman" w:cs="Times New Roman"/>
          <w:color w:val="000000"/>
          <w:sz w:val="26"/>
          <w:szCs w:val="26"/>
        </w:rPr>
        <w:t xml:space="preserve"> </w:t>
      </w:r>
    </w:p>
    <w:p w:rsidR="007B2937" w:rsidRPr="00246735" w:rsidRDefault="007B2937" w:rsidP="007B2937">
      <w:pPr>
        <w:contextualSpacing/>
        <w:jc w:val="both"/>
        <w:rPr>
          <w:rFonts w:ascii="Times New Roman" w:hAnsi="Times New Roman" w:cs="Times New Roman"/>
          <w:bCs/>
          <w:sz w:val="26"/>
          <w:szCs w:val="26"/>
        </w:rPr>
      </w:pPr>
      <w:r w:rsidRPr="00246735">
        <w:rPr>
          <w:rFonts w:ascii="Times New Roman" w:hAnsi="Times New Roman" w:cs="Times New Roman"/>
          <w:bCs/>
          <w:sz w:val="26"/>
          <w:szCs w:val="26"/>
        </w:rPr>
        <w:t xml:space="preserve">Работа объединения д.о. проводится  в просторном кабинете, отвечающем санитарно-гигиеническим требованиям,  где имеется   хорошее дневное и вечернее освещение. Люминесцентные лампы обеспечивают общее освещение, близкое к естественному свету, что очень важно при подборе ниток для вышивки или декоративной отделки. В перерывах между занятиями помещение проветривается, температурный режим поддерживается в пределах от +19  до +22 °С. </w:t>
      </w:r>
    </w:p>
    <w:p w:rsidR="007B2937" w:rsidRPr="00246735" w:rsidRDefault="007B2937" w:rsidP="007B2937">
      <w:pPr>
        <w:contextualSpacing/>
        <w:jc w:val="both"/>
        <w:rPr>
          <w:rFonts w:ascii="Times New Roman" w:hAnsi="Times New Roman" w:cs="Times New Roman"/>
          <w:bCs/>
          <w:sz w:val="26"/>
          <w:szCs w:val="26"/>
        </w:rPr>
      </w:pPr>
      <w:r w:rsidRPr="00246735">
        <w:rPr>
          <w:rFonts w:ascii="Times New Roman" w:hAnsi="Times New Roman" w:cs="Times New Roman"/>
          <w:bCs/>
          <w:sz w:val="26"/>
          <w:szCs w:val="26"/>
        </w:rPr>
        <w:t xml:space="preserve">Площадь кабинета достаточна  для проведения занятий с группой 10-12 человек. Рабочие места организованы таким образом, чтобы дети сидели, не стесняя друг друга, за каждым закреплено определённое место. </w:t>
      </w:r>
    </w:p>
    <w:p w:rsidR="007B2937" w:rsidRPr="00246735" w:rsidRDefault="007B2937" w:rsidP="007B2937">
      <w:pPr>
        <w:contextualSpacing/>
        <w:jc w:val="both"/>
        <w:rPr>
          <w:rFonts w:ascii="Times New Roman" w:hAnsi="Times New Roman" w:cs="Times New Roman"/>
          <w:bCs/>
          <w:sz w:val="26"/>
          <w:szCs w:val="26"/>
        </w:rPr>
      </w:pPr>
      <w:r w:rsidRPr="00246735">
        <w:rPr>
          <w:rFonts w:ascii="Times New Roman" w:hAnsi="Times New Roman" w:cs="Times New Roman"/>
          <w:bCs/>
          <w:sz w:val="26"/>
          <w:szCs w:val="26"/>
        </w:rPr>
        <w:t xml:space="preserve">Для выполнения </w:t>
      </w:r>
      <w:r>
        <w:rPr>
          <w:rFonts w:ascii="Times New Roman" w:hAnsi="Times New Roman" w:cs="Times New Roman"/>
          <w:bCs/>
          <w:sz w:val="26"/>
          <w:szCs w:val="26"/>
        </w:rPr>
        <w:t>творческих</w:t>
      </w:r>
      <w:r w:rsidRPr="00246735">
        <w:rPr>
          <w:rFonts w:ascii="Times New Roman" w:hAnsi="Times New Roman" w:cs="Times New Roman"/>
          <w:bCs/>
          <w:sz w:val="26"/>
          <w:szCs w:val="26"/>
        </w:rPr>
        <w:t xml:space="preserve"> работ используются </w:t>
      </w:r>
      <w:r>
        <w:rPr>
          <w:rFonts w:ascii="Times New Roman" w:hAnsi="Times New Roman" w:cs="Times New Roman"/>
          <w:bCs/>
          <w:sz w:val="26"/>
          <w:szCs w:val="26"/>
        </w:rPr>
        <w:t>мольберты.</w:t>
      </w:r>
    </w:p>
    <w:p w:rsidR="007B2937" w:rsidRPr="00246735" w:rsidRDefault="007B2937" w:rsidP="007B2937">
      <w:pPr>
        <w:contextualSpacing/>
        <w:jc w:val="both"/>
        <w:rPr>
          <w:rFonts w:ascii="Times New Roman" w:hAnsi="Times New Roman" w:cs="Times New Roman"/>
          <w:bCs/>
          <w:sz w:val="26"/>
          <w:szCs w:val="26"/>
        </w:rPr>
      </w:pPr>
      <w:r w:rsidRPr="00246735">
        <w:rPr>
          <w:rFonts w:ascii="Times New Roman" w:hAnsi="Times New Roman" w:cs="Times New Roman"/>
          <w:bCs/>
          <w:sz w:val="26"/>
          <w:szCs w:val="26"/>
        </w:rPr>
        <w:t xml:space="preserve">Для демонстрации имеются </w:t>
      </w:r>
      <w:r>
        <w:rPr>
          <w:rFonts w:ascii="Times New Roman" w:hAnsi="Times New Roman" w:cs="Times New Roman"/>
          <w:bCs/>
          <w:sz w:val="26"/>
          <w:szCs w:val="26"/>
        </w:rPr>
        <w:t xml:space="preserve">стенды, </w:t>
      </w:r>
      <w:r w:rsidRPr="00246735">
        <w:rPr>
          <w:rFonts w:ascii="Times New Roman" w:hAnsi="Times New Roman" w:cs="Times New Roman"/>
          <w:bCs/>
          <w:sz w:val="26"/>
          <w:szCs w:val="26"/>
        </w:rPr>
        <w:t xml:space="preserve">схемы, эскизы, рисунки и компьютер для показа презентаций по </w:t>
      </w:r>
      <w:r>
        <w:rPr>
          <w:rFonts w:ascii="Times New Roman" w:hAnsi="Times New Roman" w:cs="Times New Roman"/>
          <w:bCs/>
          <w:sz w:val="26"/>
          <w:szCs w:val="26"/>
        </w:rPr>
        <w:t>темам занятий</w:t>
      </w:r>
      <w:r w:rsidRPr="00246735">
        <w:rPr>
          <w:rFonts w:ascii="Times New Roman" w:hAnsi="Times New Roman" w:cs="Times New Roman"/>
          <w:bCs/>
          <w:sz w:val="26"/>
          <w:szCs w:val="26"/>
        </w:rPr>
        <w:t>.</w:t>
      </w:r>
    </w:p>
    <w:p w:rsidR="007B2937" w:rsidRPr="00246735" w:rsidRDefault="007B2937" w:rsidP="007B2937">
      <w:pPr>
        <w:shd w:val="clear" w:color="auto" w:fill="FFFFFF"/>
        <w:spacing w:line="29" w:lineRule="atLeast"/>
        <w:jc w:val="both"/>
        <w:rPr>
          <w:rFonts w:ascii="Times New Roman" w:hAnsi="Times New Roman" w:cs="Times New Roman"/>
          <w:color w:val="000000"/>
          <w:sz w:val="26"/>
          <w:szCs w:val="26"/>
        </w:rPr>
      </w:pPr>
      <w:r w:rsidRPr="00246735">
        <w:rPr>
          <w:rFonts w:ascii="Times New Roman" w:hAnsi="Times New Roman" w:cs="Times New Roman"/>
          <w:color w:val="000000"/>
          <w:sz w:val="26"/>
          <w:szCs w:val="26"/>
        </w:rPr>
        <w:t>Для обеспечения наглядности и доступности изучаемого мате</w:t>
      </w:r>
      <w:r w:rsidRPr="00246735">
        <w:rPr>
          <w:rFonts w:ascii="Times New Roman" w:hAnsi="Times New Roman" w:cs="Times New Roman"/>
          <w:color w:val="000000"/>
          <w:sz w:val="26"/>
          <w:szCs w:val="26"/>
        </w:rPr>
        <w:softHyphen/>
        <w:t>риала:</w:t>
      </w:r>
    </w:p>
    <w:p w:rsidR="007B2937" w:rsidRPr="00246735" w:rsidRDefault="007B2937" w:rsidP="007B2937">
      <w:pPr>
        <w:shd w:val="clear" w:color="auto" w:fill="FFFFFF"/>
        <w:spacing w:after="0" w:line="29"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схемы, образцы</w:t>
      </w:r>
      <w:r w:rsidRPr="00246735">
        <w:rPr>
          <w:rFonts w:ascii="Times New Roman" w:hAnsi="Times New Roman" w:cs="Times New Roman"/>
          <w:color w:val="000000"/>
          <w:sz w:val="26"/>
          <w:szCs w:val="26"/>
        </w:rPr>
        <w:t>;</w:t>
      </w:r>
    </w:p>
    <w:p w:rsidR="007B2937" w:rsidRDefault="007B2937" w:rsidP="007B2937">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542726">
        <w:rPr>
          <w:rFonts w:ascii="Times New Roman" w:hAnsi="Times New Roman" w:cs="Times New Roman"/>
          <w:color w:val="000000"/>
          <w:sz w:val="26"/>
          <w:szCs w:val="26"/>
        </w:rPr>
        <w:t>тематические подборки </w:t>
      </w:r>
    </w:p>
    <w:p w:rsidR="007B2937" w:rsidRDefault="007B2937" w:rsidP="007B2937">
      <w:pPr>
        <w:jc w:val="center"/>
        <w:rPr>
          <w:rFonts w:ascii="Times New Roman" w:hAnsi="Times New Roman" w:cs="Times New Roman"/>
          <w:sz w:val="26"/>
          <w:szCs w:val="26"/>
        </w:rPr>
      </w:pPr>
      <w:r w:rsidRPr="00981C75">
        <w:rPr>
          <w:rFonts w:ascii="Times New Roman" w:hAnsi="Times New Roman" w:cs="Times New Roman"/>
          <w:b/>
          <w:sz w:val="26"/>
          <w:szCs w:val="26"/>
        </w:rPr>
        <w:t xml:space="preserve">Материально-техническая </w:t>
      </w:r>
      <w:r>
        <w:rPr>
          <w:rFonts w:ascii="Times New Roman" w:hAnsi="Times New Roman" w:cs="Times New Roman"/>
          <w:b/>
          <w:sz w:val="26"/>
          <w:szCs w:val="26"/>
        </w:rPr>
        <w:t xml:space="preserve">обеспечение </w:t>
      </w:r>
      <w:proofErr w:type="gramStart"/>
      <w:r>
        <w:rPr>
          <w:rFonts w:ascii="Times New Roman" w:hAnsi="Times New Roman" w:cs="Times New Roman"/>
          <w:b/>
          <w:sz w:val="26"/>
          <w:szCs w:val="26"/>
        </w:rPr>
        <w:t>ДОП</w:t>
      </w:r>
      <w:proofErr w:type="gramEnd"/>
      <w:r w:rsidRPr="00981C75">
        <w:rPr>
          <w:rFonts w:ascii="Times New Roman" w:hAnsi="Times New Roman" w:cs="Times New Roman"/>
          <w:b/>
          <w:sz w:val="26"/>
          <w:szCs w:val="26"/>
        </w:rPr>
        <w:t>:</w:t>
      </w:r>
    </w:p>
    <w:p w:rsidR="007B2937" w:rsidRPr="00246735" w:rsidRDefault="007B2937" w:rsidP="007B2937">
      <w:pPr>
        <w:contextualSpacing/>
        <w:jc w:val="both"/>
        <w:rPr>
          <w:rFonts w:ascii="Times New Roman" w:hAnsi="Times New Roman" w:cs="Times New Roman"/>
          <w:bCs/>
          <w:sz w:val="26"/>
          <w:szCs w:val="26"/>
        </w:rPr>
      </w:pPr>
      <w:r>
        <w:rPr>
          <w:rFonts w:ascii="Times New Roman" w:hAnsi="Times New Roman" w:cs="Times New Roman"/>
          <w:i/>
          <w:sz w:val="26"/>
          <w:szCs w:val="26"/>
        </w:rPr>
        <w:t xml:space="preserve"> </w:t>
      </w:r>
      <w:r w:rsidRPr="00246735">
        <w:rPr>
          <w:rFonts w:ascii="Times New Roman" w:hAnsi="Times New Roman" w:cs="Times New Roman"/>
          <w:bCs/>
          <w:sz w:val="26"/>
          <w:szCs w:val="26"/>
        </w:rPr>
        <w:t xml:space="preserve">Работа объединения д.о. проводится  в просторном кабинете, отвечающем санитарно-гигиеническим требованиям,  где имеется   хорошее дневное и вечернее освещение. Люминесцентные лампы обеспечивают общее освещение, близкое к естественному свету, что очень важно при подборе ниток для вышивки или </w:t>
      </w:r>
      <w:r w:rsidRPr="00246735">
        <w:rPr>
          <w:rFonts w:ascii="Times New Roman" w:hAnsi="Times New Roman" w:cs="Times New Roman"/>
          <w:bCs/>
          <w:sz w:val="26"/>
          <w:szCs w:val="26"/>
        </w:rPr>
        <w:lastRenderedPageBreak/>
        <w:t xml:space="preserve">декоративной отделки. В перерывах между занятиями помещение проветривается, температурный режим поддерживается в пределах от +19  до +22 °С. </w:t>
      </w:r>
    </w:p>
    <w:p w:rsidR="007B2937" w:rsidRPr="00246735" w:rsidRDefault="007B2937" w:rsidP="007B2937">
      <w:pPr>
        <w:contextualSpacing/>
        <w:jc w:val="both"/>
        <w:rPr>
          <w:rFonts w:ascii="Times New Roman" w:hAnsi="Times New Roman" w:cs="Times New Roman"/>
          <w:bCs/>
          <w:sz w:val="26"/>
          <w:szCs w:val="26"/>
        </w:rPr>
      </w:pPr>
      <w:r w:rsidRPr="00246735">
        <w:rPr>
          <w:rFonts w:ascii="Times New Roman" w:hAnsi="Times New Roman" w:cs="Times New Roman"/>
          <w:bCs/>
          <w:sz w:val="26"/>
          <w:szCs w:val="26"/>
        </w:rPr>
        <w:t xml:space="preserve">Площадь кабинета достаточна  для проведения занятий с группой 10-12 человек. Рабочие места организованы таким образом, чтобы дети сидели, не стесняя друг друга, за каждым закреплено определённое место. </w:t>
      </w:r>
    </w:p>
    <w:p w:rsidR="007B2937" w:rsidRPr="00246735" w:rsidRDefault="007B2937" w:rsidP="007B2937">
      <w:pPr>
        <w:contextualSpacing/>
        <w:jc w:val="both"/>
        <w:rPr>
          <w:rFonts w:ascii="Times New Roman" w:hAnsi="Times New Roman" w:cs="Times New Roman"/>
          <w:bCs/>
          <w:sz w:val="26"/>
          <w:szCs w:val="26"/>
        </w:rPr>
      </w:pPr>
      <w:r w:rsidRPr="00246735">
        <w:rPr>
          <w:rFonts w:ascii="Times New Roman" w:hAnsi="Times New Roman" w:cs="Times New Roman"/>
          <w:bCs/>
          <w:sz w:val="26"/>
          <w:szCs w:val="26"/>
        </w:rPr>
        <w:t xml:space="preserve">Для выполнения </w:t>
      </w:r>
      <w:r>
        <w:rPr>
          <w:rFonts w:ascii="Times New Roman" w:hAnsi="Times New Roman" w:cs="Times New Roman"/>
          <w:bCs/>
          <w:sz w:val="26"/>
          <w:szCs w:val="26"/>
        </w:rPr>
        <w:t>творческих</w:t>
      </w:r>
      <w:r w:rsidRPr="00246735">
        <w:rPr>
          <w:rFonts w:ascii="Times New Roman" w:hAnsi="Times New Roman" w:cs="Times New Roman"/>
          <w:bCs/>
          <w:sz w:val="26"/>
          <w:szCs w:val="26"/>
        </w:rPr>
        <w:t xml:space="preserve"> работ используются </w:t>
      </w:r>
      <w:r>
        <w:rPr>
          <w:rFonts w:ascii="Times New Roman" w:hAnsi="Times New Roman" w:cs="Times New Roman"/>
          <w:bCs/>
          <w:sz w:val="26"/>
          <w:szCs w:val="26"/>
        </w:rPr>
        <w:t>мольберты.</w:t>
      </w:r>
    </w:p>
    <w:p w:rsidR="007B2937" w:rsidRPr="00246735" w:rsidRDefault="007B2937" w:rsidP="007B2937">
      <w:pPr>
        <w:contextualSpacing/>
        <w:jc w:val="both"/>
        <w:rPr>
          <w:rFonts w:ascii="Times New Roman" w:hAnsi="Times New Roman" w:cs="Times New Roman"/>
          <w:bCs/>
          <w:sz w:val="26"/>
          <w:szCs w:val="26"/>
        </w:rPr>
      </w:pPr>
      <w:r w:rsidRPr="00246735">
        <w:rPr>
          <w:rFonts w:ascii="Times New Roman" w:hAnsi="Times New Roman" w:cs="Times New Roman"/>
          <w:bCs/>
          <w:sz w:val="26"/>
          <w:szCs w:val="26"/>
        </w:rPr>
        <w:t xml:space="preserve">Для демонстрации имеются </w:t>
      </w:r>
      <w:r>
        <w:rPr>
          <w:rFonts w:ascii="Times New Roman" w:hAnsi="Times New Roman" w:cs="Times New Roman"/>
          <w:bCs/>
          <w:sz w:val="26"/>
          <w:szCs w:val="26"/>
        </w:rPr>
        <w:t xml:space="preserve">стенды, </w:t>
      </w:r>
      <w:r w:rsidRPr="00246735">
        <w:rPr>
          <w:rFonts w:ascii="Times New Roman" w:hAnsi="Times New Roman" w:cs="Times New Roman"/>
          <w:bCs/>
          <w:sz w:val="26"/>
          <w:szCs w:val="26"/>
        </w:rPr>
        <w:t xml:space="preserve">схемы, эскизы, рисунки и компьютер для показа презентаций по </w:t>
      </w:r>
      <w:r>
        <w:rPr>
          <w:rFonts w:ascii="Times New Roman" w:hAnsi="Times New Roman" w:cs="Times New Roman"/>
          <w:bCs/>
          <w:sz w:val="26"/>
          <w:szCs w:val="26"/>
        </w:rPr>
        <w:t>темам занятий</w:t>
      </w:r>
      <w:r w:rsidRPr="00246735">
        <w:rPr>
          <w:rFonts w:ascii="Times New Roman" w:hAnsi="Times New Roman" w:cs="Times New Roman"/>
          <w:bCs/>
          <w:sz w:val="26"/>
          <w:szCs w:val="26"/>
        </w:rPr>
        <w:t>.</w:t>
      </w:r>
    </w:p>
    <w:p w:rsidR="007B2937" w:rsidRPr="00246735" w:rsidRDefault="007B2937" w:rsidP="007B2937">
      <w:pPr>
        <w:shd w:val="clear" w:color="auto" w:fill="FFFFFF"/>
        <w:spacing w:line="29" w:lineRule="atLeast"/>
        <w:jc w:val="both"/>
        <w:rPr>
          <w:rFonts w:ascii="Times New Roman" w:hAnsi="Times New Roman" w:cs="Times New Roman"/>
          <w:color w:val="000000"/>
          <w:sz w:val="26"/>
          <w:szCs w:val="26"/>
        </w:rPr>
      </w:pPr>
      <w:r w:rsidRPr="00246735">
        <w:rPr>
          <w:rFonts w:ascii="Times New Roman" w:hAnsi="Times New Roman" w:cs="Times New Roman"/>
          <w:color w:val="000000"/>
          <w:sz w:val="26"/>
          <w:szCs w:val="26"/>
        </w:rPr>
        <w:t>Для обеспечения наглядности и доступности изучаемого мате</w:t>
      </w:r>
      <w:r w:rsidRPr="00246735">
        <w:rPr>
          <w:rFonts w:ascii="Times New Roman" w:hAnsi="Times New Roman" w:cs="Times New Roman"/>
          <w:color w:val="000000"/>
          <w:sz w:val="26"/>
          <w:szCs w:val="26"/>
        </w:rPr>
        <w:softHyphen/>
        <w:t>риала:</w:t>
      </w:r>
    </w:p>
    <w:p w:rsidR="007B2937" w:rsidRPr="00246735" w:rsidRDefault="007B2937" w:rsidP="007B2937">
      <w:pPr>
        <w:shd w:val="clear" w:color="auto" w:fill="FFFFFF"/>
        <w:spacing w:after="0" w:line="29"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rPr>
        <w:t>- схемы, образцы</w:t>
      </w:r>
      <w:r w:rsidRPr="00246735">
        <w:rPr>
          <w:rFonts w:ascii="Times New Roman" w:hAnsi="Times New Roman" w:cs="Times New Roman"/>
          <w:color w:val="000000"/>
          <w:sz w:val="26"/>
          <w:szCs w:val="26"/>
        </w:rPr>
        <w:t>;</w:t>
      </w:r>
    </w:p>
    <w:p w:rsidR="0029008B" w:rsidRPr="007B2937" w:rsidRDefault="007B2937" w:rsidP="00D22F41">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542726">
        <w:rPr>
          <w:rFonts w:ascii="Times New Roman" w:hAnsi="Times New Roman" w:cs="Times New Roman"/>
          <w:color w:val="000000"/>
          <w:sz w:val="26"/>
          <w:szCs w:val="26"/>
        </w:rPr>
        <w:t>тематические подборки </w:t>
      </w:r>
    </w:p>
    <w:p w:rsidR="0029008B" w:rsidRPr="00190E18" w:rsidRDefault="0029008B" w:rsidP="0029008B">
      <w:pPr>
        <w:jc w:val="both"/>
        <w:rPr>
          <w:rFonts w:ascii="Times New Roman" w:hAnsi="Times New Roman" w:cs="Times New Roman"/>
          <w:i/>
          <w:sz w:val="26"/>
          <w:szCs w:val="26"/>
        </w:rPr>
      </w:pPr>
      <w:r w:rsidRPr="00790970">
        <w:rPr>
          <w:rFonts w:ascii="Times New Roman" w:hAnsi="Times New Roman" w:cs="Times New Roman"/>
          <w:b/>
          <w:i/>
          <w:sz w:val="26"/>
          <w:szCs w:val="26"/>
        </w:rPr>
        <w:t>Санитарно-эпидемиологические:</w:t>
      </w:r>
      <w:r>
        <w:t xml:space="preserve"> </w:t>
      </w:r>
      <w:r w:rsidRPr="00190E18">
        <w:rPr>
          <w:rFonts w:ascii="Times New Roman" w:hAnsi="Times New Roman" w:cs="Times New Roman"/>
          <w:sz w:val="26"/>
          <w:szCs w:val="26"/>
        </w:rPr>
        <w:t>Соблюдение общих требований санитарно-гигиенических норм, к обеспечению санитарно-бытовых условий,</w:t>
      </w:r>
      <w:r>
        <w:rPr>
          <w:rFonts w:ascii="Times New Roman" w:hAnsi="Times New Roman" w:cs="Times New Roman"/>
          <w:sz w:val="26"/>
          <w:szCs w:val="26"/>
        </w:rPr>
        <w:t xml:space="preserve"> к соблюдению пожарной и электрической </w:t>
      </w:r>
      <w:r w:rsidRPr="00190E18">
        <w:rPr>
          <w:rFonts w:ascii="Times New Roman" w:hAnsi="Times New Roman" w:cs="Times New Roman"/>
          <w:sz w:val="26"/>
          <w:szCs w:val="26"/>
        </w:rPr>
        <w:t>безопасности, к соблюдению требований охраны труда.</w:t>
      </w:r>
    </w:p>
    <w:p w:rsidR="0029008B" w:rsidRPr="00D22F41" w:rsidRDefault="0029008B" w:rsidP="00D22F41">
      <w:pPr>
        <w:jc w:val="both"/>
        <w:rPr>
          <w:rFonts w:ascii="Times New Roman" w:hAnsi="Times New Roman" w:cs="Times New Roman"/>
          <w:sz w:val="26"/>
          <w:szCs w:val="26"/>
        </w:rPr>
      </w:pPr>
      <w:r w:rsidRPr="00790970">
        <w:rPr>
          <w:rFonts w:ascii="Times New Roman" w:hAnsi="Times New Roman" w:cs="Times New Roman"/>
          <w:b/>
          <w:i/>
          <w:sz w:val="26"/>
          <w:szCs w:val="26"/>
        </w:rPr>
        <w:t>Информационное обеспечение:</w:t>
      </w:r>
      <w:r w:rsidRPr="00790970">
        <w:rPr>
          <w:rFonts w:ascii="Times New Roman" w:hAnsi="Times New Roman" w:cs="Times New Roman"/>
          <w:b/>
          <w:sz w:val="26"/>
          <w:szCs w:val="26"/>
        </w:rPr>
        <w:t xml:space="preserve"> </w:t>
      </w:r>
      <w:r w:rsidRPr="00262E4E">
        <w:rPr>
          <w:rFonts w:ascii="Times New Roman" w:hAnsi="Times New Roman" w:cs="Times New Roman"/>
          <w:sz w:val="26"/>
          <w:szCs w:val="26"/>
        </w:rPr>
        <w:t>Компь</w:t>
      </w:r>
      <w:r>
        <w:rPr>
          <w:rFonts w:ascii="Times New Roman" w:hAnsi="Times New Roman" w:cs="Times New Roman"/>
          <w:sz w:val="26"/>
          <w:szCs w:val="26"/>
        </w:rPr>
        <w:t>ютеры с подключенным интернетом</w:t>
      </w:r>
      <w:r w:rsidRPr="00262E4E">
        <w:rPr>
          <w:rFonts w:ascii="Times New Roman" w:hAnsi="Times New Roman" w:cs="Times New Roman"/>
          <w:sz w:val="26"/>
          <w:szCs w:val="26"/>
        </w:rPr>
        <w:t xml:space="preserve">, телефоны с фотокамерой, </w:t>
      </w:r>
      <w:r>
        <w:rPr>
          <w:rFonts w:ascii="Times New Roman" w:hAnsi="Times New Roman" w:cs="Times New Roman"/>
          <w:sz w:val="26"/>
          <w:szCs w:val="26"/>
        </w:rPr>
        <w:t xml:space="preserve"> </w:t>
      </w:r>
      <w:r w:rsidRPr="00262E4E">
        <w:rPr>
          <w:rFonts w:ascii="Times New Roman" w:hAnsi="Times New Roman" w:cs="Times New Roman"/>
          <w:sz w:val="26"/>
          <w:szCs w:val="26"/>
        </w:rPr>
        <w:t xml:space="preserve"> проектор, экран, принтер.</w:t>
      </w:r>
    </w:p>
    <w:p w:rsidR="00790970" w:rsidRDefault="00790970" w:rsidP="00790970">
      <w:pPr>
        <w:jc w:val="both"/>
        <w:rPr>
          <w:rFonts w:ascii="Times New Roman" w:hAnsi="Times New Roman" w:cs="Times New Roman"/>
          <w:sz w:val="26"/>
          <w:szCs w:val="26"/>
        </w:rPr>
      </w:pPr>
      <w:r w:rsidRPr="00790970">
        <w:rPr>
          <w:rFonts w:ascii="Times New Roman" w:hAnsi="Times New Roman" w:cs="Times New Roman"/>
          <w:b/>
          <w:i/>
          <w:sz w:val="26"/>
          <w:szCs w:val="26"/>
        </w:rPr>
        <w:t>Дидактический материал</w:t>
      </w:r>
      <w:r w:rsidRPr="00262E4E">
        <w:rPr>
          <w:rFonts w:ascii="Times New Roman" w:hAnsi="Times New Roman" w:cs="Times New Roman"/>
          <w:i/>
          <w:sz w:val="26"/>
          <w:szCs w:val="26"/>
        </w:rPr>
        <w:t>.</w:t>
      </w:r>
      <w:r w:rsidRPr="008732EE">
        <w:rPr>
          <w:rFonts w:ascii="Times New Roman" w:hAnsi="Times New Roman" w:cs="Times New Roman"/>
          <w:sz w:val="26"/>
          <w:szCs w:val="26"/>
        </w:rPr>
        <w:t xml:space="preserve"> Материалы для бесед, иллюстрации и фотографии скульптурных объектов, литература по искусству, по декоративно- прикладному искусству, образцы лучших детских работ, работ учителя. </w:t>
      </w:r>
    </w:p>
    <w:p w:rsidR="00790970" w:rsidRDefault="0029008B" w:rsidP="00790970">
      <w:pPr>
        <w:jc w:val="both"/>
        <w:rPr>
          <w:rFonts w:ascii="Times New Roman" w:hAnsi="Times New Roman" w:cs="Times New Roman"/>
          <w:sz w:val="26"/>
          <w:szCs w:val="26"/>
        </w:rPr>
      </w:pPr>
      <w:r w:rsidRPr="00790970">
        <w:rPr>
          <w:rFonts w:ascii="Times New Roman" w:hAnsi="Times New Roman" w:cs="Times New Roman"/>
          <w:b/>
          <w:i/>
          <w:sz w:val="26"/>
          <w:szCs w:val="26"/>
        </w:rPr>
        <w:t>Инструменты и приспособления:</w:t>
      </w:r>
      <w:r>
        <w:rPr>
          <w:rFonts w:ascii="Times New Roman" w:hAnsi="Times New Roman" w:cs="Times New Roman"/>
          <w:sz w:val="26"/>
          <w:szCs w:val="26"/>
        </w:rPr>
        <w:t xml:space="preserve"> Емкость для глины, теплая вода</w:t>
      </w:r>
      <w:r w:rsidRPr="008732EE">
        <w:rPr>
          <w:rFonts w:ascii="Times New Roman" w:hAnsi="Times New Roman" w:cs="Times New Roman"/>
          <w:sz w:val="26"/>
          <w:szCs w:val="26"/>
        </w:rPr>
        <w:t xml:space="preserve">, полотенца, кисти, посуда для воды, </w:t>
      </w:r>
      <w:r>
        <w:rPr>
          <w:rFonts w:ascii="Times New Roman" w:hAnsi="Times New Roman" w:cs="Times New Roman"/>
          <w:sz w:val="26"/>
          <w:szCs w:val="26"/>
        </w:rPr>
        <w:t xml:space="preserve">стеки, </w:t>
      </w:r>
      <w:r w:rsidRPr="008732EE">
        <w:rPr>
          <w:rFonts w:ascii="Times New Roman" w:hAnsi="Times New Roman" w:cs="Times New Roman"/>
          <w:sz w:val="26"/>
          <w:szCs w:val="26"/>
        </w:rPr>
        <w:t xml:space="preserve">проволока для каркасов, приспособления для нанесения украшений на изделия, подставки для работы. </w:t>
      </w:r>
    </w:p>
    <w:p w:rsidR="00790970" w:rsidRDefault="00790970" w:rsidP="00790970">
      <w:pPr>
        <w:jc w:val="both"/>
        <w:rPr>
          <w:rFonts w:ascii="Times New Roman" w:hAnsi="Times New Roman" w:cs="Times New Roman"/>
          <w:sz w:val="26"/>
          <w:szCs w:val="26"/>
        </w:rPr>
      </w:pPr>
      <w:proofErr w:type="gramStart"/>
      <w:r w:rsidRPr="00790970">
        <w:rPr>
          <w:rFonts w:ascii="Times New Roman" w:hAnsi="Times New Roman" w:cs="Times New Roman"/>
          <w:b/>
          <w:i/>
          <w:sz w:val="26"/>
          <w:szCs w:val="26"/>
        </w:rPr>
        <w:t>Материалы:</w:t>
      </w:r>
      <w:r w:rsidRPr="008732EE">
        <w:rPr>
          <w:rFonts w:ascii="Times New Roman" w:hAnsi="Times New Roman" w:cs="Times New Roman"/>
          <w:sz w:val="26"/>
          <w:szCs w:val="26"/>
        </w:rPr>
        <w:t xml:space="preserve"> белая глина, бумага, каранда</w:t>
      </w:r>
      <w:r>
        <w:rPr>
          <w:rFonts w:ascii="Times New Roman" w:hAnsi="Times New Roman" w:cs="Times New Roman"/>
          <w:sz w:val="26"/>
          <w:szCs w:val="26"/>
        </w:rPr>
        <w:t>ши, краски – гуашевые и акриловые</w:t>
      </w:r>
      <w:r w:rsidRPr="008732EE">
        <w:rPr>
          <w:rFonts w:ascii="Times New Roman" w:hAnsi="Times New Roman" w:cs="Times New Roman"/>
          <w:sz w:val="26"/>
          <w:szCs w:val="26"/>
        </w:rPr>
        <w:t xml:space="preserve">, водоэмульсионные белила, клей, </w:t>
      </w:r>
      <w:r>
        <w:rPr>
          <w:rFonts w:ascii="Times New Roman" w:hAnsi="Times New Roman" w:cs="Times New Roman"/>
          <w:sz w:val="26"/>
          <w:szCs w:val="26"/>
        </w:rPr>
        <w:t xml:space="preserve">акриловый </w:t>
      </w:r>
      <w:r w:rsidRPr="008732EE">
        <w:rPr>
          <w:rFonts w:ascii="Times New Roman" w:hAnsi="Times New Roman" w:cs="Times New Roman"/>
          <w:sz w:val="26"/>
          <w:szCs w:val="26"/>
        </w:rPr>
        <w:t xml:space="preserve">лак. </w:t>
      </w:r>
      <w:proofErr w:type="gramEnd"/>
    </w:p>
    <w:p w:rsidR="004974C4" w:rsidRDefault="001F2BCD" w:rsidP="004974C4">
      <w:pPr>
        <w:jc w:val="center"/>
        <w:rPr>
          <w:rFonts w:ascii="Times New Roman" w:hAnsi="Times New Roman" w:cs="Times New Roman"/>
          <w:sz w:val="26"/>
          <w:szCs w:val="26"/>
        </w:rPr>
      </w:pPr>
      <w:r w:rsidRPr="001F2BCD">
        <w:rPr>
          <w:rFonts w:ascii="Times New Roman" w:hAnsi="Times New Roman"/>
          <w:b/>
          <w:sz w:val="26"/>
          <w:szCs w:val="26"/>
        </w:rPr>
        <w:t>Учебно-воспитательная</w:t>
      </w:r>
      <w:r>
        <w:rPr>
          <w:rFonts w:ascii="Times New Roman" w:hAnsi="Times New Roman"/>
          <w:b/>
          <w:sz w:val="26"/>
          <w:szCs w:val="26"/>
        </w:rPr>
        <w:t xml:space="preserve">  работа</w:t>
      </w:r>
    </w:p>
    <w:p w:rsidR="009209F9" w:rsidRPr="00E93DCC" w:rsidRDefault="00353094" w:rsidP="00E93DCC">
      <w:pPr>
        <w:jc w:val="both"/>
        <w:rPr>
          <w:rFonts w:ascii="Times New Roman" w:hAnsi="Times New Roman" w:cs="Times New Roman"/>
          <w:sz w:val="26"/>
          <w:szCs w:val="26"/>
        </w:rPr>
      </w:pPr>
      <w:r w:rsidRPr="00353094">
        <w:rPr>
          <w:rFonts w:ascii="Times New Roman" w:hAnsi="Times New Roman" w:cs="Times New Roman"/>
          <w:color w:val="000000"/>
          <w:sz w:val="26"/>
          <w:szCs w:val="26"/>
        </w:rPr>
        <w:t>Содержание программы предусматривает разнообразные типы занятий: вводное, теоретическое, практическое, изучение нового материала, усвоение изученного, диагно</w:t>
      </w:r>
      <w:r>
        <w:rPr>
          <w:rFonts w:ascii="Times New Roman" w:hAnsi="Times New Roman" w:cs="Times New Roman"/>
          <w:color w:val="000000"/>
          <w:sz w:val="26"/>
          <w:szCs w:val="26"/>
        </w:rPr>
        <w:t>стическое</w:t>
      </w:r>
      <w:r w:rsidRPr="00353094">
        <w:rPr>
          <w:rFonts w:ascii="Times New Roman" w:hAnsi="Times New Roman" w:cs="Times New Roman"/>
          <w:color w:val="000000"/>
          <w:sz w:val="26"/>
          <w:szCs w:val="26"/>
        </w:rPr>
        <w:t xml:space="preserve"> и т.д.</w:t>
      </w:r>
      <w:r w:rsidR="004974C4">
        <w:rPr>
          <w:rFonts w:ascii="Times New Roman" w:hAnsi="Times New Roman" w:cs="Times New Roman"/>
          <w:sz w:val="26"/>
          <w:szCs w:val="26"/>
        </w:rPr>
        <w:t xml:space="preserve"> </w:t>
      </w:r>
      <w:r w:rsidR="001F2BCD">
        <w:rPr>
          <w:rFonts w:ascii="Times New Roman" w:hAnsi="Times New Roman" w:cs="Times New Roman"/>
          <w:color w:val="000000"/>
          <w:sz w:val="26"/>
          <w:szCs w:val="26"/>
        </w:rPr>
        <w:t>Учебно-воспитательный</w:t>
      </w:r>
      <w:r w:rsidRPr="00353094">
        <w:rPr>
          <w:rFonts w:ascii="Times New Roman" w:hAnsi="Times New Roman" w:cs="Times New Roman"/>
          <w:color w:val="000000"/>
          <w:sz w:val="26"/>
          <w:szCs w:val="26"/>
        </w:rPr>
        <w:t xml:space="preserve"> процесс успешно интегрирует традиционные и инновационные формы и методы работы, что делает его более качественным и значительно усиливает мотивацию воспитанников к обучению, повышает их интерес к открытию нового, стимулирует процесс развития. В процессе обучения широко используются формы занятий, которые основываются на активном общении педагога и воспитанника, ориентированных на включение детей в реальную творческую деятельность: беседа, диалог, дискуссия, тренинг, экскурсия, праздник, концерт, демонстрация и т. д.</w:t>
      </w:r>
    </w:p>
    <w:p w:rsidR="007B2937" w:rsidRDefault="009D0AF4" w:rsidP="009D0AF4">
      <w:pPr>
        <w:rPr>
          <w:rFonts w:ascii="Times New Roman" w:hAnsi="Times New Roman" w:cs="Times New Roman"/>
          <w:b/>
          <w:sz w:val="26"/>
          <w:szCs w:val="26"/>
        </w:rPr>
      </w:pPr>
      <w:r>
        <w:rPr>
          <w:rFonts w:ascii="Times New Roman" w:hAnsi="Times New Roman" w:cs="Times New Roman"/>
          <w:b/>
          <w:sz w:val="26"/>
          <w:szCs w:val="26"/>
        </w:rPr>
        <w:t xml:space="preserve">                                               </w:t>
      </w:r>
    </w:p>
    <w:p w:rsidR="00476A81" w:rsidRPr="00476A81" w:rsidRDefault="007B2937" w:rsidP="009D0AF4">
      <w:pPr>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9D0AF4">
        <w:rPr>
          <w:rFonts w:ascii="Times New Roman" w:hAnsi="Times New Roman" w:cs="Times New Roman"/>
          <w:b/>
          <w:sz w:val="26"/>
          <w:szCs w:val="26"/>
        </w:rPr>
        <w:t xml:space="preserve">  </w:t>
      </w:r>
      <w:r w:rsidR="00476A81" w:rsidRPr="00476A81">
        <w:rPr>
          <w:rFonts w:ascii="Times New Roman" w:hAnsi="Times New Roman" w:cs="Times New Roman"/>
          <w:b/>
          <w:sz w:val="26"/>
          <w:szCs w:val="26"/>
        </w:rPr>
        <w:t xml:space="preserve">СПИСОК ЛИТЕРАТУРЫ </w:t>
      </w:r>
      <w:r w:rsidR="009D0AF4">
        <w:rPr>
          <w:rFonts w:ascii="Times New Roman" w:hAnsi="Times New Roman" w:cs="Times New Roman"/>
          <w:b/>
          <w:sz w:val="26"/>
          <w:szCs w:val="26"/>
        </w:rPr>
        <w:t xml:space="preserve">                                                                                                             </w:t>
      </w:r>
      <w:r w:rsidR="00476A81" w:rsidRPr="00476A81">
        <w:rPr>
          <w:rFonts w:ascii="Times New Roman" w:hAnsi="Times New Roman" w:cs="Times New Roman"/>
          <w:b/>
          <w:sz w:val="26"/>
          <w:szCs w:val="26"/>
        </w:rPr>
        <w:t>для педагога</w:t>
      </w:r>
      <w:r w:rsidR="009D0AF4">
        <w:rPr>
          <w:rFonts w:ascii="Times New Roman" w:hAnsi="Times New Roman" w:cs="Times New Roman"/>
          <w:b/>
          <w:sz w:val="26"/>
          <w:szCs w:val="26"/>
        </w:rPr>
        <w:t>:</w:t>
      </w:r>
      <w:r w:rsidR="00476A81" w:rsidRPr="00476A81">
        <w:rPr>
          <w:rFonts w:ascii="Times New Roman" w:hAnsi="Times New Roman" w:cs="Times New Roman"/>
          <w:b/>
          <w:sz w:val="26"/>
          <w:szCs w:val="26"/>
        </w:rPr>
        <w:t xml:space="preserve"> </w:t>
      </w:r>
    </w:p>
    <w:p w:rsidR="00476A81" w:rsidRDefault="007B2937" w:rsidP="007B2937">
      <w:pPr>
        <w:pStyle w:val="a4"/>
        <w:ind w:left="0"/>
        <w:rPr>
          <w:rFonts w:ascii="Times New Roman" w:hAnsi="Times New Roman" w:cs="Times New Roman"/>
          <w:sz w:val="26"/>
          <w:szCs w:val="26"/>
        </w:rPr>
      </w:pPr>
      <w:r>
        <w:rPr>
          <w:rFonts w:ascii="Times New Roman" w:hAnsi="Times New Roman" w:cs="Times New Roman"/>
          <w:sz w:val="26"/>
          <w:szCs w:val="26"/>
        </w:rPr>
        <w:t>1.</w:t>
      </w:r>
      <w:r w:rsidR="00476A81" w:rsidRPr="00476A81">
        <w:rPr>
          <w:rFonts w:ascii="Times New Roman" w:hAnsi="Times New Roman" w:cs="Times New Roman"/>
          <w:sz w:val="26"/>
          <w:szCs w:val="26"/>
        </w:rPr>
        <w:t xml:space="preserve">Антес Р. Мифология в древнем Египте. М., 1977. </w:t>
      </w:r>
      <w:r w:rsidR="00476A81">
        <w:rPr>
          <w:rFonts w:ascii="Times New Roman" w:hAnsi="Times New Roman" w:cs="Times New Roman"/>
          <w:sz w:val="26"/>
          <w:szCs w:val="26"/>
        </w:rPr>
        <w:t xml:space="preserve">                                                                </w:t>
      </w:r>
      <w:r w:rsidR="00476A81" w:rsidRPr="00476A81">
        <w:rPr>
          <w:rFonts w:ascii="Times New Roman" w:hAnsi="Times New Roman" w:cs="Times New Roman"/>
          <w:sz w:val="26"/>
          <w:szCs w:val="26"/>
        </w:rPr>
        <w:t xml:space="preserve">2. Аркин Д.Е. Образы архитектуры и образы скульптуры. М., Искусство. 1990. </w:t>
      </w:r>
      <w:r w:rsidR="00476A81">
        <w:rPr>
          <w:rFonts w:ascii="Times New Roman" w:hAnsi="Times New Roman" w:cs="Times New Roman"/>
          <w:sz w:val="26"/>
          <w:szCs w:val="26"/>
        </w:rPr>
        <w:t xml:space="preserve">                               </w:t>
      </w:r>
      <w:r w:rsidR="00476A81" w:rsidRPr="00476A81">
        <w:rPr>
          <w:rFonts w:ascii="Times New Roman" w:hAnsi="Times New Roman" w:cs="Times New Roman"/>
          <w:sz w:val="26"/>
          <w:szCs w:val="26"/>
        </w:rPr>
        <w:t xml:space="preserve">3. Богуславская И.Я. Русская глиняная игрушка. Альбом. Л., 1975. </w:t>
      </w:r>
      <w:r w:rsidR="00476A81">
        <w:rPr>
          <w:rFonts w:ascii="Times New Roman" w:hAnsi="Times New Roman" w:cs="Times New Roman"/>
          <w:sz w:val="26"/>
          <w:szCs w:val="26"/>
        </w:rPr>
        <w:t xml:space="preserve">                                                     </w:t>
      </w:r>
      <w:r w:rsidR="00476A81" w:rsidRPr="00476A81">
        <w:rPr>
          <w:rFonts w:ascii="Times New Roman" w:hAnsi="Times New Roman" w:cs="Times New Roman"/>
          <w:sz w:val="26"/>
          <w:szCs w:val="26"/>
        </w:rPr>
        <w:t>4. Богуславская И.Я. Русское народное искусство. Л., 1968.</w:t>
      </w:r>
      <w:r w:rsidR="00476A81">
        <w:rPr>
          <w:rFonts w:ascii="Times New Roman" w:hAnsi="Times New Roman" w:cs="Times New Roman"/>
          <w:sz w:val="26"/>
          <w:szCs w:val="26"/>
        </w:rPr>
        <w:t xml:space="preserve">                                                                </w:t>
      </w:r>
      <w:r w:rsidR="00476A81" w:rsidRPr="00476A81">
        <w:rPr>
          <w:rFonts w:ascii="Times New Roman" w:hAnsi="Times New Roman" w:cs="Times New Roman"/>
          <w:sz w:val="26"/>
          <w:szCs w:val="26"/>
        </w:rPr>
        <w:t xml:space="preserve"> 5. Бугамбаев Магомед. «Гончарное ремесло». Ростов - н</w:t>
      </w:r>
      <w:proofErr w:type="gramStart"/>
      <w:r w:rsidR="00476A81" w:rsidRPr="00476A81">
        <w:rPr>
          <w:rFonts w:ascii="Times New Roman" w:hAnsi="Times New Roman" w:cs="Times New Roman"/>
          <w:sz w:val="26"/>
          <w:szCs w:val="26"/>
        </w:rPr>
        <w:t>а-</w:t>
      </w:r>
      <w:proofErr w:type="gramEnd"/>
      <w:r w:rsidR="00476A81" w:rsidRPr="00476A81">
        <w:rPr>
          <w:rFonts w:ascii="Times New Roman" w:hAnsi="Times New Roman" w:cs="Times New Roman"/>
          <w:sz w:val="26"/>
          <w:szCs w:val="26"/>
        </w:rPr>
        <w:t xml:space="preserve"> Дону, изд. Феникс. 1997. 6. Гнедич П.П. История искусств.- Античность. Древняя Греция и Рим. М., «Эскимо». 2000.</w:t>
      </w:r>
      <w:r w:rsidR="00476A81">
        <w:rPr>
          <w:rFonts w:ascii="Times New Roman" w:hAnsi="Times New Roman" w:cs="Times New Roman"/>
          <w:sz w:val="26"/>
          <w:szCs w:val="26"/>
        </w:rPr>
        <w:t xml:space="preserve">                                                                                                                              </w:t>
      </w:r>
      <w:r w:rsidR="00476A81" w:rsidRPr="00476A81">
        <w:rPr>
          <w:rFonts w:ascii="Times New Roman" w:hAnsi="Times New Roman" w:cs="Times New Roman"/>
          <w:sz w:val="26"/>
          <w:szCs w:val="26"/>
        </w:rPr>
        <w:t xml:space="preserve"> 7. Живой мир. Энциклопедия. ООО Росмэ</w:t>
      </w:r>
      <w:proofErr w:type="gramStart"/>
      <w:r w:rsidR="00476A81" w:rsidRPr="00476A81">
        <w:rPr>
          <w:rFonts w:ascii="Times New Roman" w:hAnsi="Times New Roman" w:cs="Times New Roman"/>
          <w:sz w:val="26"/>
          <w:szCs w:val="26"/>
        </w:rPr>
        <w:t>н-</w:t>
      </w:r>
      <w:proofErr w:type="gramEnd"/>
      <w:r w:rsidR="00476A81" w:rsidRPr="00476A81">
        <w:rPr>
          <w:rFonts w:ascii="Times New Roman" w:hAnsi="Times New Roman" w:cs="Times New Roman"/>
          <w:sz w:val="26"/>
          <w:szCs w:val="26"/>
        </w:rPr>
        <w:t xml:space="preserve"> Издат.1999. </w:t>
      </w:r>
      <w:r w:rsidR="00476A81">
        <w:rPr>
          <w:rFonts w:ascii="Times New Roman" w:hAnsi="Times New Roman" w:cs="Times New Roman"/>
          <w:sz w:val="26"/>
          <w:szCs w:val="26"/>
        </w:rPr>
        <w:t xml:space="preserve">                                                       </w:t>
      </w:r>
      <w:r w:rsidR="00476A81" w:rsidRPr="00476A81">
        <w:rPr>
          <w:rFonts w:ascii="Times New Roman" w:hAnsi="Times New Roman" w:cs="Times New Roman"/>
          <w:sz w:val="26"/>
          <w:szCs w:val="26"/>
        </w:rPr>
        <w:t xml:space="preserve">8. Рак И. Легенды и мифы древнего Египта.- Спб.: АОЗТ Нева. 1997. </w:t>
      </w:r>
      <w:r w:rsidR="00476A81">
        <w:rPr>
          <w:rFonts w:ascii="Times New Roman" w:hAnsi="Times New Roman" w:cs="Times New Roman"/>
          <w:sz w:val="26"/>
          <w:szCs w:val="26"/>
        </w:rPr>
        <w:t xml:space="preserve">                                                     </w:t>
      </w:r>
      <w:r w:rsidR="00476A81" w:rsidRPr="00476A81">
        <w:rPr>
          <w:rFonts w:ascii="Times New Roman" w:hAnsi="Times New Roman" w:cs="Times New Roman"/>
          <w:sz w:val="26"/>
          <w:szCs w:val="26"/>
        </w:rPr>
        <w:t xml:space="preserve">9. Русские художественные промыслы, самые красивые и знаменитые. М.: Мир энциклопедий Аванта+, изд. Астрель. 2010. </w:t>
      </w:r>
      <w:r w:rsidR="00476A81">
        <w:rPr>
          <w:rFonts w:ascii="Times New Roman" w:hAnsi="Times New Roman" w:cs="Times New Roman"/>
          <w:sz w:val="26"/>
          <w:szCs w:val="26"/>
        </w:rPr>
        <w:t xml:space="preserve">                                                                               </w:t>
      </w:r>
      <w:r w:rsidR="00476A81" w:rsidRPr="00476A81">
        <w:rPr>
          <w:rFonts w:ascii="Times New Roman" w:hAnsi="Times New Roman" w:cs="Times New Roman"/>
          <w:sz w:val="26"/>
          <w:szCs w:val="26"/>
        </w:rPr>
        <w:t xml:space="preserve">10. </w:t>
      </w:r>
      <w:r w:rsidR="00411819" w:rsidRPr="00476A81">
        <w:rPr>
          <w:rFonts w:ascii="Times New Roman" w:hAnsi="Times New Roman" w:cs="Times New Roman"/>
          <w:sz w:val="26"/>
          <w:szCs w:val="26"/>
        </w:rPr>
        <w:t>Хоакин</w:t>
      </w:r>
      <w:r w:rsidR="00476A81" w:rsidRPr="00476A81">
        <w:rPr>
          <w:rFonts w:ascii="Times New Roman" w:hAnsi="Times New Roman" w:cs="Times New Roman"/>
          <w:sz w:val="26"/>
          <w:szCs w:val="26"/>
        </w:rPr>
        <w:t xml:space="preserve"> Чаварна. Керамика своими руками. М.: Мой мир. 2004.</w:t>
      </w:r>
    </w:p>
    <w:p w:rsidR="00FF1D22" w:rsidRPr="003065C4" w:rsidRDefault="00476A81" w:rsidP="003065C4">
      <w:pPr>
        <w:pStyle w:val="a4"/>
        <w:ind w:left="0"/>
        <w:rPr>
          <w:rFonts w:ascii="Times New Roman" w:hAnsi="Times New Roman" w:cs="Times New Roman"/>
          <w:sz w:val="26"/>
          <w:szCs w:val="26"/>
        </w:rPr>
      </w:pPr>
      <w:r w:rsidRPr="00476A81">
        <w:rPr>
          <w:rFonts w:ascii="Times New Roman" w:hAnsi="Times New Roman" w:cs="Times New Roman"/>
          <w:b/>
          <w:sz w:val="26"/>
          <w:szCs w:val="26"/>
        </w:rPr>
        <w:t xml:space="preserve"> </w:t>
      </w:r>
      <w:r w:rsidR="009D0AF4">
        <w:rPr>
          <w:rFonts w:ascii="Times New Roman" w:hAnsi="Times New Roman" w:cs="Times New Roman"/>
          <w:b/>
          <w:sz w:val="26"/>
          <w:szCs w:val="26"/>
        </w:rPr>
        <w:t xml:space="preserve">                                                                                                                                                            </w:t>
      </w:r>
      <w:r w:rsidRPr="00476A81">
        <w:rPr>
          <w:rFonts w:ascii="Times New Roman" w:hAnsi="Times New Roman" w:cs="Times New Roman"/>
          <w:b/>
          <w:sz w:val="26"/>
          <w:szCs w:val="26"/>
        </w:rPr>
        <w:t>для учащихся</w:t>
      </w:r>
      <w:r>
        <w:rPr>
          <w:rFonts w:ascii="Times New Roman" w:hAnsi="Times New Roman" w:cs="Times New Roman"/>
          <w:sz w:val="26"/>
          <w:szCs w:val="26"/>
        </w:rPr>
        <w:t xml:space="preserve">:                                                                                                                                        </w:t>
      </w:r>
      <w:r w:rsidRPr="00476A81">
        <w:rPr>
          <w:rFonts w:ascii="Times New Roman" w:hAnsi="Times New Roman" w:cs="Times New Roman"/>
          <w:sz w:val="26"/>
          <w:szCs w:val="26"/>
        </w:rPr>
        <w:t xml:space="preserve">1 Альбом. Искусство Древнего Египта: Живопись. Скульптура. Архитектура. Прикладное искусство. М.,1972. </w:t>
      </w:r>
      <w:r>
        <w:rPr>
          <w:rFonts w:ascii="Times New Roman" w:hAnsi="Times New Roman" w:cs="Times New Roman"/>
          <w:sz w:val="26"/>
          <w:szCs w:val="26"/>
        </w:rPr>
        <w:t xml:space="preserve">                                                                                                         </w:t>
      </w:r>
      <w:r w:rsidRPr="00476A81">
        <w:rPr>
          <w:rFonts w:ascii="Times New Roman" w:hAnsi="Times New Roman" w:cs="Times New Roman"/>
          <w:sz w:val="26"/>
          <w:szCs w:val="26"/>
        </w:rPr>
        <w:t>2</w:t>
      </w:r>
      <w:r w:rsidR="003065C4">
        <w:rPr>
          <w:rFonts w:ascii="Times New Roman" w:hAnsi="Times New Roman" w:cs="Times New Roman"/>
          <w:sz w:val="26"/>
          <w:szCs w:val="26"/>
        </w:rPr>
        <w:t>.</w:t>
      </w:r>
      <w:r w:rsidRPr="00476A81">
        <w:rPr>
          <w:rFonts w:ascii="Times New Roman" w:hAnsi="Times New Roman" w:cs="Times New Roman"/>
          <w:sz w:val="26"/>
          <w:szCs w:val="26"/>
        </w:rPr>
        <w:t xml:space="preserve"> </w:t>
      </w:r>
      <w:proofErr w:type="gramStart"/>
      <w:r w:rsidR="00411819" w:rsidRPr="00476A81">
        <w:rPr>
          <w:rFonts w:ascii="Times New Roman" w:hAnsi="Times New Roman" w:cs="Times New Roman"/>
          <w:sz w:val="26"/>
          <w:szCs w:val="26"/>
        </w:rPr>
        <w:t>Анте-с</w:t>
      </w:r>
      <w:proofErr w:type="gramEnd"/>
      <w:r w:rsidRPr="00476A81">
        <w:rPr>
          <w:rFonts w:ascii="Times New Roman" w:hAnsi="Times New Roman" w:cs="Times New Roman"/>
          <w:sz w:val="26"/>
          <w:szCs w:val="26"/>
        </w:rPr>
        <w:t xml:space="preserve"> Р. Мифология в древнем Египте. М., 1977.</w:t>
      </w:r>
      <w:r w:rsidR="003065C4">
        <w:rPr>
          <w:rFonts w:ascii="Times New Roman" w:hAnsi="Times New Roman" w:cs="Times New Roman"/>
          <w:sz w:val="26"/>
          <w:szCs w:val="26"/>
        </w:rPr>
        <w:t xml:space="preserve">                                                                          </w:t>
      </w:r>
      <w:r w:rsidRPr="00476A81">
        <w:rPr>
          <w:rFonts w:ascii="Times New Roman" w:hAnsi="Times New Roman" w:cs="Times New Roman"/>
          <w:sz w:val="26"/>
          <w:szCs w:val="26"/>
        </w:rPr>
        <w:t xml:space="preserve"> 3</w:t>
      </w:r>
      <w:r w:rsidR="003065C4">
        <w:rPr>
          <w:rFonts w:ascii="Times New Roman" w:hAnsi="Times New Roman" w:cs="Times New Roman"/>
          <w:sz w:val="26"/>
          <w:szCs w:val="26"/>
        </w:rPr>
        <w:t>.</w:t>
      </w:r>
      <w:r w:rsidRPr="00476A81">
        <w:rPr>
          <w:rFonts w:ascii="Times New Roman" w:hAnsi="Times New Roman" w:cs="Times New Roman"/>
          <w:sz w:val="26"/>
          <w:szCs w:val="26"/>
        </w:rPr>
        <w:t xml:space="preserve"> Богуславская И.Я. Русская глиняная игрушка. Альбом. Л., Искусство. 1975. </w:t>
      </w:r>
      <w:r w:rsidR="003065C4">
        <w:rPr>
          <w:rFonts w:ascii="Times New Roman" w:hAnsi="Times New Roman" w:cs="Times New Roman"/>
          <w:sz w:val="26"/>
          <w:szCs w:val="26"/>
        </w:rPr>
        <w:t xml:space="preserve">                          </w:t>
      </w:r>
      <w:r w:rsidRPr="00476A81">
        <w:rPr>
          <w:rFonts w:ascii="Times New Roman" w:hAnsi="Times New Roman" w:cs="Times New Roman"/>
          <w:sz w:val="26"/>
          <w:szCs w:val="26"/>
        </w:rPr>
        <w:t>4</w:t>
      </w:r>
      <w:r w:rsidR="003065C4">
        <w:rPr>
          <w:rFonts w:ascii="Times New Roman" w:hAnsi="Times New Roman" w:cs="Times New Roman"/>
          <w:sz w:val="26"/>
          <w:szCs w:val="26"/>
        </w:rPr>
        <w:t>.</w:t>
      </w:r>
      <w:r w:rsidRPr="00476A81">
        <w:rPr>
          <w:rFonts w:ascii="Times New Roman" w:hAnsi="Times New Roman" w:cs="Times New Roman"/>
          <w:sz w:val="26"/>
          <w:szCs w:val="26"/>
        </w:rPr>
        <w:t xml:space="preserve"> Богуславская И.Я. Русское народное искусство. Л.: Искусство. 1968. </w:t>
      </w:r>
      <w:r w:rsidR="003065C4">
        <w:rPr>
          <w:rFonts w:ascii="Times New Roman" w:hAnsi="Times New Roman" w:cs="Times New Roman"/>
          <w:sz w:val="26"/>
          <w:szCs w:val="26"/>
        </w:rPr>
        <w:t xml:space="preserve">                                   </w:t>
      </w:r>
      <w:r w:rsidRPr="00476A81">
        <w:rPr>
          <w:rFonts w:ascii="Times New Roman" w:hAnsi="Times New Roman" w:cs="Times New Roman"/>
          <w:sz w:val="26"/>
          <w:szCs w:val="26"/>
        </w:rPr>
        <w:t>5</w:t>
      </w:r>
      <w:r w:rsidR="003065C4">
        <w:rPr>
          <w:rFonts w:ascii="Times New Roman" w:hAnsi="Times New Roman" w:cs="Times New Roman"/>
          <w:sz w:val="26"/>
          <w:szCs w:val="26"/>
        </w:rPr>
        <w:t>.</w:t>
      </w:r>
      <w:r w:rsidRPr="00476A81">
        <w:rPr>
          <w:rFonts w:ascii="Times New Roman" w:hAnsi="Times New Roman" w:cs="Times New Roman"/>
          <w:sz w:val="26"/>
          <w:szCs w:val="26"/>
        </w:rPr>
        <w:t xml:space="preserve"> Братья Гримм «Бременские музыканты». Худ. РСФСР. Л., 1977. </w:t>
      </w:r>
      <w:r w:rsidR="003065C4">
        <w:rPr>
          <w:rFonts w:ascii="Times New Roman" w:hAnsi="Times New Roman" w:cs="Times New Roman"/>
          <w:sz w:val="26"/>
          <w:szCs w:val="26"/>
        </w:rPr>
        <w:t xml:space="preserve">                                                 </w:t>
      </w:r>
      <w:r w:rsidRPr="00476A81">
        <w:rPr>
          <w:rFonts w:ascii="Times New Roman" w:hAnsi="Times New Roman" w:cs="Times New Roman"/>
          <w:sz w:val="26"/>
          <w:szCs w:val="26"/>
        </w:rPr>
        <w:t>6</w:t>
      </w:r>
      <w:r w:rsidR="003065C4">
        <w:rPr>
          <w:rFonts w:ascii="Times New Roman" w:hAnsi="Times New Roman" w:cs="Times New Roman"/>
          <w:sz w:val="26"/>
          <w:szCs w:val="26"/>
        </w:rPr>
        <w:t>.</w:t>
      </w:r>
      <w:r w:rsidRPr="00476A81">
        <w:rPr>
          <w:rFonts w:ascii="Times New Roman" w:hAnsi="Times New Roman" w:cs="Times New Roman"/>
          <w:sz w:val="26"/>
          <w:szCs w:val="26"/>
        </w:rPr>
        <w:t xml:space="preserve"> Живой мир. Энциклопедия. ООО Росмэ</w:t>
      </w:r>
      <w:proofErr w:type="gramStart"/>
      <w:r w:rsidRPr="00476A81">
        <w:rPr>
          <w:rFonts w:ascii="Times New Roman" w:hAnsi="Times New Roman" w:cs="Times New Roman"/>
          <w:sz w:val="26"/>
          <w:szCs w:val="26"/>
        </w:rPr>
        <w:t>н-</w:t>
      </w:r>
      <w:proofErr w:type="gramEnd"/>
      <w:r w:rsidRPr="00476A81">
        <w:rPr>
          <w:rFonts w:ascii="Times New Roman" w:hAnsi="Times New Roman" w:cs="Times New Roman"/>
          <w:sz w:val="26"/>
          <w:szCs w:val="26"/>
        </w:rPr>
        <w:t xml:space="preserve"> Издат.1999. </w:t>
      </w:r>
      <w:r w:rsidR="003065C4">
        <w:rPr>
          <w:rFonts w:ascii="Times New Roman" w:hAnsi="Times New Roman" w:cs="Times New Roman"/>
          <w:sz w:val="26"/>
          <w:szCs w:val="26"/>
        </w:rPr>
        <w:t xml:space="preserve">                                                         </w:t>
      </w:r>
      <w:r w:rsidRPr="00476A81">
        <w:rPr>
          <w:rFonts w:ascii="Times New Roman" w:hAnsi="Times New Roman" w:cs="Times New Roman"/>
          <w:sz w:val="26"/>
          <w:szCs w:val="26"/>
        </w:rPr>
        <w:t>7</w:t>
      </w:r>
      <w:r w:rsidR="003065C4">
        <w:rPr>
          <w:rFonts w:ascii="Times New Roman" w:hAnsi="Times New Roman" w:cs="Times New Roman"/>
          <w:sz w:val="26"/>
          <w:szCs w:val="26"/>
        </w:rPr>
        <w:t>.</w:t>
      </w:r>
      <w:r w:rsidRPr="00476A81">
        <w:rPr>
          <w:rFonts w:ascii="Times New Roman" w:hAnsi="Times New Roman" w:cs="Times New Roman"/>
          <w:sz w:val="26"/>
          <w:szCs w:val="26"/>
        </w:rPr>
        <w:t xml:space="preserve"> Мифы Древней Греции. </w:t>
      </w:r>
      <w:r w:rsidR="003065C4">
        <w:rPr>
          <w:rFonts w:ascii="Times New Roman" w:hAnsi="Times New Roman" w:cs="Times New Roman"/>
          <w:sz w:val="26"/>
          <w:szCs w:val="26"/>
        </w:rPr>
        <w:t xml:space="preserve">                                                                                                              </w:t>
      </w:r>
      <w:r w:rsidRPr="00476A81">
        <w:rPr>
          <w:rFonts w:ascii="Times New Roman" w:hAnsi="Times New Roman" w:cs="Times New Roman"/>
          <w:sz w:val="26"/>
          <w:szCs w:val="26"/>
        </w:rPr>
        <w:t>8</w:t>
      </w:r>
      <w:r w:rsidR="003065C4">
        <w:rPr>
          <w:rFonts w:ascii="Times New Roman" w:hAnsi="Times New Roman" w:cs="Times New Roman"/>
          <w:sz w:val="26"/>
          <w:szCs w:val="26"/>
        </w:rPr>
        <w:t>.</w:t>
      </w:r>
      <w:r w:rsidRPr="00476A81">
        <w:rPr>
          <w:rFonts w:ascii="Times New Roman" w:hAnsi="Times New Roman" w:cs="Times New Roman"/>
          <w:sz w:val="26"/>
          <w:szCs w:val="26"/>
        </w:rPr>
        <w:t xml:space="preserve"> Рак И. Легенды и мифы древнего Египта. </w:t>
      </w:r>
      <w:r w:rsidR="00411819" w:rsidRPr="00476A81">
        <w:rPr>
          <w:rFonts w:ascii="Times New Roman" w:hAnsi="Times New Roman" w:cs="Times New Roman"/>
          <w:sz w:val="26"/>
          <w:szCs w:val="26"/>
        </w:rPr>
        <w:t>СПб</w:t>
      </w:r>
      <w:proofErr w:type="gramStart"/>
      <w:r w:rsidRPr="00476A81">
        <w:rPr>
          <w:rFonts w:ascii="Times New Roman" w:hAnsi="Times New Roman" w:cs="Times New Roman"/>
          <w:sz w:val="26"/>
          <w:szCs w:val="26"/>
        </w:rPr>
        <w:t xml:space="preserve">.: </w:t>
      </w:r>
      <w:proofErr w:type="gramEnd"/>
      <w:r w:rsidRPr="00476A81">
        <w:rPr>
          <w:rFonts w:ascii="Times New Roman" w:hAnsi="Times New Roman" w:cs="Times New Roman"/>
          <w:sz w:val="26"/>
          <w:szCs w:val="26"/>
        </w:rPr>
        <w:t xml:space="preserve">АОЗТ Нева. 1997. </w:t>
      </w:r>
      <w:r w:rsidR="003065C4">
        <w:rPr>
          <w:rFonts w:ascii="Times New Roman" w:hAnsi="Times New Roman" w:cs="Times New Roman"/>
          <w:sz w:val="26"/>
          <w:szCs w:val="26"/>
        </w:rPr>
        <w:t xml:space="preserve">                                    </w:t>
      </w:r>
      <w:r w:rsidRPr="00476A81">
        <w:rPr>
          <w:rFonts w:ascii="Times New Roman" w:hAnsi="Times New Roman" w:cs="Times New Roman"/>
          <w:sz w:val="26"/>
          <w:szCs w:val="26"/>
        </w:rPr>
        <w:t>9</w:t>
      </w:r>
      <w:r w:rsidR="003065C4">
        <w:rPr>
          <w:rFonts w:ascii="Times New Roman" w:hAnsi="Times New Roman" w:cs="Times New Roman"/>
          <w:sz w:val="26"/>
          <w:szCs w:val="26"/>
        </w:rPr>
        <w:t>.</w:t>
      </w:r>
      <w:r w:rsidRPr="00476A81">
        <w:rPr>
          <w:rFonts w:ascii="Times New Roman" w:hAnsi="Times New Roman" w:cs="Times New Roman"/>
          <w:sz w:val="26"/>
          <w:szCs w:val="26"/>
        </w:rPr>
        <w:t xml:space="preserve"> Шарль Перро. Золушка. М., Издательство. Малыш. 1971. </w:t>
      </w:r>
      <w:r w:rsidR="003065C4">
        <w:rPr>
          <w:rFonts w:ascii="Times New Roman" w:hAnsi="Times New Roman" w:cs="Times New Roman"/>
          <w:sz w:val="26"/>
          <w:szCs w:val="26"/>
        </w:rPr>
        <w:t xml:space="preserve">                                                </w:t>
      </w:r>
      <w:r w:rsidRPr="00476A81">
        <w:rPr>
          <w:rFonts w:ascii="Times New Roman" w:hAnsi="Times New Roman" w:cs="Times New Roman"/>
          <w:sz w:val="26"/>
          <w:szCs w:val="26"/>
        </w:rPr>
        <w:t>10</w:t>
      </w:r>
      <w:r w:rsidR="003065C4">
        <w:rPr>
          <w:rFonts w:ascii="Times New Roman" w:hAnsi="Times New Roman" w:cs="Times New Roman"/>
          <w:sz w:val="26"/>
          <w:szCs w:val="26"/>
        </w:rPr>
        <w:t>.</w:t>
      </w:r>
      <w:r w:rsidRPr="00476A81">
        <w:rPr>
          <w:rFonts w:ascii="Times New Roman" w:hAnsi="Times New Roman" w:cs="Times New Roman"/>
          <w:sz w:val="26"/>
          <w:szCs w:val="26"/>
        </w:rPr>
        <w:t xml:space="preserve"> Юный натуралист. М., «Молодая гвардия». Журналы разных лет. </w:t>
      </w:r>
      <w:r w:rsidR="003065C4">
        <w:rPr>
          <w:rFonts w:ascii="Times New Roman" w:hAnsi="Times New Roman" w:cs="Times New Roman"/>
          <w:sz w:val="26"/>
          <w:szCs w:val="26"/>
        </w:rPr>
        <w:t xml:space="preserve"> </w:t>
      </w:r>
    </w:p>
    <w:p w:rsidR="007F2562" w:rsidRPr="007F2562" w:rsidRDefault="007F2562" w:rsidP="007F2562">
      <w:pPr>
        <w:tabs>
          <w:tab w:val="left" w:pos="-142"/>
        </w:tabs>
        <w:ind w:left="426"/>
        <w:contextualSpacing/>
        <w:jc w:val="both"/>
        <w:rPr>
          <w:rFonts w:ascii="Times New Roman" w:eastAsia="Times New Roman" w:hAnsi="Times New Roman" w:cs="Times New Roman"/>
          <w:b/>
          <w:bCs/>
          <w:i/>
          <w:sz w:val="26"/>
          <w:szCs w:val="26"/>
        </w:rPr>
      </w:pPr>
      <w:proofErr w:type="gramStart"/>
      <w:r w:rsidRPr="007F2562">
        <w:rPr>
          <w:rFonts w:ascii="Times New Roman" w:eastAsia="Times New Roman" w:hAnsi="Times New Roman" w:cs="Times New Roman"/>
          <w:b/>
          <w:bCs/>
          <w:i/>
          <w:sz w:val="26"/>
          <w:szCs w:val="26"/>
        </w:rPr>
        <w:t>Интернет-источники</w:t>
      </w:r>
      <w:proofErr w:type="gramEnd"/>
      <w:r w:rsidRPr="007F2562">
        <w:rPr>
          <w:rFonts w:ascii="Times New Roman" w:eastAsia="Times New Roman" w:hAnsi="Times New Roman" w:cs="Times New Roman"/>
          <w:b/>
          <w:bCs/>
          <w:i/>
          <w:sz w:val="26"/>
          <w:szCs w:val="26"/>
        </w:rPr>
        <w:t>:</w:t>
      </w:r>
    </w:p>
    <w:p w:rsidR="007055F4" w:rsidRDefault="00BB50F4" w:rsidP="007F2562">
      <w:pPr>
        <w:pStyle w:val="a4"/>
        <w:numPr>
          <w:ilvl w:val="0"/>
          <w:numId w:val="1"/>
        </w:numPr>
        <w:jc w:val="both"/>
        <w:rPr>
          <w:rFonts w:ascii="Times New Roman" w:hAnsi="Times New Roman" w:cs="Times New Roman"/>
          <w:sz w:val="26"/>
          <w:szCs w:val="26"/>
        </w:rPr>
      </w:pPr>
      <w:hyperlink r:id="rId9" w:history="1">
        <w:r w:rsidR="007F2562" w:rsidRPr="00B7774A">
          <w:rPr>
            <w:rStyle w:val="a5"/>
            <w:rFonts w:ascii="Times New Roman" w:hAnsi="Times New Roman" w:cs="Times New Roman"/>
            <w:sz w:val="26"/>
            <w:szCs w:val="26"/>
          </w:rPr>
          <w:t>https://yandex.ru/video/preview/13923078875581662719?text=лепка%20из%20глины%20для%20начинающих%20техника%20пошаговое%20фото%20пошагово&amp;path=yandex_search&amp;parent-reqid=1695022788314032-8188412063883929716-balancer-l7leveler-kubr-yp-sas-59-BAL-6903&amp;from_type=vast&amp;has_translations_incut=1</w:t>
        </w:r>
      </w:hyperlink>
      <w:r w:rsidR="007F2562">
        <w:rPr>
          <w:rFonts w:ascii="Times New Roman" w:hAnsi="Times New Roman" w:cs="Times New Roman"/>
          <w:sz w:val="26"/>
          <w:szCs w:val="26"/>
        </w:rPr>
        <w:t xml:space="preserve"> </w:t>
      </w:r>
    </w:p>
    <w:p w:rsidR="007F2562" w:rsidRDefault="00BB50F4" w:rsidP="007F2562">
      <w:pPr>
        <w:pStyle w:val="a4"/>
        <w:numPr>
          <w:ilvl w:val="0"/>
          <w:numId w:val="1"/>
        </w:numPr>
        <w:jc w:val="both"/>
        <w:rPr>
          <w:rFonts w:ascii="Times New Roman" w:hAnsi="Times New Roman" w:cs="Times New Roman"/>
          <w:sz w:val="26"/>
          <w:szCs w:val="26"/>
        </w:rPr>
      </w:pPr>
      <w:hyperlink r:id="rId10" w:history="1">
        <w:r w:rsidR="007F2562" w:rsidRPr="00B7774A">
          <w:rPr>
            <w:rStyle w:val="a5"/>
            <w:rFonts w:ascii="Times New Roman" w:hAnsi="Times New Roman" w:cs="Times New Roman"/>
            <w:sz w:val="26"/>
            <w:szCs w:val="26"/>
          </w:rPr>
          <w:t>https://dzen.ru/video/watch/6284cdc51cda9044f795897f?f=d2d</w:t>
        </w:r>
      </w:hyperlink>
      <w:r w:rsidR="007F2562">
        <w:rPr>
          <w:rFonts w:ascii="Times New Roman" w:hAnsi="Times New Roman" w:cs="Times New Roman"/>
          <w:sz w:val="26"/>
          <w:szCs w:val="26"/>
        </w:rPr>
        <w:t xml:space="preserve"> </w:t>
      </w:r>
    </w:p>
    <w:p w:rsidR="00190E18" w:rsidRDefault="00BB50F4" w:rsidP="007F2562">
      <w:pPr>
        <w:pStyle w:val="a4"/>
        <w:numPr>
          <w:ilvl w:val="0"/>
          <w:numId w:val="1"/>
        </w:numPr>
        <w:jc w:val="both"/>
        <w:rPr>
          <w:rFonts w:ascii="Times New Roman" w:hAnsi="Times New Roman" w:cs="Times New Roman"/>
          <w:sz w:val="26"/>
          <w:szCs w:val="26"/>
        </w:rPr>
      </w:pPr>
      <w:hyperlink r:id="rId11" w:history="1">
        <w:r w:rsidR="00190E18" w:rsidRPr="00B7774A">
          <w:rPr>
            <w:rStyle w:val="a5"/>
            <w:rFonts w:ascii="Times New Roman" w:hAnsi="Times New Roman" w:cs="Times New Roman"/>
            <w:sz w:val="26"/>
            <w:szCs w:val="26"/>
          </w:rPr>
          <w:t>https://dzen.ru/video/watch/63e8cb5330041a5cc7f4d9f3?f=d2d</w:t>
        </w:r>
      </w:hyperlink>
      <w:r w:rsidR="00190E18">
        <w:rPr>
          <w:rFonts w:ascii="Times New Roman" w:hAnsi="Times New Roman" w:cs="Times New Roman"/>
          <w:sz w:val="26"/>
          <w:szCs w:val="26"/>
        </w:rPr>
        <w:t xml:space="preserve"> </w:t>
      </w:r>
    </w:p>
    <w:p w:rsidR="000878F3" w:rsidRDefault="00BB50F4" w:rsidP="007F2562">
      <w:pPr>
        <w:pStyle w:val="a4"/>
        <w:numPr>
          <w:ilvl w:val="0"/>
          <w:numId w:val="1"/>
        </w:numPr>
        <w:jc w:val="both"/>
        <w:rPr>
          <w:rFonts w:ascii="Times New Roman" w:hAnsi="Times New Roman" w:cs="Times New Roman"/>
          <w:sz w:val="26"/>
          <w:szCs w:val="26"/>
        </w:rPr>
      </w:pPr>
      <w:hyperlink r:id="rId12" w:anchor="tehniki-lepki" w:history="1">
        <w:r w:rsidR="000878F3" w:rsidRPr="00FE551E">
          <w:rPr>
            <w:rStyle w:val="a5"/>
            <w:rFonts w:ascii="Times New Roman" w:hAnsi="Times New Roman" w:cs="Times New Roman"/>
            <w:sz w:val="26"/>
            <w:szCs w:val="26"/>
          </w:rPr>
          <w:t>https://tutknow.ru/rukodelie/6149-lepim-figurki-iz-gliny.html#tehniki-lepki</w:t>
        </w:r>
      </w:hyperlink>
      <w:r w:rsidR="000878F3">
        <w:rPr>
          <w:rFonts w:ascii="Times New Roman" w:hAnsi="Times New Roman" w:cs="Times New Roman"/>
          <w:sz w:val="26"/>
          <w:szCs w:val="26"/>
        </w:rPr>
        <w:t xml:space="preserve"> </w:t>
      </w:r>
    </w:p>
    <w:p w:rsidR="000878F3" w:rsidRDefault="00BB50F4" w:rsidP="007F2562">
      <w:pPr>
        <w:pStyle w:val="a4"/>
        <w:numPr>
          <w:ilvl w:val="0"/>
          <w:numId w:val="1"/>
        </w:numPr>
        <w:jc w:val="both"/>
        <w:rPr>
          <w:rFonts w:ascii="Times New Roman" w:hAnsi="Times New Roman" w:cs="Times New Roman"/>
          <w:sz w:val="26"/>
          <w:szCs w:val="26"/>
        </w:rPr>
      </w:pPr>
      <w:hyperlink r:id="rId13" w:history="1">
        <w:r w:rsidR="000878F3" w:rsidRPr="00FE551E">
          <w:rPr>
            <w:rStyle w:val="a5"/>
            <w:rFonts w:ascii="Times New Roman" w:hAnsi="Times New Roman" w:cs="Times New Roman"/>
            <w:sz w:val="26"/>
            <w:szCs w:val="26"/>
          </w:rPr>
          <w:t>https://shkolarukodelia.ru/izdeliya-iz-gliny/</w:t>
        </w:r>
      </w:hyperlink>
      <w:r w:rsidR="000878F3">
        <w:rPr>
          <w:rFonts w:ascii="Times New Roman" w:hAnsi="Times New Roman" w:cs="Times New Roman"/>
          <w:sz w:val="26"/>
          <w:szCs w:val="26"/>
        </w:rPr>
        <w:t xml:space="preserve">  </w:t>
      </w:r>
    </w:p>
    <w:p w:rsidR="00B340A0" w:rsidRDefault="00BB50F4" w:rsidP="007F2562">
      <w:pPr>
        <w:pStyle w:val="a4"/>
        <w:numPr>
          <w:ilvl w:val="0"/>
          <w:numId w:val="1"/>
        </w:numPr>
        <w:jc w:val="both"/>
        <w:rPr>
          <w:rFonts w:ascii="Times New Roman" w:hAnsi="Times New Roman" w:cs="Times New Roman"/>
          <w:sz w:val="26"/>
          <w:szCs w:val="26"/>
        </w:rPr>
      </w:pPr>
      <w:hyperlink r:id="rId14" w:history="1">
        <w:r w:rsidR="00B340A0" w:rsidRPr="005831B9">
          <w:rPr>
            <w:rStyle w:val="a5"/>
            <w:rFonts w:ascii="Times New Roman" w:hAnsi="Times New Roman" w:cs="Times New Roman"/>
            <w:sz w:val="26"/>
            <w:szCs w:val="26"/>
          </w:rPr>
          <w:t>https://www.youtube.com/watch?v=eVsaalK_0eI</w:t>
        </w:r>
      </w:hyperlink>
      <w:r w:rsidR="00B340A0">
        <w:rPr>
          <w:rFonts w:ascii="Times New Roman" w:hAnsi="Times New Roman" w:cs="Times New Roman"/>
          <w:sz w:val="26"/>
          <w:szCs w:val="26"/>
        </w:rPr>
        <w:t xml:space="preserve"> </w:t>
      </w:r>
    </w:p>
    <w:p w:rsidR="00B340A0" w:rsidRPr="007F2562" w:rsidRDefault="00B340A0" w:rsidP="00B340A0">
      <w:pPr>
        <w:pStyle w:val="a4"/>
        <w:ind w:left="405"/>
        <w:jc w:val="both"/>
        <w:rPr>
          <w:rFonts w:ascii="Times New Roman" w:hAnsi="Times New Roman" w:cs="Times New Roman"/>
          <w:sz w:val="26"/>
          <w:szCs w:val="26"/>
        </w:rPr>
      </w:pPr>
    </w:p>
    <w:sectPr w:rsidR="00B340A0" w:rsidRPr="007F2562" w:rsidSect="00102A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F0743"/>
    <w:multiLevelType w:val="hybridMultilevel"/>
    <w:tmpl w:val="A77CA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6E68DD"/>
    <w:multiLevelType w:val="hybridMultilevel"/>
    <w:tmpl w:val="3AF89A2C"/>
    <w:lvl w:ilvl="0" w:tplc="B61033E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7055F4"/>
    <w:rsid w:val="00032830"/>
    <w:rsid w:val="000878F3"/>
    <w:rsid w:val="000C0E27"/>
    <w:rsid w:val="000C54D4"/>
    <w:rsid w:val="000E5E8F"/>
    <w:rsid w:val="00102A63"/>
    <w:rsid w:val="001429AF"/>
    <w:rsid w:val="0014457C"/>
    <w:rsid w:val="001703A9"/>
    <w:rsid w:val="00190E18"/>
    <w:rsid w:val="001D4778"/>
    <w:rsid w:val="001F2BCD"/>
    <w:rsid w:val="00214FA8"/>
    <w:rsid w:val="002308FD"/>
    <w:rsid w:val="00245EAF"/>
    <w:rsid w:val="0029008B"/>
    <w:rsid w:val="003065C4"/>
    <w:rsid w:val="00306CD5"/>
    <w:rsid w:val="00310AD1"/>
    <w:rsid w:val="00340113"/>
    <w:rsid w:val="00353094"/>
    <w:rsid w:val="003724A7"/>
    <w:rsid w:val="003856BE"/>
    <w:rsid w:val="0038571C"/>
    <w:rsid w:val="003905EB"/>
    <w:rsid w:val="003A3C7D"/>
    <w:rsid w:val="00411819"/>
    <w:rsid w:val="00440B66"/>
    <w:rsid w:val="0045148D"/>
    <w:rsid w:val="00476A81"/>
    <w:rsid w:val="004974C4"/>
    <w:rsid w:val="004C6EAD"/>
    <w:rsid w:val="004D5AE7"/>
    <w:rsid w:val="004E30BC"/>
    <w:rsid w:val="00525810"/>
    <w:rsid w:val="00586511"/>
    <w:rsid w:val="00597C26"/>
    <w:rsid w:val="00616832"/>
    <w:rsid w:val="00694159"/>
    <w:rsid w:val="00697304"/>
    <w:rsid w:val="006A06F3"/>
    <w:rsid w:val="006C35BD"/>
    <w:rsid w:val="006E2E72"/>
    <w:rsid w:val="006F7CA8"/>
    <w:rsid w:val="007055F4"/>
    <w:rsid w:val="00745E03"/>
    <w:rsid w:val="00790970"/>
    <w:rsid w:val="007B2937"/>
    <w:rsid w:val="007E329E"/>
    <w:rsid w:val="007E4654"/>
    <w:rsid w:val="007F2562"/>
    <w:rsid w:val="008336BE"/>
    <w:rsid w:val="0083704C"/>
    <w:rsid w:val="00845D31"/>
    <w:rsid w:val="00854419"/>
    <w:rsid w:val="00854D08"/>
    <w:rsid w:val="008C250B"/>
    <w:rsid w:val="008C46EB"/>
    <w:rsid w:val="008E1C79"/>
    <w:rsid w:val="008E645B"/>
    <w:rsid w:val="008F73E9"/>
    <w:rsid w:val="00913F12"/>
    <w:rsid w:val="009156DE"/>
    <w:rsid w:val="009209F9"/>
    <w:rsid w:val="009274C7"/>
    <w:rsid w:val="00944190"/>
    <w:rsid w:val="009D0AF4"/>
    <w:rsid w:val="00A87A09"/>
    <w:rsid w:val="00A87F2E"/>
    <w:rsid w:val="00AA1347"/>
    <w:rsid w:val="00AF243C"/>
    <w:rsid w:val="00AF266F"/>
    <w:rsid w:val="00B031CC"/>
    <w:rsid w:val="00B17090"/>
    <w:rsid w:val="00B340A0"/>
    <w:rsid w:val="00B36026"/>
    <w:rsid w:val="00B6350B"/>
    <w:rsid w:val="00BB50F4"/>
    <w:rsid w:val="00C02893"/>
    <w:rsid w:val="00C17A5A"/>
    <w:rsid w:val="00C26571"/>
    <w:rsid w:val="00C81100"/>
    <w:rsid w:val="00C97F0A"/>
    <w:rsid w:val="00CC40FF"/>
    <w:rsid w:val="00CC45A2"/>
    <w:rsid w:val="00D11DF7"/>
    <w:rsid w:val="00D160B5"/>
    <w:rsid w:val="00D22F41"/>
    <w:rsid w:val="00D82AF8"/>
    <w:rsid w:val="00D95F41"/>
    <w:rsid w:val="00DC0939"/>
    <w:rsid w:val="00E41843"/>
    <w:rsid w:val="00E41F5A"/>
    <w:rsid w:val="00E538CB"/>
    <w:rsid w:val="00E600FB"/>
    <w:rsid w:val="00E72617"/>
    <w:rsid w:val="00E93DCC"/>
    <w:rsid w:val="00F01E78"/>
    <w:rsid w:val="00F304D8"/>
    <w:rsid w:val="00FF1B44"/>
    <w:rsid w:val="00FF1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A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7C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
    <w:name w:val="Style5"/>
    <w:basedOn w:val="a"/>
    <w:rsid w:val="00E41F5A"/>
    <w:pPr>
      <w:widowControl w:val="0"/>
      <w:autoSpaceDE w:val="0"/>
      <w:autoSpaceDN w:val="0"/>
      <w:adjustRightInd w:val="0"/>
      <w:spacing w:after="0" w:line="274" w:lineRule="exact"/>
      <w:ind w:firstLine="389"/>
      <w:jc w:val="both"/>
    </w:pPr>
    <w:rPr>
      <w:rFonts w:ascii="Tahoma" w:eastAsia="Times New Roman" w:hAnsi="Tahoma" w:cs="Tahoma"/>
      <w:sz w:val="24"/>
      <w:szCs w:val="24"/>
    </w:rPr>
  </w:style>
  <w:style w:type="paragraph" w:styleId="a4">
    <w:name w:val="List Paragraph"/>
    <w:basedOn w:val="a"/>
    <w:uiPriority w:val="34"/>
    <w:qFormat/>
    <w:rsid w:val="007F2562"/>
    <w:pPr>
      <w:ind w:left="720"/>
      <w:contextualSpacing/>
    </w:pPr>
  </w:style>
  <w:style w:type="character" w:styleId="a5">
    <w:name w:val="Hyperlink"/>
    <w:basedOn w:val="a0"/>
    <w:uiPriority w:val="99"/>
    <w:unhideWhenUsed/>
    <w:rsid w:val="007F2562"/>
    <w:rPr>
      <w:color w:val="0000FF" w:themeColor="hyperlink"/>
      <w:u w:val="single"/>
    </w:rPr>
  </w:style>
  <w:style w:type="paragraph" w:styleId="a6">
    <w:name w:val="No Spacing"/>
    <w:qFormat/>
    <w:rsid w:val="00845D31"/>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ltiurok.ru/files/master-klass-lepka-iz-gliny-dymkovskoi-igrushki-ba.html" TargetMode="External"/><Relationship Id="rId13" Type="http://schemas.openxmlformats.org/officeDocument/2006/relationships/hyperlink" Target="https://shkolarukodelia.ru/izdeliya-iz-gliny/" TargetMode="External"/><Relationship Id="rId3" Type="http://schemas.openxmlformats.org/officeDocument/2006/relationships/styles" Target="styles.xml"/><Relationship Id="rId7" Type="http://schemas.openxmlformats.org/officeDocument/2006/relationships/hyperlink" Target="http://multiurok.ru/id36258764/files/?act=addfile" TargetMode="External"/><Relationship Id="rId12" Type="http://schemas.openxmlformats.org/officeDocument/2006/relationships/hyperlink" Target="https://tutknow.ru/rukodelie/6149-lepim-figurki-iz-gliny.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lddt.ru/?page_id=525" TargetMode="External"/><Relationship Id="rId11" Type="http://schemas.openxmlformats.org/officeDocument/2006/relationships/hyperlink" Target="https://dzen.ru/video/watch/63e8cb5330041a5cc7f4d9f3?f=d2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zen.ru/video/watch/6284cdc51cda9044f795897f?f=d2d" TargetMode="External"/><Relationship Id="rId4" Type="http://schemas.openxmlformats.org/officeDocument/2006/relationships/settings" Target="settings.xml"/><Relationship Id="rId9" Type="http://schemas.openxmlformats.org/officeDocument/2006/relationships/hyperlink" Target="https://yandex.ru/video/preview/13923078875581662719?text=&#1083;&#1077;&#1087;&#1082;&#1072;%20&#1080;&#1079;%20&#1075;&#1083;&#1080;&#1085;&#1099;%20&#1076;&#1083;&#1103;%20&#1085;&#1072;&#1095;&#1080;&#1085;&#1072;&#1102;&#1097;&#1080;&#1093;%20&#1090;&#1077;&#1093;&#1085;&#1080;&#1082;&#1072;%20&#1087;&#1086;&#1096;&#1072;&#1075;&#1086;&#1074;&#1086;&#1077;%20&#1092;&#1086;&#1090;&#1086;%20&#1087;&#1086;&#1096;&#1072;&#1075;&#1086;&#1074;&#1086;&amp;path=yandex_search&amp;parent-reqid=1695022788314032-8188412063883929716-balancer-l7leveler-kubr-yp-sas-59-BAL-6903&amp;from_type=vast&amp;has_translations_incut=1" TargetMode="External"/><Relationship Id="rId14" Type="http://schemas.openxmlformats.org/officeDocument/2006/relationships/hyperlink" Target="https://www.youtube.com/watch?v=eVsaalK_0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58DCE-DBFE-4115-BD86-BE7A6AE5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4374</Words>
  <Characters>24937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DDT-3</dc:creator>
  <cp:keywords/>
  <dc:description/>
  <cp:lastModifiedBy>DDT-3</cp:lastModifiedBy>
  <cp:revision>35</cp:revision>
  <dcterms:created xsi:type="dcterms:W3CDTF">2023-03-29T11:55:00Z</dcterms:created>
  <dcterms:modified xsi:type="dcterms:W3CDTF">2023-09-27T09:06:00Z</dcterms:modified>
</cp:coreProperties>
</file>